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AD215A" w:rsidRPr="00AD215A" w14:paraId="5DD55336" w14:textId="77777777" w:rsidTr="00AD215A">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14:paraId="05A94E55" w14:textId="77777777" w:rsidR="00AD215A" w:rsidRPr="00AD215A" w:rsidRDefault="00AD215A" w:rsidP="00AD215A">
            <w:pPr>
              <w:spacing w:after="0" w:line="240" w:lineRule="auto"/>
              <w:outlineLvl w:val="0"/>
              <w:rPr>
                <w:rFonts w:ascii="inherit" w:eastAsia="Times New Roman" w:hAnsi="inherit" w:cs="Open Sans"/>
                <w:b/>
                <w:bCs/>
                <w:color w:val="666666"/>
                <w:kern w:val="36"/>
                <w:sz w:val="36"/>
                <w:szCs w:val="36"/>
              </w:rPr>
            </w:pPr>
            <w:r w:rsidRPr="00AD215A">
              <w:rPr>
                <w:rFonts w:ascii="Arial" w:eastAsia="Times New Roman" w:hAnsi="Arial" w:cs="Arial"/>
                <w:b/>
                <w:bCs/>
                <w:color w:val="FFE8BF"/>
                <w:kern w:val="36"/>
                <w:sz w:val="35"/>
                <w:szCs w:val="35"/>
              </w:rPr>
              <w:t>ZAKON</w:t>
            </w:r>
            <w:r w:rsidRPr="00AD215A">
              <w:rPr>
                <w:rFonts w:ascii="Arial" w:eastAsia="Times New Roman" w:hAnsi="Arial" w:cs="Arial"/>
                <w:b/>
                <w:bCs/>
                <w:color w:val="FFFFFF"/>
                <w:kern w:val="36"/>
                <w:sz w:val="32"/>
                <w:szCs w:val="32"/>
              </w:rPr>
              <w:t>O SREDNJEM OBRAZOVANJU I VASPITANJU</w:t>
            </w:r>
          </w:p>
          <w:p w14:paraId="4B2ECF58" w14:textId="77777777" w:rsidR="00AD215A" w:rsidRPr="00AD215A" w:rsidRDefault="00AD215A" w:rsidP="00AD215A">
            <w:pPr>
              <w:shd w:val="clear" w:color="auto" w:fill="000000"/>
              <w:spacing w:after="0" w:line="240" w:lineRule="auto"/>
              <w:outlineLvl w:val="1"/>
              <w:rPr>
                <w:rFonts w:ascii="Arial" w:eastAsia="Times New Roman" w:hAnsi="Arial" w:cs="Arial"/>
                <w:i/>
                <w:iCs/>
                <w:color w:val="FFE8BF"/>
                <w:sz w:val="21"/>
                <w:szCs w:val="21"/>
              </w:rPr>
            </w:pPr>
            <w:r w:rsidRPr="00AD215A">
              <w:rPr>
                <w:rFonts w:ascii="Arial" w:eastAsia="Times New Roman" w:hAnsi="Arial" w:cs="Arial"/>
                <w:i/>
                <w:iCs/>
                <w:color w:val="FFE8BF"/>
                <w:sz w:val="21"/>
                <w:szCs w:val="21"/>
              </w:rPr>
              <w:t xml:space="preserve">("Sl. </w:t>
            </w:r>
            <w:proofErr w:type="spellStart"/>
            <w:r w:rsidRPr="00AD215A">
              <w:rPr>
                <w:rFonts w:ascii="Arial" w:eastAsia="Times New Roman" w:hAnsi="Arial" w:cs="Arial"/>
                <w:i/>
                <w:iCs/>
                <w:color w:val="FFE8BF"/>
                <w:sz w:val="21"/>
                <w:szCs w:val="21"/>
              </w:rPr>
              <w:t>glasnik</w:t>
            </w:r>
            <w:proofErr w:type="spellEnd"/>
            <w:r w:rsidRPr="00AD215A">
              <w:rPr>
                <w:rFonts w:ascii="Arial" w:eastAsia="Times New Roman" w:hAnsi="Arial" w:cs="Arial"/>
                <w:i/>
                <w:iCs/>
                <w:color w:val="FFE8BF"/>
                <w:sz w:val="21"/>
                <w:szCs w:val="21"/>
              </w:rPr>
              <w:t xml:space="preserve"> RS", br. 55/2013, 101/2017, 27/2018 - dr. </w:t>
            </w:r>
            <w:proofErr w:type="spellStart"/>
            <w:r w:rsidRPr="00AD215A">
              <w:rPr>
                <w:rFonts w:ascii="Arial" w:eastAsia="Times New Roman" w:hAnsi="Arial" w:cs="Arial"/>
                <w:i/>
                <w:iCs/>
                <w:color w:val="FFE8BF"/>
                <w:sz w:val="21"/>
                <w:szCs w:val="21"/>
              </w:rPr>
              <w:t>zakon</w:t>
            </w:r>
            <w:proofErr w:type="spellEnd"/>
            <w:r w:rsidRPr="00AD215A">
              <w:rPr>
                <w:rFonts w:ascii="Arial" w:eastAsia="Times New Roman" w:hAnsi="Arial" w:cs="Arial"/>
                <w:i/>
                <w:iCs/>
                <w:color w:val="FFE8BF"/>
                <w:sz w:val="21"/>
                <w:szCs w:val="21"/>
              </w:rPr>
              <w:t xml:space="preserve">, 6/2020, 52/2021, 129/2021 </w:t>
            </w:r>
            <w:proofErr w:type="spellStart"/>
            <w:r w:rsidRPr="00AD215A">
              <w:rPr>
                <w:rFonts w:ascii="Arial" w:eastAsia="Times New Roman" w:hAnsi="Arial" w:cs="Arial"/>
                <w:i/>
                <w:iCs/>
                <w:color w:val="FFE8BF"/>
                <w:sz w:val="21"/>
                <w:szCs w:val="21"/>
              </w:rPr>
              <w:t>i</w:t>
            </w:r>
            <w:proofErr w:type="spellEnd"/>
            <w:r w:rsidRPr="00AD215A">
              <w:rPr>
                <w:rFonts w:ascii="Arial" w:eastAsia="Times New Roman" w:hAnsi="Arial" w:cs="Arial"/>
                <w:i/>
                <w:iCs/>
                <w:color w:val="FFE8BF"/>
                <w:sz w:val="21"/>
                <w:szCs w:val="21"/>
              </w:rPr>
              <w:t xml:space="preserve"> 129/2021 - dr. </w:t>
            </w:r>
            <w:proofErr w:type="spellStart"/>
            <w:r w:rsidRPr="00AD215A">
              <w:rPr>
                <w:rFonts w:ascii="Arial" w:eastAsia="Times New Roman" w:hAnsi="Arial" w:cs="Arial"/>
                <w:i/>
                <w:iCs/>
                <w:color w:val="FFE8BF"/>
                <w:sz w:val="21"/>
                <w:szCs w:val="21"/>
              </w:rPr>
              <w:t>zakon</w:t>
            </w:r>
            <w:proofErr w:type="spellEnd"/>
            <w:r w:rsidRPr="00AD215A">
              <w:rPr>
                <w:rFonts w:ascii="Arial" w:eastAsia="Times New Roman" w:hAnsi="Arial" w:cs="Arial"/>
                <w:i/>
                <w:iCs/>
                <w:color w:val="FFE8BF"/>
                <w:sz w:val="21"/>
                <w:szCs w:val="21"/>
              </w:rPr>
              <w:t>)</w:t>
            </w:r>
          </w:p>
        </w:tc>
      </w:tr>
    </w:tbl>
    <w:p w14:paraId="5BE61C34" w14:textId="77777777" w:rsidR="00AD215A" w:rsidRPr="00AD215A" w:rsidRDefault="00AD215A" w:rsidP="00AD215A">
      <w:pPr>
        <w:spacing w:after="0" w:line="240" w:lineRule="auto"/>
        <w:rPr>
          <w:rFonts w:ascii="Arial" w:eastAsia="Times New Roman" w:hAnsi="Arial" w:cs="Arial"/>
          <w:sz w:val="23"/>
          <w:szCs w:val="23"/>
        </w:rPr>
      </w:pPr>
      <w:r w:rsidRPr="00AD215A">
        <w:rPr>
          <w:rFonts w:ascii="Arial" w:eastAsia="Times New Roman" w:hAnsi="Arial" w:cs="Arial"/>
          <w:sz w:val="23"/>
          <w:szCs w:val="23"/>
        </w:rPr>
        <w:t> </w:t>
      </w:r>
    </w:p>
    <w:p w14:paraId="420E55F0" w14:textId="77777777" w:rsidR="00E870B5" w:rsidRPr="00E870B5" w:rsidRDefault="00E870B5" w:rsidP="00E870B5">
      <w:pPr>
        <w:shd w:val="clear" w:color="auto" w:fill="E5E5E3"/>
        <w:spacing w:after="0" w:line="270" w:lineRule="atLeast"/>
        <w:jc w:val="center"/>
        <w:outlineLvl w:val="1"/>
        <w:rPr>
          <w:rFonts w:ascii="Arial" w:eastAsia="Times New Roman" w:hAnsi="Arial" w:cs="Arial"/>
          <w:b/>
          <w:bCs/>
          <w:color w:val="000000"/>
          <w:sz w:val="21"/>
          <w:szCs w:val="21"/>
        </w:rPr>
      </w:pPr>
      <w:bookmarkStart w:id="0" w:name="str_1"/>
      <w:bookmarkEnd w:id="0"/>
      <w:r w:rsidRPr="00E870B5">
        <w:rPr>
          <w:rFonts w:ascii="Arial" w:eastAsia="Times New Roman" w:hAnsi="Arial" w:cs="Arial"/>
          <w:b/>
          <w:bCs/>
          <w:color w:val="000000"/>
          <w:sz w:val="21"/>
          <w:szCs w:val="21"/>
        </w:rPr>
        <w:t>SADRŽAJ:</w:t>
      </w:r>
    </w:p>
    <w:p w14:paraId="3B03BB05" w14:textId="77777777" w:rsidR="00E870B5" w:rsidRPr="00E870B5" w:rsidRDefault="00E870B5" w:rsidP="00E870B5">
      <w:pPr>
        <w:shd w:val="clear" w:color="auto" w:fill="E5E5E3"/>
        <w:spacing w:after="0" w:line="270" w:lineRule="atLeast"/>
        <w:jc w:val="center"/>
        <w:outlineLvl w:val="1"/>
        <w:rPr>
          <w:rFonts w:ascii="Arial" w:eastAsia="Times New Roman" w:hAnsi="Arial" w:cs="Arial"/>
          <w:b/>
          <w:bCs/>
          <w:color w:val="000000"/>
          <w:sz w:val="21"/>
          <w:szCs w:val="21"/>
        </w:rPr>
      </w:pPr>
      <w:r w:rsidRPr="00E870B5">
        <w:rPr>
          <w:rFonts w:ascii="Arial" w:eastAsia="Times New Roman" w:hAnsi="Arial" w:cs="Arial"/>
          <w:b/>
          <w:bCs/>
          <w:color w:val="000000"/>
          <w:sz w:val="21"/>
          <w:szCs w:val="21"/>
        </w:rPr>
        <w:t>ZAKON O SREDNJEM OBRAZOVANJU I VASPITANJU</w:t>
      </w:r>
      <w:r w:rsidRPr="00E870B5">
        <w:rPr>
          <w:rFonts w:ascii="Arial" w:eastAsia="Times New Roman" w:hAnsi="Arial" w:cs="Arial"/>
          <w:b/>
          <w:bCs/>
          <w:color w:val="000000"/>
          <w:sz w:val="21"/>
          <w:szCs w:val="21"/>
        </w:rPr>
        <w:br/>
      </w:r>
      <w:r w:rsidRPr="00E870B5">
        <w:rPr>
          <w:rFonts w:ascii="Arial" w:eastAsia="Times New Roman" w:hAnsi="Arial" w:cs="Arial"/>
          <w:b/>
          <w:bCs/>
          <w:color w:val="000000"/>
          <w:sz w:val="18"/>
          <w:szCs w:val="18"/>
        </w:rPr>
        <w:t xml:space="preserve">("Sl. </w:t>
      </w:r>
      <w:proofErr w:type="spellStart"/>
      <w:r w:rsidRPr="00E870B5">
        <w:rPr>
          <w:rFonts w:ascii="Arial" w:eastAsia="Times New Roman" w:hAnsi="Arial" w:cs="Arial"/>
          <w:b/>
          <w:bCs/>
          <w:color w:val="000000"/>
          <w:sz w:val="18"/>
          <w:szCs w:val="18"/>
        </w:rPr>
        <w:t>glasnik</w:t>
      </w:r>
      <w:proofErr w:type="spellEnd"/>
      <w:r w:rsidRPr="00E870B5">
        <w:rPr>
          <w:rFonts w:ascii="Arial" w:eastAsia="Times New Roman" w:hAnsi="Arial" w:cs="Arial"/>
          <w:b/>
          <w:bCs/>
          <w:color w:val="000000"/>
          <w:sz w:val="18"/>
          <w:szCs w:val="18"/>
        </w:rPr>
        <w:t xml:space="preserve"> RS", br. 55/13, 101/17, 27/18 - dr. </w:t>
      </w:r>
      <w:proofErr w:type="spellStart"/>
      <w:r w:rsidRPr="00E870B5">
        <w:rPr>
          <w:rFonts w:ascii="Arial" w:eastAsia="Times New Roman" w:hAnsi="Arial" w:cs="Arial"/>
          <w:b/>
          <w:bCs/>
          <w:color w:val="000000"/>
          <w:sz w:val="18"/>
          <w:szCs w:val="18"/>
        </w:rPr>
        <w:t>zakon</w:t>
      </w:r>
      <w:proofErr w:type="spellEnd"/>
      <w:r w:rsidRPr="00E870B5">
        <w:rPr>
          <w:rFonts w:ascii="Arial" w:eastAsia="Times New Roman" w:hAnsi="Arial" w:cs="Arial"/>
          <w:b/>
          <w:bCs/>
          <w:color w:val="000000"/>
          <w:sz w:val="18"/>
          <w:szCs w:val="18"/>
        </w:rPr>
        <w:t xml:space="preserve">, 6/20 </w:t>
      </w:r>
      <w:proofErr w:type="spellStart"/>
      <w:r w:rsidRPr="00E870B5">
        <w:rPr>
          <w:rFonts w:ascii="Arial" w:eastAsia="Times New Roman" w:hAnsi="Arial" w:cs="Arial"/>
          <w:b/>
          <w:bCs/>
          <w:color w:val="000000"/>
          <w:sz w:val="18"/>
          <w:szCs w:val="18"/>
        </w:rPr>
        <w:t>i</w:t>
      </w:r>
      <w:proofErr w:type="spellEnd"/>
      <w:r w:rsidRPr="00E870B5">
        <w:rPr>
          <w:rFonts w:ascii="Arial" w:eastAsia="Times New Roman" w:hAnsi="Arial" w:cs="Arial"/>
          <w:b/>
          <w:bCs/>
          <w:color w:val="000000"/>
          <w:sz w:val="18"/>
          <w:szCs w:val="18"/>
        </w:rPr>
        <w:t xml:space="preserve"> 52/21)</w:t>
      </w:r>
    </w:p>
    <w:p w14:paraId="192A78B3"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 </w:t>
      </w:r>
    </w:p>
    <w:p w14:paraId="0D652241"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I. UVODNE ODREDBE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1.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5.)</w:t>
      </w:r>
    </w:p>
    <w:p w14:paraId="7BDFC611" w14:textId="77777777" w:rsidR="00E870B5" w:rsidRPr="00E870B5" w:rsidRDefault="00E870B5" w:rsidP="00E870B5">
      <w:pPr>
        <w:numPr>
          <w:ilvl w:val="0"/>
          <w:numId w:val="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Predmet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Zakona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1.)</w:t>
      </w:r>
    </w:p>
    <w:p w14:paraId="52BE6BB1" w14:textId="77777777" w:rsidR="00E870B5" w:rsidRPr="00E870B5" w:rsidRDefault="00E870B5" w:rsidP="00E870B5">
      <w:pPr>
        <w:numPr>
          <w:ilvl w:val="0"/>
          <w:numId w:val="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Ciljevi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opšti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ishodi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srednjeg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w:t>
      </w:r>
    </w:p>
    <w:p w14:paraId="6E364655" w14:textId="77777777" w:rsidR="00E870B5" w:rsidRPr="00E870B5" w:rsidRDefault="00E870B5" w:rsidP="00E870B5">
      <w:pPr>
        <w:numPr>
          <w:ilvl w:val="0"/>
          <w:numId w:val="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Međupredmetne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kompetencije</w:t>
      </w:r>
      <w:proofErr w:type="spellEnd"/>
      <w:r w:rsidRPr="00E870B5">
        <w:rPr>
          <w:rFonts w:ascii="Arial" w:eastAsia="Times New Roman" w:hAnsi="Arial" w:cs="Arial"/>
          <w:color w:val="000000"/>
          <w:sz w:val="18"/>
          <w:szCs w:val="18"/>
        </w:rPr>
        <w:t xml:space="preserve"> za </w:t>
      </w:r>
      <w:proofErr w:type="spellStart"/>
      <w:r w:rsidRPr="00E870B5">
        <w:rPr>
          <w:rFonts w:ascii="Arial" w:eastAsia="Times New Roman" w:hAnsi="Arial" w:cs="Arial"/>
          <w:color w:val="000000"/>
          <w:sz w:val="18"/>
          <w:szCs w:val="18"/>
        </w:rPr>
        <w:t>kraj</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srednjeg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2a)</w:t>
      </w:r>
    </w:p>
    <w:p w14:paraId="33350D56" w14:textId="77777777" w:rsidR="00E870B5" w:rsidRPr="00E870B5" w:rsidRDefault="00E870B5" w:rsidP="00E870B5">
      <w:pPr>
        <w:numPr>
          <w:ilvl w:val="0"/>
          <w:numId w:val="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Delatnost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srednjeg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w:t>
      </w:r>
    </w:p>
    <w:p w14:paraId="154D69CC" w14:textId="77777777" w:rsidR="00E870B5" w:rsidRPr="00E870B5" w:rsidRDefault="00E870B5" w:rsidP="00E870B5">
      <w:pPr>
        <w:numPr>
          <w:ilvl w:val="0"/>
          <w:numId w:val="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Srednja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w:t>
      </w:r>
    </w:p>
    <w:p w14:paraId="55E06A82" w14:textId="77777777" w:rsidR="00E870B5" w:rsidRPr="00E870B5" w:rsidRDefault="00E870B5" w:rsidP="00E870B5">
      <w:pPr>
        <w:numPr>
          <w:ilvl w:val="0"/>
          <w:numId w:val="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Upotreba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jezika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w:t>
      </w:r>
    </w:p>
    <w:p w14:paraId="1D62EE4C"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II. PROGRAMI SREDNJEG OBRAZOVANJA I VASPITANJA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6.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24.)</w:t>
      </w:r>
    </w:p>
    <w:p w14:paraId="775C90C1" w14:textId="77777777" w:rsidR="00E870B5" w:rsidRPr="00E870B5" w:rsidRDefault="00E870B5" w:rsidP="00E870B5">
      <w:pPr>
        <w:numPr>
          <w:ilvl w:val="0"/>
          <w:numId w:val="6"/>
        </w:numPr>
        <w:spacing w:after="0" w:line="240" w:lineRule="auto"/>
        <w:ind w:left="1365" w:right="1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Plan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program </w:t>
      </w:r>
      <w:proofErr w:type="spellStart"/>
      <w:r w:rsidRPr="00E870B5">
        <w:rPr>
          <w:rFonts w:ascii="Arial" w:eastAsia="Times New Roman" w:hAnsi="Arial" w:cs="Arial"/>
          <w:color w:val="000000"/>
          <w:sz w:val="18"/>
          <w:szCs w:val="18"/>
        </w:rPr>
        <w:t>nastave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6.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8.)</w:t>
      </w:r>
    </w:p>
    <w:p w14:paraId="352A3054"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nastave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verske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nastave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w:t>
      </w:r>
    </w:p>
    <w:p w14:paraId="2E8CD5DE"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Komisija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za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versku</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nastavu</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8.)</w:t>
      </w:r>
    </w:p>
    <w:p w14:paraId="6BF566D5" w14:textId="77777777" w:rsidR="00E870B5" w:rsidRPr="00E870B5" w:rsidRDefault="00E870B5" w:rsidP="00E870B5">
      <w:pPr>
        <w:numPr>
          <w:ilvl w:val="0"/>
          <w:numId w:val="7"/>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Razvojni</w:t>
      </w:r>
      <w:proofErr w:type="spellEnd"/>
      <w:r w:rsidRPr="00E870B5">
        <w:rPr>
          <w:rFonts w:ascii="Arial" w:eastAsia="Times New Roman" w:hAnsi="Arial" w:cs="Arial"/>
          <w:color w:val="000000"/>
          <w:sz w:val="18"/>
          <w:szCs w:val="18"/>
        </w:rPr>
        <w:t xml:space="preserve"> plan </w:t>
      </w:r>
      <w:proofErr w:type="spellStart"/>
      <w:r w:rsidRPr="00E870B5">
        <w:rPr>
          <w:rFonts w:ascii="Arial" w:eastAsia="Times New Roman" w:hAnsi="Arial" w:cs="Arial"/>
          <w:color w:val="000000"/>
          <w:sz w:val="18"/>
          <w:szCs w:val="18"/>
        </w:rPr>
        <w:t>škole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9.)</w:t>
      </w:r>
    </w:p>
    <w:p w14:paraId="4076FAA1" w14:textId="77777777" w:rsidR="00E870B5" w:rsidRPr="00E870B5" w:rsidRDefault="00E870B5" w:rsidP="00E870B5">
      <w:pPr>
        <w:numPr>
          <w:ilvl w:val="0"/>
          <w:numId w:val="7"/>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Školski</w:t>
      </w:r>
      <w:proofErr w:type="spellEnd"/>
      <w:r w:rsidRPr="00E870B5">
        <w:rPr>
          <w:rFonts w:ascii="Arial" w:eastAsia="Times New Roman" w:hAnsi="Arial" w:cs="Arial"/>
          <w:color w:val="000000"/>
          <w:sz w:val="18"/>
          <w:szCs w:val="18"/>
        </w:rPr>
        <w:t xml:space="preserve"> program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10.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23.)</w:t>
      </w:r>
    </w:p>
    <w:p w14:paraId="2F79D911"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Sadržina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školskog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programa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11.)</w:t>
      </w:r>
    </w:p>
    <w:p w14:paraId="70892E33"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Dodatna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podrška</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obrazovanju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12.)</w:t>
      </w:r>
    </w:p>
    <w:p w14:paraId="59BE503D"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Program</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kulturnih</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aktivnosti</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škole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13.)</w:t>
      </w:r>
    </w:p>
    <w:p w14:paraId="75191BC8"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slobodnih</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aktivnosti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14.)</w:t>
      </w:r>
    </w:p>
    <w:p w14:paraId="5F4BCFE0"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karijernog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vođenja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savetovanja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15.)</w:t>
      </w:r>
    </w:p>
    <w:p w14:paraId="7A72A6E7"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Program</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zaštite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životne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sredine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16.)</w:t>
      </w:r>
    </w:p>
    <w:p w14:paraId="1B79E6A7"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Program</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zaštite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od</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nasilja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zlostavljanja</w:t>
      </w:r>
      <w:proofErr w:type="spellEnd"/>
      <w:r w:rsidRPr="00E870B5">
        <w:rPr>
          <w:rFonts w:ascii="Arial" w:eastAsia="Times New Roman" w:hAnsi="Arial" w:cs="Arial"/>
          <w:color w:val="000000"/>
          <w:sz w:val="18"/>
          <w:szCs w:val="18"/>
          <w:lang w:val="de-DE"/>
        </w:rPr>
        <w:t xml:space="preserve"> i </w:t>
      </w:r>
      <w:proofErr w:type="spellStart"/>
      <w:r w:rsidRPr="00E870B5">
        <w:rPr>
          <w:rFonts w:ascii="Arial" w:eastAsia="Times New Roman" w:hAnsi="Arial" w:cs="Arial"/>
          <w:color w:val="000000"/>
          <w:sz w:val="18"/>
          <w:szCs w:val="18"/>
          <w:lang w:val="de-DE"/>
        </w:rPr>
        <w:t>zanemarivanja</w:t>
      </w:r>
      <w:proofErr w:type="spellEnd"/>
      <w:r w:rsidRPr="00E870B5">
        <w:rPr>
          <w:rFonts w:ascii="Arial" w:eastAsia="Times New Roman" w:hAnsi="Arial" w:cs="Arial"/>
          <w:color w:val="000000"/>
          <w:sz w:val="18"/>
          <w:szCs w:val="18"/>
          <w:lang w:val="de-DE"/>
        </w:rPr>
        <w:t xml:space="preserve"> i </w:t>
      </w:r>
      <w:proofErr w:type="spellStart"/>
      <w:r w:rsidRPr="00E870B5">
        <w:rPr>
          <w:rFonts w:ascii="Arial" w:eastAsia="Times New Roman" w:hAnsi="Arial" w:cs="Arial"/>
          <w:color w:val="000000"/>
          <w:sz w:val="18"/>
          <w:szCs w:val="18"/>
          <w:lang w:val="de-DE"/>
        </w:rPr>
        <w:t>programi</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prevencije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drugih</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oblika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rizičnog</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ponašanja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17.)</w:t>
      </w:r>
    </w:p>
    <w:p w14:paraId="2E925C87"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školskog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sporta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18.)</w:t>
      </w:r>
    </w:p>
    <w:p w14:paraId="3FF461F0"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saradnje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lokalnom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samoupravom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19.)</w:t>
      </w:r>
    </w:p>
    <w:p w14:paraId="1D5E0530"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saradnje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porodicom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20.)</w:t>
      </w:r>
    </w:p>
    <w:p w14:paraId="3AF9C37A"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ekskurzija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21.)</w:t>
      </w:r>
    </w:p>
    <w:p w14:paraId="1ACCEC46"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studijske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posete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21a)</w:t>
      </w:r>
    </w:p>
    <w:p w14:paraId="429101D0"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bezbednosti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zdravlja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radu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22.)</w:t>
      </w:r>
    </w:p>
    <w:p w14:paraId="4FFF4DDF" w14:textId="77777777" w:rsidR="00E870B5" w:rsidRPr="00E870B5" w:rsidRDefault="00E870B5" w:rsidP="00E870B5">
      <w:pPr>
        <w:numPr>
          <w:ilvl w:val="1"/>
          <w:numId w:val="7"/>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Učeničke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organizacije</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školi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23.)</w:t>
      </w:r>
    </w:p>
    <w:p w14:paraId="105B3E87" w14:textId="77777777" w:rsidR="00E870B5" w:rsidRPr="00E870B5" w:rsidRDefault="00E870B5" w:rsidP="00E870B5">
      <w:pPr>
        <w:numPr>
          <w:ilvl w:val="0"/>
          <w:numId w:val="7"/>
        </w:numPr>
        <w:spacing w:after="0" w:line="240" w:lineRule="auto"/>
        <w:ind w:left="1365" w:right="1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Model </w:t>
      </w:r>
      <w:proofErr w:type="spellStart"/>
      <w:r w:rsidRPr="00E870B5">
        <w:rPr>
          <w:rFonts w:ascii="Arial" w:eastAsia="Times New Roman" w:hAnsi="Arial" w:cs="Arial"/>
          <w:color w:val="000000"/>
          <w:sz w:val="18"/>
          <w:szCs w:val="18"/>
        </w:rPr>
        <w:t>ustanova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24.) 11</w:t>
      </w:r>
    </w:p>
    <w:p w14:paraId="177A84B5"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III. OSTVARIVANJE OBRAZOVANJA I VASPITANJA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25.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32.)</w:t>
      </w:r>
    </w:p>
    <w:p w14:paraId="5241C80E"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Obrazovno-vaspitni</w:t>
      </w:r>
      <w:proofErr w:type="spellEnd"/>
      <w:r w:rsidRPr="00E870B5">
        <w:rPr>
          <w:rFonts w:ascii="Arial" w:eastAsia="Times New Roman" w:hAnsi="Arial" w:cs="Arial"/>
          <w:color w:val="000000"/>
          <w:sz w:val="18"/>
          <w:szCs w:val="18"/>
        </w:rPr>
        <w:t xml:space="preserve"> rad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25.)</w:t>
      </w:r>
    </w:p>
    <w:p w14:paraId="40A492AF"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Oblici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obrazovno-vaspitnog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rada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26.)</w:t>
      </w:r>
    </w:p>
    <w:p w14:paraId="049C1600"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Dualno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26a)</w:t>
      </w:r>
    </w:p>
    <w:p w14:paraId="7304A9FB"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Nastava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daljinu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27.)</w:t>
      </w:r>
    </w:p>
    <w:p w14:paraId="14F9F3ED"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Vreme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koje</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učenik</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provodi</w:t>
      </w:r>
      <w:proofErr w:type="spellEnd"/>
      <w:r w:rsidRPr="00E870B5">
        <w:rPr>
          <w:rFonts w:ascii="Arial" w:eastAsia="Times New Roman" w:hAnsi="Arial" w:cs="Arial"/>
          <w:color w:val="000000"/>
          <w:sz w:val="18"/>
          <w:szCs w:val="18"/>
          <w:lang w:val="de-DE"/>
        </w:rPr>
        <w:t xml:space="preserve"> u </w:t>
      </w:r>
      <w:proofErr w:type="spellStart"/>
      <w:r w:rsidRPr="00E870B5">
        <w:rPr>
          <w:rFonts w:ascii="Arial" w:eastAsia="Times New Roman" w:hAnsi="Arial" w:cs="Arial"/>
          <w:color w:val="000000"/>
          <w:sz w:val="18"/>
          <w:szCs w:val="18"/>
          <w:lang w:val="de-DE"/>
        </w:rPr>
        <w:t>školi</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28.)</w:t>
      </w:r>
    </w:p>
    <w:p w14:paraId="540F9ABF"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Broj</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učenika</w:t>
      </w:r>
      <w:proofErr w:type="spellEnd"/>
      <w:r w:rsidRPr="00E870B5">
        <w:rPr>
          <w:rFonts w:ascii="Arial" w:eastAsia="Times New Roman" w:hAnsi="Arial" w:cs="Arial"/>
          <w:color w:val="000000"/>
          <w:sz w:val="18"/>
          <w:szCs w:val="18"/>
          <w:lang w:val="de-DE"/>
        </w:rPr>
        <w:t xml:space="preserve"> u </w:t>
      </w:r>
      <w:proofErr w:type="spellStart"/>
      <w:r w:rsidRPr="00E870B5">
        <w:rPr>
          <w:rFonts w:ascii="Arial" w:eastAsia="Times New Roman" w:hAnsi="Arial" w:cs="Arial"/>
          <w:color w:val="000000"/>
          <w:sz w:val="18"/>
          <w:szCs w:val="18"/>
          <w:lang w:val="de-DE"/>
        </w:rPr>
        <w:t>odeljenju</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29.)</w:t>
      </w:r>
    </w:p>
    <w:p w14:paraId="75B06E72"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Praktična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nastava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profesionalna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praksa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30.)</w:t>
      </w:r>
    </w:p>
    <w:p w14:paraId="0C89FC2F"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Drugi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oblici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neposrednog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obrazovno-vaspitnog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rada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31.)</w:t>
      </w:r>
    </w:p>
    <w:p w14:paraId="249C58CA" w14:textId="77777777" w:rsidR="00E870B5" w:rsidRPr="00E870B5" w:rsidRDefault="00E870B5" w:rsidP="00E870B5">
      <w:pPr>
        <w:numPr>
          <w:ilvl w:val="0"/>
          <w:numId w:val="8"/>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Učenička</w:t>
      </w:r>
      <w:proofErr w:type="spellEnd"/>
      <w:r w:rsidRPr="00E870B5">
        <w:rPr>
          <w:rFonts w:ascii="Arial" w:eastAsia="Times New Roman" w:hAnsi="Arial" w:cs="Arial"/>
          <w:color w:val="000000"/>
          <w:sz w:val="18"/>
          <w:szCs w:val="18"/>
        </w:rPr>
        <w:t xml:space="preserve"> zadruga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32.)</w:t>
      </w:r>
    </w:p>
    <w:p w14:paraId="1D06FC53"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IV. UČENICI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33.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47.)</w:t>
      </w:r>
    </w:p>
    <w:p w14:paraId="300AC5CF" w14:textId="77777777" w:rsidR="00E870B5" w:rsidRPr="00E870B5" w:rsidRDefault="00E870B5" w:rsidP="00E870B5">
      <w:pPr>
        <w:numPr>
          <w:ilvl w:val="0"/>
          <w:numId w:val="9"/>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odraslih</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33.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39.)</w:t>
      </w:r>
    </w:p>
    <w:p w14:paraId="28535EE2"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Pravo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33.)</w:t>
      </w:r>
    </w:p>
    <w:p w14:paraId="216BBEEC"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školu</w:t>
      </w:r>
      <w:proofErr w:type="spellEnd"/>
      <w:r w:rsidRPr="00E870B5">
        <w:rPr>
          <w:rFonts w:ascii="Arial" w:eastAsia="Times New Roman" w:hAnsi="Arial" w:cs="Arial"/>
          <w:color w:val="000000"/>
          <w:sz w:val="18"/>
          <w:szCs w:val="18"/>
        </w:rPr>
        <w:t xml:space="preserve"> za </w:t>
      </w:r>
      <w:proofErr w:type="spellStart"/>
      <w:r w:rsidRPr="00E870B5">
        <w:rPr>
          <w:rFonts w:ascii="Arial" w:eastAsia="Times New Roman" w:hAnsi="Arial" w:cs="Arial"/>
          <w:color w:val="000000"/>
          <w:sz w:val="18"/>
          <w:szCs w:val="18"/>
        </w:rPr>
        <w:t>obrazovanje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smetnjama</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razvoju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34.)</w:t>
      </w:r>
    </w:p>
    <w:p w14:paraId="3D882DC4"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Odlučivanje</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broju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za </w:t>
      </w: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35.)</w:t>
      </w:r>
    </w:p>
    <w:p w14:paraId="2C507D5D"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Konkurs</w:t>
      </w:r>
      <w:proofErr w:type="spellEnd"/>
      <w:r w:rsidRPr="00E870B5">
        <w:rPr>
          <w:rFonts w:ascii="Arial" w:eastAsia="Times New Roman" w:hAnsi="Arial" w:cs="Arial"/>
          <w:color w:val="000000"/>
          <w:sz w:val="18"/>
          <w:szCs w:val="18"/>
        </w:rPr>
        <w:t xml:space="preserve"> za </w:t>
      </w: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školu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čiji</w:t>
      </w:r>
      <w:proofErr w:type="spellEnd"/>
      <w:r w:rsidRPr="00E870B5">
        <w:rPr>
          <w:rFonts w:ascii="Arial" w:eastAsia="Times New Roman" w:hAnsi="Arial" w:cs="Arial"/>
          <w:color w:val="000000"/>
          <w:sz w:val="18"/>
          <w:szCs w:val="18"/>
        </w:rPr>
        <w:t xml:space="preserve"> je </w:t>
      </w:r>
      <w:proofErr w:type="spellStart"/>
      <w:r w:rsidRPr="00E870B5">
        <w:rPr>
          <w:rFonts w:ascii="Arial" w:eastAsia="Times New Roman" w:hAnsi="Arial" w:cs="Arial"/>
          <w:color w:val="000000"/>
          <w:sz w:val="18"/>
          <w:szCs w:val="18"/>
        </w:rPr>
        <w:t>osnivač</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Republika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Srbija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autonomna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pokrajina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odnosno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jedinica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lokalne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samouprave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36.)</w:t>
      </w:r>
    </w:p>
    <w:p w14:paraId="26E6255D"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kandidata</w:t>
      </w:r>
      <w:proofErr w:type="spellEnd"/>
      <w:r w:rsidRPr="00E870B5">
        <w:rPr>
          <w:rFonts w:ascii="Arial" w:eastAsia="Times New Roman" w:hAnsi="Arial" w:cs="Arial"/>
          <w:color w:val="000000"/>
          <w:sz w:val="18"/>
          <w:szCs w:val="18"/>
        </w:rPr>
        <w:t xml:space="preserve"> po </w:t>
      </w:r>
      <w:proofErr w:type="spellStart"/>
      <w:r w:rsidRPr="00E870B5">
        <w:rPr>
          <w:rFonts w:ascii="Arial" w:eastAsia="Times New Roman" w:hAnsi="Arial" w:cs="Arial"/>
          <w:color w:val="000000"/>
          <w:sz w:val="18"/>
          <w:szCs w:val="18"/>
        </w:rPr>
        <w:t>posebnim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uslovima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36a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36b)</w:t>
      </w:r>
    </w:p>
    <w:p w14:paraId="66342CAF"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odraslih</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37.)</w:t>
      </w:r>
    </w:p>
    <w:p w14:paraId="7AA335D9"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Redosled</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kandidata</w:t>
      </w:r>
      <w:proofErr w:type="spellEnd"/>
      <w:r w:rsidRPr="00E870B5">
        <w:rPr>
          <w:rFonts w:ascii="Arial" w:eastAsia="Times New Roman" w:hAnsi="Arial" w:cs="Arial"/>
          <w:color w:val="000000"/>
          <w:sz w:val="18"/>
          <w:szCs w:val="18"/>
        </w:rPr>
        <w:t xml:space="preserve"> za </w:t>
      </w: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školu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prijemni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38.)</w:t>
      </w:r>
    </w:p>
    <w:p w14:paraId="6255C4D5"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lastRenderedPageBreak/>
        <w:t>Izbor</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stranog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jezika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39.)</w:t>
      </w:r>
    </w:p>
    <w:p w14:paraId="0F6D1B17" w14:textId="77777777" w:rsidR="00E870B5" w:rsidRPr="00E870B5" w:rsidRDefault="00E870B5" w:rsidP="00E870B5">
      <w:pPr>
        <w:numPr>
          <w:ilvl w:val="0"/>
          <w:numId w:val="10"/>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Svojstvo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40.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44.)</w:t>
      </w:r>
    </w:p>
    <w:p w14:paraId="67B4F08F"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Redovan</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vanredan</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40.)</w:t>
      </w:r>
    </w:p>
    <w:p w14:paraId="237D886D"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Sticanje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svojstva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41.)</w:t>
      </w:r>
    </w:p>
    <w:p w14:paraId="21E77559"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Uporedno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školovanje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svojstvo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42.)</w:t>
      </w:r>
    </w:p>
    <w:p w14:paraId="478D9034"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Ispisivanje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iz</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ponovno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upisivanje</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školu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43.)</w:t>
      </w:r>
    </w:p>
    <w:p w14:paraId="1CE1EF90"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Prelazak</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drugu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odnosno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drugi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obrazovni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profil</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44.)</w:t>
      </w:r>
    </w:p>
    <w:p w14:paraId="22B02488" w14:textId="77777777" w:rsidR="00E870B5" w:rsidRPr="00E870B5" w:rsidRDefault="00E870B5" w:rsidP="00E870B5">
      <w:pPr>
        <w:numPr>
          <w:ilvl w:val="0"/>
          <w:numId w:val="10"/>
        </w:numPr>
        <w:spacing w:after="0" w:line="240" w:lineRule="auto"/>
        <w:ind w:left="1365" w:right="1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Prava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obaveze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45.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47.)</w:t>
      </w:r>
    </w:p>
    <w:p w14:paraId="5A76383E"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Pohvaljivanje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nagrađivanje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45.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46.)</w:t>
      </w:r>
    </w:p>
    <w:p w14:paraId="04587D44" w14:textId="77777777" w:rsidR="00E870B5" w:rsidRPr="00E870B5" w:rsidRDefault="00E870B5" w:rsidP="00E870B5">
      <w:pPr>
        <w:numPr>
          <w:ilvl w:val="1"/>
          <w:numId w:val="10"/>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Obaveze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47.)</w:t>
      </w:r>
    </w:p>
    <w:p w14:paraId="51CA4BE8"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V. OCENJIVANJE I ISPITI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48.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68.)</w:t>
      </w:r>
    </w:p>
    <w:p w14:paraId="58CED195" w14:textId="77777777" w:rsidR="00E870B5" w:rsidRPr="00E870B5" w:rsidRDefault="00E870B5" w:rsidP="00E870B5">
      <w:pPr>
        <w:numPr>
          <w:ilvl w:val="0"/>
          <w:numId w:val="11"/>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Ocenjivanje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48.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54.)</w:t>
      </w:r>
    </w:p>
    <w:p w14:paraId="114B13DA"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Uspeh</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ocena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49.)</w:t>
      </w:r>
    </w:p>
    <w:p w14:paraId="08455A0E"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Oslobađanje</w:t>
      </w:r>
      <w:proofErr w:type="spellEnd"/>
      <w:r w:rsidRPr="00E870B5">
        <w:rPr>
          <w:rFonts w:ascii="Arial" w:eastAsia="Times New Roman" w:hAnsi="Arial" w:cs="Arial"/>
          <w:color w:val="000000"/>
          <w:sz w:val="18"/>
          <w:szCs w:val="18"/>
        </w:rPr>
        <w:t xml:space="preserve"> od </w:t>
      </w:r>
      <w:proofErr w:type="spellStart"/>
      <w:r w:rsidRPr="00E870B5">
        <w:rPr>
          <w:rFonts w:ascii="Arial" w:eastAsia="Times New Roman" w:hAnsi="Arial" w:cs="Arial"/>
          <w:color w:val="000000"/>
          <w:sz w:val="18"/>
          <w:szCs w:val="18"/>
        </w:rPr>
        <w:t>nastave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fizičkog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50.)</w:t>
      </w:r>
    </w:p>
    <w:p w14:paraId="679C85FA"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Završavanje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školovanja</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kraćem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roku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51.)</w:t>
      </w:r>
    </w:p>
    <w:p w14:paraId="7ACCBF2E"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Opšti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uspeh</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52.)</w:t>
      </w:r>
    </w:p>
    <w:p w14:paraId="1BCF2F1D"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Napredovanje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53.)</w:t>
      </w:r>
    </w:p>
    <w:p w14:paraId="764F387C"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Uspeh</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učenika</w:t>
      </w:r>
      <w:proofErr w:type="spellEnd"/>
      <w:r w:rsidRPr="00E870B5">
        <w:rPr>
          <w:rFonts w:ascii="Arial" w:eastAsia="Times New Roman" w:hAnsi="Arial" w:cs="Arial"/>
          <w:color w:val="000000"/>
          <w:sz w:val="18"/>
          <w:szCs w:val="18"/>
          <w:lang w:val="de-DE"/>
        </w:rPr>
        <w:t xml:space="preserve"> na </w:t>
      </w:r>
      <w:proofErr w:type="spellStart"/>
      <w:r w:rsidRPr="00E870B5">
        <w:rPr>
          <w:rFonts w:ascii="Arial" w:eastAsia="Times New Roman" w:hAnsi="Arial" w:cs="Arial"/>
          <w:color w:val="000000"/>
          <w:sz w:val="18"/>
          <w:szCs w:val="18"/>
          <w:lang w:val="de-DE"/>
        </w:rPr>
        <w:t>ispitu</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54.)</w:t>
      </w:r>
    </w:p>
    <w:p w14:paraId="5836DBCA" w14:textId="77777777" w:rsidR="00E870B5" w:rsidRPr="00E870B5" w:rsidRDefault="00E870B5" w:rsidP="00E870B5">
      <w:pPr>
        <w:numPr>
          <w:ilvl w:val="0"/>
          <w:numId w:val="12"/>
        </w:numPr>
        <w:spacing w:after="0" w:line="240" w:lineRule="auto"/>
        <w:ind w:left="1365" w:right="15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Razredni</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popravni</w:t>
      </w:r>
      <w:proofErr w:type="spellEnd"/>
      <w:r w:rsidRPr="00E870B5">
        <w:rPr>
          <w:rFonts w:ascii="Arial" w:eastAsia="Times New Roman" w:hAnsi="Arial" w:cs="Arial"/>
          <w:color w:val="000000"/>
          <w:sz w:val="18"/>
          <w:szCs w:val="18"/>
          <w:lang w:val="de-DE"/>
        </w:rPr>
        <w:t xml:space="preserve"> i </w:t>
      </w:r>
      <w:proofErr w:type="spellStart"/>
      <w:r w:rsidRPr="00E870B5">
        <w:rPr>
          <w:rFonts w:ascii="Arial" w:eastAsia="Times New Roman" w:hAnsi="Arial" w:cs="Arial"/>
          <w:color w:val="000000"/>
          <w:sz w:val="18"/>
          <w:szCs w:val="18"/>
          <w:lang w:val="de-DE"/>
        </w:rPr>
        <w:t>drugi</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ispiti</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tokom</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školovanja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w:t>
      </w:r>
      <w:proofErr w:type="spellEnd"/>
      <w:r w:rsidRPr="00E870B5">
        <w:rPr>
          <w:rFonts w:ascii="Arial" w:eastAsia="Times New Roman" w:hAnsi="Arial" w:cs="Arial"/>
          <w:color w:val="000000"/>
          <w:sz w:val="18"/>
          <w:szCs w:val="18"/>
          <w:lang w:val="de-DE"/>
        </w:rPr>
        <w:t xml:space="preserve">. 55. do </w:t>
      </w:r>
      <w:proofErr w:type="spellStart"/>
      <w:r w:rsidRPr="00E870B5">
        <w:rPr>
          <w:rFonts w:ascii="Arial" w:eastAsia="Times New Roman" w:hAnsi="Arial" w:cs="Arial"/>
          <w:color w:val="000000"/>
          <w:sz w:val="18"/>
          <w:szCs w:val="18"/>
          <w:lang w:val="de-DE"/>
        </w:rPr>
        <w:t>čl</w:t>
      </w:r>
      <w:proofErr w:type="spellEnd"/>
      <w:r w:rsidRPr="00E870B5">
        <w:rPr>
          <w:rFonts w:ascii="Arial" w:eastAsia="Times New Roman" w:hAnsi="Arial" w:cs="Arial"/>
          <w:color w:val="000000"/>
          <w:sz w:val="18"/>
          <w:szCs w:val="18"/>
          <w:lang w:val="de-DE"/>
        </w:rPr>
        <w:t>. 57.)</w:t>
      </w:r>
    </w:p>
    <w:p w14:paraId="4B9AC034"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Razredni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55.)</w:t>
      </w:r>
    </w:p>
    <w:p w14:paraId="0ACC7358"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Popravni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56.)</w:t>
      </w:r>
    </w:p>
    <w:p w14:paraId="6071B263"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Dopunski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57.)</w:t>
      </w:r>
    </w:p>
    <w:p w14:paraId="04D55B62"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Testiranje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učeničkih</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postignuća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57a)</w:t>
      </w:r>
    </w:p>
    <w:p w14:paraId="081F62CC" w14:textId="77777777" w:rsidR="00E870B5" w:rsidRPr="00E870B5" w:rsidRDefault="00E870B5" w:rsidP="00E870B5">
      <w:pPr>
        <w:numPr>
          <w:ilvl w:val="0"/>
          <w:numId w:val="12"/>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Ispiti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osnovu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kojih</w:t>
      </w:r>
      <w:proofErr w:type="spellEnd"/>
      <w:r w:rsidRPr="00E870B5">
        <w:rPr>
          <w:rFonts w:ascii="Arial" w:eastAsia="Times New Roman" w:hAnsi="Arial" w:cs="Arial"/>
          <w:color w:val="000000"/>
          <w:sz w:val="18"/>
          <w:szCs w:val="18"/>
        </w:rPr>
        <w:t xml:space="preserve"> se </w:t>
      </w:r>
      <w:proofErr w:type="spellStart"/>
      <w:r w:rsidRPr="00E870B5">
        <w:rPr>
          <w:rFonts w:ascii="Arial" w:eastAsia="Times New Roman" w:hAnsi="Arial" w:cs="Arial"/>
          <w:color w:val="000000"/>
          <w:sz w:val="18"/>
          <w:szCs w:val="18"/>
        </w:rPr>
        <w:t>završava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određeni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nivo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odnosno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vrsta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58.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68.)</w:t>
      </w:r>
    </w:p>
    <w:p w14:paraId="371DD552" w14:textId="77777777" w:rsidR="00E870B5" w:rsidRPr="00E870B5" w:rsidRDefault="00E870B5" w:rsidP="00E870B5">
      <w:pPr>
        <w:numPr>
          <w:ilvl w:val="1"/>
          <w:numId w:val="12"/>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Opšta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matura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59.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61.)</w:t>
      </w:r>
    </w:p>
    <w:p w14:paraId="0E8D80E3"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opšte</w:t>
      </w:r>
      <w:proofErr w:type="spellEnd"/>
      <w:r w:rsidRPr="00E870B5">
        <w:rPr>
          <w:rFonts w:ascii="Arial" w:eastAsia="Times New Roman" w:hAnsi="Arial" w:cs="Arial"/>
          <w:color w:val="000000"/>
          <w:sz w:val="18"/>
          <w:szCs w:val="18"/>
        </w:rPr>
        <w:t xml:space="preserve"> mature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59.)</w:t>
      </w:r>
    </w:p>
    <w:p w14:paraId="65962CA0"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Pravo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polaganje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opšte</w:t>
      </w:r>
      <w:proofErr w:type="spellEnd"/>
      <w:r w:rsidRPr="00E870B5">
        <w:rPr>
          <w:rFonts w:ascii="Arial" w:eastAsia="Times New Roman" w:hAnsi="Arial" w:cs="Arial"/>
          <w:color w:val="000000"/>
          <w:sz w:val="18"/>
          <w:szCs w:val="18"/>
        </w:rPr>
        <w:t xml:space="preserve"> mature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60.)</w:t>
      </w:r>
    </w:p>
    <w:p w14:paraId="4D3ADDC0"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Javna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isprava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nastavak</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61.)</w:t>
      </w:r>
    </w:p>
    <w:p w14:paraId="6659F09B" w14:textId="77777777" w:rsidR="00E870B5" w:rsidRPr="00E870B5" w:rsidRDefault="00E870B5" w:rsidP="00E870B5">
      <w:pPr>
        <w:numPr>
          <w:ilvl w:val="1"/>
          <w:numId w:val="13"/>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rPr>
        <w:t> </w:t>
      </w:r>
      <w:proofErr w:type="spellStart"/>
      <w:r w:rsidRPr="00E870B5">
        <w:rPr>
          <w:rFonts w:ascii="Arial" w:eastAsia="Times New Roman" w:hAnsi="Arial" w:cs="Arial"/>
          <w:color w:val="000000"/>
          <w:sz w:val="18"/>
          <w:szCs w:val="18"/>
        </w:rPr>
        <w:t>Stručna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umetnička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matura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62.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64.)</w:t>
      </w:r>
    </w:p>
    <w:p w14:paraId="23704CB1"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stručne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umetničke</w:t>
      </w:r>
      <w:proofErr w:type="spellEnd"/>
      <w:r w:rsidRPr="00E870B5">
        <w:rPr>
          <w:rFonts w:ascii="Arial" w:eastAsia="Times New Roman" w:hAnsi="Arial" w:cs="Arial"/>
          <w:color w:val="000000"/>
          <w:sz w:val="18"/>
          <w:szCs w:val="18"/>
        </w:rPr>
        <w:t xml:space="preserve"> mature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62.)</w:t>
      </w:r>
    </w:p>
    <w:p w14:paraId="263AE8BC"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Pravo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polaganje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stručne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umetničke</w:t>
      </w:r>
      <w:proofErr w:type="spellEnd"/>
      <w:r w:rsidRPr="00E870B5">
        <w:rPr>
          <w:rFonts w:ascii="Arial" w:eastAsia="Times New Roman" w:hAnsi="Arial" w:cs="Arial"/>
          <w:color w:val="000000"/>
          <w:sz w:val="18"/>
          <w:szCs w:val="18"/>
        </w:rPr>
        <w:t xml:space="preserve"> mature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63.)</w:t>
      </w:r>
    </w:p>
    <w:p w14:paraId="3CFF443F"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za </w:t>
      </w:r>
      <w:proofErr w:type="spellStart"/>
      <w:r w:rsidRPr="00E870B5">
        <w:rPr>
          <w:rFonts w:ascii="Arial" w:eastAsia="Times New Roman" w:hAnsi="Arial" w:cs="Arial"/>
          <w:color w:val="000000"/>
          <w:sz w:val="18"/>
          <w:szCs w:val="18"/>
        </w:rPr>
        <w:t>sticanje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kompetencija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63a)</w:t>
      </w:r>
    </w:p>
    <w:p w14:paraId="27E9F776"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Javna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isprava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nastavak</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64.)</w:t>
      </w:r>
    </w:p>
    <w:p w14:paraId="55C723C9" w14:textId="77777777" w:rsidR="00E870B5" w:rsidRPr="00E870B5" w:rsidRDefault="00E870B5" w:rsidP="00E870B5">
      <w:pPr>
        <w:numPr>
          <w:ilvl w:val="1"/>
          <w:numId w:val="13"/>
        </w:numPr>
        <w:spacing w:after="0" w:line="240" w:lineRule="auto"/>
        <w:ind w:left="2685" w:right="30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Završni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srednjeg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stručnog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specijalistički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majstorski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65.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67.)</w:t>
      </w:r>
    </w:p>
    <w:p w14:paraId="53B4BF85"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završnog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srednjeg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stručnog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65.)</w:t>
      </w:r>
    </w:p>
    <w:p w14:paraId="58242190"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Pravo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polaganje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završnog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ispita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srednjeg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stručnog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66.)</w:t>
      </w:r>
    </w:p>
    <w:p w14:paraId="7D287FC1"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specijalističkog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majstorskog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67.)</w:t>
      </w:r>
    </w:p>
    <w:p w14:paraId="15BA0547" w14:textId="77777777" w:rsidR="00E870B5" w:rsidRPr="00E870B5" w:rsidRDefault="00E870B5" w:rsidP="00E870B5">
      <w:pPr>
        <w:numPr>
          <w:ilvl w:val="1"/>
          <w:numId w:val="13"/>
        </w:numPr>
        <w:spacing w:after="0" w:line="240" w:lineRule="auto"/>
        <w:ind w:left="2685" w:right="300"/>
        <w:rPr>
          <w:rFonts w:ascii="Arial" w:eastAsia="Times New Roman" w:hAnsi="Arial" w:cs="Arial"/>
          <w:color w:val="000000"/>
          <w:sz w:val="18"/>
          <w:szCs w:val="18"/>
          <w:lang w:val="de-DE"/>
        </w:rPr>
      </w:pPr>
      <w:proofErr w:type="spellStart"/>
      <w:r w:rsidRPr="00E870B5">
        <w:rPr>
          <w:rFonts w:ascii="Arial" w:eastAsia="Times New Roman" w:hAnsi="Arial" w:cs="Arial"/>
          <w:color w:val="000000"/>
          <w:sz w:val="18"/>
          <w:szCs w:val="18"/>
          <w:lang w:val="de-DE"/>
        </w:rPr>
        <w:t>Ispiti</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drugih</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oblika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stručnog</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obrazovanja</w:t>
      </w:r>
      <w:proofErr w:type="spellEnd"/>
      <w:r w:rsidRPr="00E870B5">
        <w:rPr>
          <w:rFonts w:ascii="Arial" w:eastAsia="Times New Roman" w:hAnsi="Arial" w:cs="Arial"/>
          <w:color w:val="000000"/>
          <w:sz w:val="18"/>
          <w:szCs w:val="18"/>
          <w:lang w:val="de-DE"/>
        </w:rPr>
        <w:t xml:space="preserve"> (</w:t>
      </w:r>
      <w:proofErr w:type="spellStart"/>
      <w:r w:rsidRPr="00E870B5">
        <w:rPr>
          <w:rFonts w:ascii="Arial" w:eastAsia="Times New Roman" w:hAnsi="Arial" w:cs="Arial"/>
          <w:color w:val="000000"/>
          <w:sz w:val="18"/>
          <w:szCs w:val="18"/>
          <w:lang w:val="de-DE"/>
        </w:rPr>
        <w:t>član</w:t>
      </w:r>
      <w:proofErr w:type="spellEnd"/>
      <w:r w:rsidRPr="00E870B5">
        <w:rPr>
          <w:rFonts w:ascii="Arial" w:eastAsia="Times New Roman" w:hAnsi="Arial" w:cs="Arial"/>
          <w:color w:val="000000"/>
          <w:sz w:val="18"/>
          <w:szCs w:val="18"/>
          <w:lang w:val="de-DE"/>
        </w:rPr>
        <w:t xml:space="preserve"> 68.)</w:t>
      </w:r>
    </w:p>
    <w:p w14:paraId="1C693981" w14:textId="77777777" w:rsidR="00E870B5" w:rsidRPr="00E870B5" w:rsidRDefault="00E870B5" w:rsidP="00E870B5">
      <w:pPr>
        <w:numPr>
          <w:ilvl w:val="1"/>
          <w:numId w:val="13"/>
        </w:numPr>
        <w:spacing w:after="0" w:line="240" w:lineRule="auto"/>
        <w:ind w:left="2685" w:right="300"/>
        <w:rPr>
          <w:rFonts w:ascii="Arial" w:eastAsia="Times New Roman" w:hAnsi="Arial" w:cs="Arial"/>
          <w:color w:val="000000"/>
          <w:sz w:val="18"/>
          <w:szCs w:val="18"/>
        </w:rPr>
      </w:pPr>
      <w:r w:rsidRPr="00E870B5">
        <w:rPr>
          <w:rFonts w:ascii="Arial" w:eastAsia="Times New Roman" w:hAnsi="Arial" w:cs="Arial"/>
          <w:color w:val="000000"/>
          <w:sz w:val="18"/>
          <w:szCs w:val="18"/>
          <w:lang w:val="de-DE"/>
        </w:rPr>
        <w:t> </w:t>
      </w:r>
      <w:proofErr w:type="spellStart"/>
      <w:r w:rsidRPr="00E870B5">
        <w:rPr>
          <w:rFonts w:ascii="Arial" w:eastAsia="Times New Roman" w:hAnsi="Arial" w:cs="Arial"/>
          <w:color w:val="000000"/>
          <w:sz w:val="18"/>
          <w:szCs w:val="18"/>
        </w:rPr>
        <w:t>Internacionalna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matura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68a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68v)</w:t>
      </w:r>
    </w:p>
    <w:p w14:paraId="0BCFD2FF"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r w:rsidRPr="00E870B5">
        <w:rPr>
          <w:rFonts w:ascii="Arial" w:eastAsia="Times New Roman" w:hAnsi="Arial" w:cs="Arial"/>
          <w:color w:val="000000"/>
          <w:sz w:val="18"/>
          <w:szCs w:val="18"/>
        </w:rPr>
        <w:t xml:space="preserve">Program </w:t>
      </w:r>
      <w:proofErr w:type="spellStart"/>
      <w:r w:rsidRPr="00E870B5">
        <w:rPr>
          <w:rFonts w:ascii="Arial" w:eastAsia="Times New Roman" w:hAnsi="Arial" w:cs="Arial"/>
          <w:color w:val="000000"/>
          <w:sz w:val="18"/>
          <w:szCs w:val="18"/>
        </w:rPr>
        <w:t>internacionalne</w:t>
      </w:r>
      <w:proofErr w:type="spellEnd"/>
      <w:r w:rsidRPr="00E870B5">
        <w:rPr>
          <w:rFonts w:ascii="Arial" w:eastAsia="Times New Roman" w:hAnsi="Arial" w:cs="Arial"/>
          <w:color w:val="000000"/>
          <w:sz w:val="18"/>
          <w:szCs w:val="18"/>
        </w:rPr>
        <w:t xml:space="preserve"> mature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68a)</w:t>
      </w:r>
    </w:p>
    <w:p w14:paraId="3EDE3EE7"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Pravo</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polaganje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internacionalne</w:t>
      </w:r>
      <w:proofErr w:type="spellEnd"/>
      <w:r w:rsidRPr="00E870B5">
        <w:rPr>
          <w:rFonts w:ascii="Arial" w:eastAsia="Times New Roman" w:hAnsi="Arial" w:cs="Arial"/>
          <w:color w:val="000000"/>
          <w:sz w:val="18"/>
          <w:szCs w:val="18"/>
        </w:rPr>
        <w:t xml:space="preserve"> mature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68b)</w:t>
      </w:r>
    </w:p>
    <w:p w14:paraId="6F1FFB95" w14:textId="77777777" w:rsidR="00E870B5" w:rsidRPr="00E870B5" w:rsidRDefault="00E870B5" w:rsidP="00E870B5">
      <w:pPr>
        <w:numPr>
          <w:ilvl w:val="2"/>
          <w:numId w:val="13"/>
        </w:numPr>
        <w:spacing w:after="0" w:line="240" w:lineRule="auto"/>
        <w:ind w:left="4005" w:right="4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Javne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isprave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internacionalne</w:t>
      </w:r>
      <w:proofErr w:type="spellEnd"/>
      <w:r w:rsidRPr="00E870B5">
        <w:rPr>
          <w:rFonts w:ascii="Arial" w:eastAsia="Times New Roman" w:hAnsi="Arial" w:cs="Arial"/>
          <w:color w:val="000000"/>
          <w:sz w:val="18"/>
          <w:szCs w:val="18"/>
        </w:rPr>
        <w:t xml:space="preserve"> mature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68v)</w:t>
      </w:r>
    </w:p>
    <w:p w14:paraId="390370E6"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VI. EVIDENCIJE I JAVNE ISPRAVE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69.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85.)</w:t>
      </w:r>
    </w:p>
    <w:p w14:paraId="540F0570"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Vrste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evidencija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69.)</w:t>
      </w:r>
    </w:p>
    <w:p w14:paraId="5F508A61"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Evidencija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učeniku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70.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70a)</w:t>
      </w:r>
    </w:p>
    <w:p w14:paraId="2FD98C46"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Evidencija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uspehu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učenika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71.)</w:t>
      </w:r>
    </w:p>
    <w:p w14:paraId="47E71586"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Evidencija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ispitima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72.)</w:t>
      </w:r>
    </w:p>
    <w:p w14:paraId="07318316"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Evidencija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obrazovno-vaspitnom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vaspitnom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radu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73.)</w:t>
      </w:r>
    </w:p>
    <w:p w14:paraId="117E8876"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Evidencija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zaposlenima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74.)</w:t>
      </w:r>
    </w:p>
    <w:p w14:paraId="3E45C373"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Način</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prikupljanja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podataka</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evidencijama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75.)</w:t>
      </w:r>
    </w:p>
    <w:p w14:paraId="1567EF8B"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Vođenje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evidencija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76.)</w:t>
      </w:r>
    </w:p>
    <w:p w14:paraId="4F5D5607"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Obrada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podataka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77.)</w:t>
      </w:r>
    </w:p>
    <w:p w14:paraId="4ABA1CAA"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Rokovi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čuvanja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podataka</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evidencijama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78.)</w:t>
      </w:r>
    </w:p>
    <w:p w14:paraId="60EA8298"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Javne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isprave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79.)</w:t>
      </w:r>
    </w:p>
    <w:p w14:paraId="1FA0DD15"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Upotreba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pečata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80.)</w:t>
      </w:r>
    </w:p>
    <w:p w14:paraId="794E3CA0"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Duplikat</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javne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isprave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81.)</w:t>
      </w:r>
    </w:p>
    <w:p w14:paraId="4978C9B3"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Poništavanje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javne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isprave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82.)</w:t>
      </w:r>
    </w:p>
    <w:p w14:paraId="39DEB05E"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lastRenderedPageBreak/>
        <w:t>Oglašavanje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poništavanja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javne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isprave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83.)</w:t>
      </w:r>
    </w:p>
    <w:p w14:paraId="2F20E5E8" w14:textId="77777777" w:rsidR="00E870B5" w:rsidRPr="00E870B5" w:rsidRDefault="00E870B5" w:rsidP="00E870B5">
      <w:pPr>
        <w:numPr>
          <w:ilvl w:val="0"/>
          <w:numId w:val="14"/>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Utvrđivanje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stečenog</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obrazovanja</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sudskom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postupku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84.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85.)</w:t>
      </w:r>
    </w:p>
    <w:p w14:paraId="1C20D45E"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VII. PRIZNAVANJE STRANE ŠKOLSKE ISPRAVE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86.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89.)</w:t>
      </w:r>
    </w:p>
    <w:p w14:paraId="327FE0E2" w14:textId="77777777" w:rsidR="00E870B5" w:rsidRPr="00E870B5" w:rsidRDefault="00E870B5" w:rsidP="00E870B5">
      <w:pPr>
        <w:numPr>
          <w:ilvl w:val="0"/>
          <w:numId w:val="1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Postupak</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87.)</w:t>
      </w:r>
    </w:p>
    <w:p w14:paraId="6EE3038F" w14:textId="77777777" w:rsidR="00E870B5" w:rsidRPr="00E870B5" w:rsidRDefault="00E870B5" w:rsidP="00E870B5">
      <w:pPr>
        <w:numPr>
          <w:ilvl w:val="0"/>
          <w:numId w:val="1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Uslovni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upis</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88.)</w:t>
      </w:r>
    </w:p>
    <w:p w14:paraId="160C6D67" w14:textId="77777777" w:rsidR="00E870B5" w:rsidRPr="00E870B5" w:rsidRDefault="00E870B5" w:rsidP="00E870B5">
      <w:pPr>
        <w:numPr>
          <w:ilvl w:val="0"/>
          <w:numId w:val="15"/>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Rešenje</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priznavanju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89.)</w:t>
      </w:r>
    </w:p>
    <w:p w14:paraId="75CDC3FC"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VIII. VREDNOVANJE OBRAZOVNO-VASPITNOG RADA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90.)</w:t>
      </w:r>
    </w:p>
    <w:p w14:paraId="71E483E5" w14:textId="77777777" w:rsidR="00E870B5" w:rsidRPr="00E870B5" w:rsidRDefault="00E870B5" w:rsidP="00E870B5">
      <w:pPr>
        <w:numPr>
          <w:ilvl w:val="0"/>
          <w:numId w:val="16"/>
        </w:numPr>
        <w:spacing w:after="0" w:line="240" w:lineRule="auto"/>
        <w:ind w:left="1365" w:right="150"/>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Vrednovanje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kvaliteta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rada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škole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90.)</w:t>
      </w:r>
    </w:p>
    <w:p w14:paraId="66A4D104"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IX. ŠTRAJK ZAPOSLENIH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91.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92.)</w:t>
      </w:r>
    </w:p>
    <w:p w14:paraId="5BF364C9"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X. KAZNENE ODREDBE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93.)</w:t>
      </w:r>
    </w:p>
    <w:p w14:paraId="236E6729"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XI. POVERAVANJE POSLOVA DRŽAVNE UPRAVE AUTONOMNOJ POKRAJINI (</w:t>
      </w:r>
      <w:proofErr w:type="spellStart"/>
      <w:r w:rsidRPr="00E870B5">
        <w:rPr>
          <w:rFonts w:ascii="Arial" w:eastAsia="Times New Roman" w:hAnsi="Arial" w:cs="Arial"/>
          <w:color w:val="000000"/>
          <w:sz w:val="18"/>
          <w:szCs w:val="18"/>
        </w:rPr>
        <w:t>član</w:t>
      </w:r>
      <w:proofErr w:type="spellEnd"/>
      <w:r w:rsidRPr="00E870B5">
        <w:rPr>
          <w:rFonts w:ascii="Arial" w:eastAsia="Times New Roman" w:hAnsi="Arial" w:cs="Arial"/>
          <w:color w:val="000000"/>
          <w:sz w:val="18"/>
          <w:szCs w:val="18"/>
        </w:rPr>
        <w:t xml:space="preserve"> 94.)</w:t>
      </w:r>
    </w:p>
    <w:p w14:paraId="5D785833"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XII. PRELAZNE I ZAVRŠNE ODREDBE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xml:space="preserve">. 95. do </w:t>
      </w:r>
      <w:proofErr w:type="spellStart"/>
      <w:r w:rsidRPr="00E870B5">
        <w:rPr>
          <w:rFonts w:ascii="Arial" w:eastAsia="Times New Roman" w:hAnsi="Arial" w:cs="Arial"/>
          <w:color w:val="000000"/>
          <w:sz w:val="18"/>
          <w:szCs w:val="18"/>
        </w:rPr>
        <w:t>čl</w:t>
      </w:r>
      <w:proofErr w:type="spellEnd"/>
      <w:r w:rsidRPr="00E870B5">
        <w:rPr>
          <w:rFonts w:ascii="Arial" w:eastAsia="Times New Roman" w:hAnsi="Arial" w:cs="Arial"/>
          <w:color w:val="000000"/>
          <w:sz w:val="18"/>
          <w:szCs w:val="18"/>
        </w:rPr>
        <w:t>. 102.)</w:t>
      </w:r>
    </w:p>
    <w:p w14:paraId="6CDC813B"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 </w:t>
      </w:r>
    </w:p>
    <w:p w14:paraId="62569311"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Odredbe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Zakona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izmenama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dopunama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Zakona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srednjem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vaspitanju</w:t>
      </w:r>
      <w:proofErr w:type="spellEnd"/>
      <w:r w:rsidRPr="00E870B5">
        <w:rPr>
          <w:rFonts w:ascii="Arial" w:eastAsia="Times New Roman" w:hAnsi="Arial" w:cs="Arial"/>
          <w:color w:val="000000"/>
          <w:sz w:val="18"/>
          <w:szCs w:val="18"/>
        </w:rPr>
        <w:t xml:space="preserve"> ("Sl. </w:t>
      </w:r>
      <w:proofErr w:type="spellStart"/>
      <w:r w:rsidRPr="00E870B5">
        <w:rPr>
          <w:rFonts w:ascii="Arial" w:eastAsia="Times New Roman" w:hAnsi="Arial" w:cs="Arial"/>
          <w:color w:val="000000"/>
          <w:sz w:val="18"/>
          <w:szCs w:val="18"/>
        </w:rPr>
        <w:t>glasnik</w:t>
      </w:r>
      <w:proofErr w:type="spellEnd"/>
      <w:r w:rsidRPr="00E870B5">
        <w:rPr>
          <w:rFonts w:ascii="Arial" w:eastAsia="Times New Roman" w:hAnsi="Arial" w:cs="Arial"/>
          <w:color w:val="000000"/>
          <w:sz w:val="18"/>
          <w:szCs w:val="18"/>
        </w:rPr>
        <w:t xml:space="preserve"> RS", br. 101/17) </w:t>
      </w:r>
      <w:proofErr w:type="spellStart"/>
      <w:r w:rsidRPr="00E870B5">
        <w:rPr>
          <w:rFonts w:ascii="Arial" w:eastAsia="Times New Roman" w:hAnsi="Arial" w:cs="Arial"/>
          <w:color w:val="000000"/>
          <w:sz w:val="18"/>
          <w:szCs w:val="18"/>
        </w:rPr>
        <w:t>koje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nisu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ušle</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prečišćen</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tekst</w:t>
      </w:r>
      <w:proofErr w:type="spellEnd"/>
    </w:p>
    <w:p w14:paraId="2E54DCE7"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Odredbe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Zakona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izmenama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dopunama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Zakona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srednjem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vaspitanju</w:t>
      </w:r>
      <w:proofErr w:type="spellEnd"/>
      <w:r w:rsidRPr="00E870B5">
        <w:rPr>
          <w:rFonts w:ascii="Arial" w:eastAsia="Times New Roman" w:hAnsi="Arial" w:cs="Arial"/>
          <w:color w:val="000000"/>
          <w:sz w:val="18"/>
          <w:szCs w:val="18"/>
        </w:rPr>
        <w:t xml:space="preserve"> ("Sl. </w:t>
      </w:r>
      <w:proofErr w:type="spellStart"/>
      <w:r w:rsidRPr="00E870B5">
        <w:rPr>
          <w:rFonts w:ascii="Arial" w:eastAsia="Times New Roman" w:hAnsi="Arial" w:cs="Arial"/>
          <w:color w:val="000000"/>
          <w:sz w:val="18"/>
          <w:szCs w:val="18"/>
        </w:rPr>
        <w:t>glasnik</w:t>
      </w:r>
      <w:proofErr w:type="spellEnd"/>
      <w:r w:rsidRPr="00E870B5">
        <w:rPr>
          <w:rFonts w:ascii="Arial" w:eastAsia="Times New Roman" w:hAnsi="Arial" w:cs="Arial"/>
          <w:color w:val="000000"/>
          <w:sz w:val="18"/>
          <w:szCs w:val="18"/>
        </w:rPr>
        <w:t xml:space="preserve"> RS", br. 6/20) </w:t>
      </w:r>
      <w:proofErr w:type="spellStart"/>
      <w:r w:rsidRPr="00E870B5">
        <w:rPr>
          <w:rFonts w:ascii="Arial" w:eastAsia="Times New Roman" w:hAnsi="Arial" w:cs="Arial"/>
          <w:color w:val="000000"/>
          <w:sz w:val="18"/>
          <w:szCs w:val="18"/>
        </w:rPr>
        <w:t>koje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nisu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ušle</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prečišćen</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tekst</w:t>
      </w:r>
      <w:proofErr w:type="spellEnd"/>
    </w:p>
    <w:p w14:paraId="08AB48B6"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proofErr w:type="spellStart"/>
      <w:r w:rsidRPr="00E870B5">
        <w:rPr>
          <w:rFonts w:ascii="Arial" w:eastAsia="Times New Roman" w:hAnsi="Arial" w:cs="Arial"/>
          <w:color w:val="000000"/>
          <w:sz w:val="18"/>
          <w:szCs w:val="18"/>
        </w:rPr>
        <w:t>Odredbe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Zakona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izmenama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dopunama</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Zakona</w:t>
      </w:r>
      <w:proofErr w:type="spellEnd"/>
      <w:r w:rsidRPr="00E870B5">
        <w:rPr>
          <w:rFonts w:ascii="Arial" w:eastAsia="Times New Roman" w:hAnsi="Arial" w:cs="Arial"/>
          <w:color w:val="000000"/>
          <w:sz w:val="18"/>
          <w:szCs w:val="18"/>
        </w:rPr>
        <w:t xml:space="preserve"> o </w:t>
      </w:r>
      <w:proofErr w:type="spellStart"/>
      <w:r w:rsidRPr="00E870B5">
        <w:rPr>
          <w:rFonts w:ascii="Arial" w:eastAsia="Times New Roman" w:hAnsi="Arial" w:cs="Arial"/>
          <w:color w:val="000000"/>
          <w:sz w:val="18"/>
          <w:szCs w:val="18"/>
        </w:rPr>
        <w:t>srednjem</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obrazovanju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i</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vaspitanju</w:t>
      </w:r>
      <w:proofErr w:type="spellEnd"/>
      <w:r w:rsidRPr="00E870B5">
        <w:rPr>
          <w:rFonts w:ascii="Arial" w:eastAsia="Times New Roman" w:hAnsi="Arial" w:cs="Arial"/>
          <w:color w:val="000000"/>
          <w:sz w:val="18"/>
          <w:szCs w:val="18"/>
        </w:rPr>
        <w:t xml:space="preserve"> ("Sl. </w:t>
      </w:r>
      <w:proofErr w:type="spellStart"/>
      <w:r w:rsidRPr="00E870B5">
        <w:rPr>
          <w:rFonts w:ascii="Arial" w:eastAsia="Times New Roman" w:hAnsi="Arial" w:cs="Arial"/>
          <w:color w:val="000000"/>
          <w:sz w:val="18"/>
          <w:szCs w:val="18"/>
        </w:rPr>
        <w:t>glasnik</w:t>
      </w:r>
      <w:proofErr w:type="spellEnd"/>
      <w:r w:rsidRPr="00E870B5">
        <w:rPr>
          <w:rFonts w:ascii="Arial" w:eastAsia="Times New Roman" w:hAnsi="Arial" w:cs="Arial"/>
          <w:color w:val="000000"/>
          <w:sz w:val="18"/>
          <w:szCs w:val="18"/>
        </w:rPr>
        <w:t xml:space="preserve"> RS", br. 52/21) </w:t>
      </w:r>
      <w:proofErr w:type="spellStart"/>
      <w:r w:rsidRPr="00E870B5">
        <w:rPr>
          <w:rFonts w:ascii="Arial" w:eastAsia="Times New Roman" w:hAnsi="Arial" w:cs="Arial"/>
          <w:color w:val="000000"/>
          <w:sz w:val="18"/>
          <w:szCs w:val="18"/>
        </w:rPr>
        <w:t>koje</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nisu</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ušle</w:t>
      </w:r>
      <w:proofErr w:type="spellEnd"/>
      <w:r w:rsidRPr="00E870B5">
        <w:rPr>
          <w:rFonts w:ascii="Arial" w:eastAsia="Times New Roman" w:hAnsi="Arial" w:cs="Arial"/>
          <w:color w:val="000000"/>
          <w:sz w:val="18"/>
          <w:szCs w:val="18"/>
        </w:rPr>
        <w:t xml:space="preserve"> u </w:t>
      </w:r>
      <w:proofErr w:type="spellStart"/>
      <w:r w:rsidRPr="00E870B5">
        <w:rPr>
          <w:rFonts w:ascii="Arial" w:eastAsia="Times New Roman" w:hAnsi="Arial" w:cs="Arial"/>
          <w:color w:val="000000"/>
          <w:sz w:val="18"/>
          <w:szCs w:val="18"/>
        </w:rPr>
        <w:t>prečišćen</w:t>
      </w:r>
      <w:proofErr w:type="spellEnd"/>
      <w:r w:rsidRPr="00E870B5">
        <w:rPr>
          <w:rFonts w:ascii="Arial" w:eastAsia="Times New Roman" w:hAnsi="Arial" w:cs="Arial"/>
          <w:color w:val="000000"/>
          <w:sz w:val="18"/>
          <w:szCs w:val="18"/>
        </w:rPr>
        <w:t xml:space="preserve"> </w:t>
      </w:r>
      <w:proofErr w:type="spellStart"/>
      <w:r w:rsidRPr="00E870B5">
        <w:rPr>
          <w:rFonts w:ascii="Arial" w:eastAsia="Times New Roman" w:hAnsi="Arial" w:cs="Arial"/>
          <w:color w:val="000000"/>
          <w:sz w:val="18"/>
          <w:szCs w:val="18"/>
        </w:rPr>
        <w:t>tekst</w:t>
      </w:r>
      <w:proofErr w:type="spellEnd"/>
    </w:p>
    <w:p w14:paraId="2E1129D6" w14:textId="77777777" w:rsidR="00E870B5" w:rsidRPr="00E870B5" w:rsidRDefault="00E870B5" w:rsidP="00E870B5">
      <w:pPr>
        <w:shd w:val="clear" w:color="auto" w:fill="E5E5E3"/>
        <w:spacing w:before="75" w:after="90" w:line="270" w:lineRule="atLeast"/>
        <w:rPr>
          <w:rFonts w:ascii="Arial" w:eastAsia="Times New Roman" w:hAnsi="Arial" w:cs="Arial"/>
          <w:color w:val="000000"/>
          <w:sz w:val="18"/>
          <w:szCs w:val="18"/>
        </w:rPr>
      </w:pPr>
      <w:r w:rsidRPr="00E870B5">
        <w:rPr>
          <w:rFonts w:ascii="Arial" w:eastAsia="Times New Roman" w:hAnsi="Arial" w:cs="Arial"/>
          <w:color w:val="000000"/>
          <w:sz w:val="18"/>
          <w:szCs w:val="18"/>
        </w:rPr>
        <w:t> </w:t>
      </w:r>
    </w:p>
    <w:p w14:paraId="44AF7C45" w14:textId="77777777" w:rsidR="00E870B5" w:rsidRDefault="00E870B5" w:rsidP="00E870B5">
      <w:pPr>
        <w:spacing w:after="0" w:line="240" w:lineRule="auto"/>
        <w:rPr>
          <w:rFonts w:ascii="Arial" w:eastAsia="Times New Roman" w:hAnsi="Arial" w:cs="Arial"/>
          <w:sz w:val="27"/>
          <w:szCs w:val="27"/>
        </w:rPr>
      </w:pPr>
    </w:p>
    <w:p w14:paraId="66CDC265" w14:textId="77777777" w:rsidR="00E870B5" w:rsidRDefault="00E870B5" w:rsidP="00AD215A">
      <w:pPr>
        <w:spacing w:after="0" w:line="240" w:lineRule="auto"/>
        <w:jc w:val="center"/>
        <w:rPr>
          <w:rFonts w:ascii="Arial" w:eastAsia="Times New Roman" w:hAnsi="Arial" w:cs="Arial"/>
          <w:sz w:val="27"/>
          <w:szCs w:val="27"/>
        </w:rPr>
      </w:pPr>
    </w:p>
    <w:p w14:paraId="25D4CBB6" w14:textId="1B3F4F31" w:rsidR="00AD215A" w:rsidRPr="00AD215A" w:rsidRDefault="00AD215A" w:rsidP="00AD215A">
      <w:pPr>
        <w:spacing w:after="0" w:line="240" w:lineRule="auto"/>
        <w:jc w:val="center"/>
        <w:rPr>
          <w:rFonts w:ascii="Arial" w:eastAsia="Times New Roman" w:hAnsi="Arial" w:cs="Arial"/>
          <w:sz w:val="27"/>
          <w:szCs w:val="27"/>
        </w:rPr>
      </w:pPr>
      <w:r w:rsidRPr="00AD215A">
        <w:rPr>
          <w:rFonts w:ascii="Arial" w:eastAsia="Times New Roman" w:hAnsi="Arial" w:cs="Arial"/>
          <w:sz w:val="27"/>
          <w:szCs w:val="27"/>
        </w:rPr>
        <w:t>I UVODNE ODREDBE</w:t>
      </w:r>
    </w:p>
    <w:p w14:paraId="6F97D045"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 w:name="str_2"/>
      <w:bookmarkEnd w:id="1"/>
      <w:proofErr w:type="spellStart"/>
      <w:r w:rsidRPr="00AD215A">
        <w:rPr>
          <w:rFonts w:ascii="Arial" w:eastAsia="Times New Roman" w:hAnsi="Arial" w:cs="Arial"/>
          <w:b/>
          <w:bCs/>
          <w:i/>
          <w:iCs/>
          <w:sz w:val="21"/>
          <w:szCs w:val="21"/>
        </w:rPr>
        <w:t>Predmet</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Zakona</w:t>
      </w:r>
      <w:proofErr w:type="spellEnd"/>
    </w:p>
    <w:p w14:paraId="2E1DC80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 w:name="clan_1"/>
      <w:bookmarkEnd w:id="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w:t>
      </w:r>
    </w:p>
    <w:p w14:paraId="478F69D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deo </w:t>
      </w:r>
      <w:proofErr w:type="spellStart"/>
      <w:r w:rsidRPr="00AD215A">
        <w:rPr>
          <w:rFonts w:ascii="Arial" w:eastAsia="Times New Roman" w:hAnsi="Arial" w:cs="Arial"/>
          <w:sz w:val="19"/>
          <w:szCs w:val="19"/>
        </w:rPr>
        <w:t>jedinstvenog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sistema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to: </w:t>
      </w:r>
      <w:proofErr w:type="spellStart"/>
      <w:r w:rsidRPr="00AD215A">
        <w:rPr>
          <w:rFonts w:ascii="Arial" w:eastAsia="Times New Roman" w:hAnsi="Arial" w:cs="Arial"/>
          <w:sz w:val="19"/>
          <w:szCs w:val="19"/>
        </w:rPr>
        <w:t>obavljanje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delatnosti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upotreba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odgovornosti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štrajk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zaposlenih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značaja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w:t>
      </w:r>
    </w:p>
    <w:p w14:paraId="63DB5662"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Termini </w:t>
      </w:r>
      <w:proofErr w:type="spellStart"/>
      <w:r w:rsidRPr="00AD215A">
        <w:rPr>
          <w:rFonts w:ascii="Arial" w:eastAsia="Times New Roman" w:hAnsi="Arial" w:cs="Arial"/>
          <w:sz w:val="19"/>
          <w:szCs w:val="19"/>
        </w:rPr>
        <w:t>izraženi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gramatičkom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muškom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podrazumevaju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prirodni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muški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ženski</w:t>
      </w:r>
      <w:proofErr w:type="spellEnd"/>
      <w:r w:rsidRPr="00AD215A">
        <w:rPr>
          <w:rFonts w:ascii="Arial" w:eastAsia="Times New Roman" w:hAnsi="Arial" w:cs="Arial"/>
          <w:sz w:val="19"/>
          <w:szCs w:val="19"/>
        </w:rPr>
        <w:t xml:space="preserve"> rod </w:t>
      </w:r>
      <w:proofErr w:type="spellStart"/>
      <w:r w:rsidRPr="00AD215A">
        <w:rPr>
          <w:rFonts w:ascii="Arial" w:eastAsia="Times New Roman" w:hAnsi="Arial" w:cs="Arial"/>
          <w:sz w:val="19"/>
          <w:szCs w:val="19"/>
        </w:rPr>
        <w:t>lica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odnose</w:t>
      </w:r>
      <w:proofErr w:type="spellEnd"/>
      <w:r w:rsidRPr="00AD215A">
        <w:rPr>
          <w:rFonts w:ascii="Arial" w:eastAsia="Times New Roman" w:hAnsi="Arial" w:cs="Arial"/>
          <w:sz w:val="19"/>
          <w:szCs w:val="19"/>
        </w:rPr>
        <w:t>.</w:t>
      </w:r>
    </w:p>
    <w:p w14:paraId="708DD72C"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3" w:name="str_3"/>
      <w:bookmarkEnd w:id="3"/>
      <w:proofErr w:type="spellStart"/>
      <w:r w:rsidRPr="00AD215A">
        <w:rPr>
          <w:rFonts w:ascii="Arial" w:eastAsia="Times New Roman" w:hAnsi="Arial" w:cs="Arial"/>
          <w:b/>
          <w:bCs/>
          <w:i/>
          <w:iCs/>
          <w:sz w:val="21"/>
          <w:szCs w:val="21"/>
        </w:rPr>
        <w:t>Ciljevi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opšti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ishodi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srednjeg</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obrazovanja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vaspitanja</w:t>
      </w:r>
      <w:proofErr w:type="spellEnd"/>
    </w:p>
    <w:p w14:paraId="0C84B09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4" w:name="clan_2"/>
      <w:bookmarkEnd w:id="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w:t>
      </w:r>
    </w:p>
    <w:p w14:paraId="59766EA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ciljevima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definisani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sistema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daljem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tekstu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naročito</w:t>
      </w:r>
      <w:proofErr w:type="spellEnd"/>
      <w:r w:rsidRPr="00AD215A">
        <w:rPr>
          <w:rFonts w:ascii="Arial" w:eastAsia="Times New Roman" w:hAnsi="Arial" w:cs="Arial"/>
          <w:sz w:val="19"/>
          <w:szCs w:val="19"/>
        </w:rPr>
        <w:t>:</w:t>
      </w:r>
    </w:p>
    <w:p w14:paraId="2F7F336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ključnih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neophodnih</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dalje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ulogu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građanina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život</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savremenom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društvu</w:t>
      </w:r>
      <w:proofErr w:type="spellEnd"/>
      <w:r w:rsidRPr="00AD215A">
        <w:rPr>
          <w:rFonts w:ascii="Arial" w:eastAsia="Times New Roman" w:hAnsi="Arial" w:cs="Arial"/>
          <w:sz w:val="19"/>
          <w:szCs w:val="19"/>
        </w:rPr>
        <w:t>;</w:t>
      </w:r>
    </w:p>
    <w:p w14:paraId="3DE34471"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neophodnih</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uspešno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zapošljavanje</w:t>
      </w:r>
      <w:proofErr w:type="spellEnd"/>
      <w:r w:rsidRPr="00AD215A">
        <w:rPr>
          <w:rFonts w:ascii="Arial" w:eastAsia="Times New Roman" w:hAnsi="Arial" w:cs="Arial"/>
          <w:sz w:val="19"/>
          <w:szCs w:val="19"/>
        </w:rPr>
        <w:t>;</w:t>
      </w:r>
    </w:p>
    <w:p w14:paraId="52C576F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osposobljavanje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samostalno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donošenje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odluka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izboru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zanimanja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7C71F2B7"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svest</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važnosti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bezbednosti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uključujući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bezbednost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zdravlje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w:t>
      </w:r>
    </w:p>
    <w:p w14:paraId="3A794287"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osposobljavanje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rešavanje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problema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komunikaciju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timski</w:t>
      </w:r>
      <w:proofErr w:type="spellEnd"/>
      <w:r w:rsidRPr="00AD215A">
        <w:rPr>
          <w:rFonts w:ascii="Arial" w:eastAsia="Times New Roman" w:hAnsi="Arial" w:cs="Arial"/>
          <w:sz w:val="19"/>
          <w:szCs w:val="19"/>
        </w:rPr>
        <w:t xml:space="preserve"> rad;</w:t>
      </w:r>
    </w:p>
    <w:p w14:paraId="58FA0C2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poštovanje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rasne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kulturne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jezičke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verske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uzrasne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ravnopravnosti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tolerancije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uvažavanja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različitosti</w:t>
      </w:r>
      <w:proofErr w:type="spellEnd"/>
      <w:r w:rsidRPr="00AD215A">
        <w:rPr>
          <w:rFonts w:ascii="Arial" w:eastAsia="Times New Roman" w:hAnsi="Arial" w:cs="Arial"/>
          <w:sz w:val="19"/>
          <w:szCs w:val="19"/>
        </w:rPr>
        <w:t>;</w:t>
      </w:r>
    </w:p>
    <w:p w14:paraId="0BB24A6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motivacije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osposobljavanje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samostalno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samoinicijative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samovrednovanja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izražavanja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sopstvenog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mišljenja</w:t>
      </w:r>
      <w:proofErr w:type="spellEnd"/>
      <w:r w:rsidRPr="00AD215A">
        <w:rPr>
          <w:rFonts w:ascii="Arial" w:eastAsia="Times New Roman" w:hAnsi="Arial" w:cs="Arial"/>
          <w:sz w:val="19"/>
          <w:szCs w:val="19"/>
        </w:rPr>
        <w:t>.</w:t>
      </w:r>
    </w:p>
    <w:p w14:paraId="51DE324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učenici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543ACEB7"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5" w:name="str_4"/>
      <w:bookmarkEnd w:id="5"/>
      <w:proofErr w:type="spellStart"/>
      <w:r w:rsidRPr="00AD215A">
        <w:rPr>
          <w:rFonts w:ascii="Arial" w:eastAsia="Times New Roman" w:hAnsi="Arial" w:cs="Arial"/>
          <w:b/>
          <w:bCs/>
          <w:i/>
          <w:iCs/>
          <w:sz w:val="21"/>
          <w:szCs w:val="21"/>
        </w:rPr>
        <w:lastRenderedPageBreak/>
        <w:t>Međupredmetne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kompetencije</w:t>
      </w:r>
      <w:proofErr w:type="spellEnd"/>
      <w:r w:rsidRPr="00AD215A">
        <w:rPr>
          <w:rFonts w:ascii="Arial" w:eastAsia="Times New Roman" w:hAnsi="Arial" w:cs="Arial"/>
          <w:b/>
          <w:bCs/>
          <w:i/>
          <w:iCs/>
          <w:sz w:val="21"/>
          <w:szCs w:val="21"/>
        </w:rPr>
        <w:t xml:space="preserve"> za </w:t>
      </w:r>
      <w:proofErr w:type="spellStart"/>
      <w:r w:rsidRPr="00AD215A">
        <w:rPr>
          <w:rFonts w:ascii="Arial" w:eastAsia="Times New Roman" w:hAnsi="Arial" w:cs="Arial"/>
          <w:b/>
          <w:bCs/>
          <w:i/>
          <w:iCs/>
          <w:sz w:val="21"/>
          <w:szCs w:val="21"/>
        </w:rPr>
        <w:t>kraj</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srednjeg</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obrazovanja</w:t>
      </w:r>
      <w:proofErr w:type="spellEnd"/>
    </w:p>
    <w:p w14:paraId="6F1919EB"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6" w:name="clan_2a"/>
      <w:bookmarkEnd w:id="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2a</w:t>
      </w:r>
    </w:p>
    <w:p w14:paraId="31044B9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Međupredmetne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zasnivaju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ključnim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kompetencijama</w:t>
      </w:r>
      <w:proofErr w:type="spellEnd"/>
      <w:r w:rsidRPr="00AD215A">
        <w:rPr>
          <w:rFonts w:ascii="Arial" w:eastAsia="Times New Roman" w:hAnsi="Arial" w:cs="Arial"/>
          <w:sz w:val="19"/>
          <w:szCs w:val="19"/>
        </w:rPr>
        <w:t>.</w:t>
      </w:r>
    </w:p>
    <w:p w14:paraId="0CD516E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Međupredmetne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potrebno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nivou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w:t>
      </w:r>
    </w:p>
    <w:p w14:paraId="65DC927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celoživotno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učenje</w:t>
      </w:r>
      <w:proofErr w:type="spellEnd"/>
      <w:r w:rsidRPr="00AD215A">
        <w:rPr>
          <w:rFonts w:ascii="Arial" w:eastAsia="Times New Roman" w:hAnsi="Arial" w:cs="Arial"/>
          <w:sz w:val="19"/>
          <w:szCs w:val="19"/>
        </w:rPr>
        <w:t>;</w:t>
      </w:r>
    </w:p>
    <w:p w14:paraId="59EB539E"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komunikacije</w:t>
      </w:r>
      <w:proofErr w:type="spellEnd"/>
      <w:r w:rsidRPr="00AD215A">
        <w:rPr>
          <w:rFonts w:ascii="Arial" w:eastAsia="Times New Roman" w:hAnsi="Arial" w:cs="Arial"/>
          <w:sz w:val="19"/>
          <w:szCs w:val="19"/>
        </w:rPr>
        <w:t>;</w:t>
      </w:r>
    </w:p>
    <w:p w14:paraId="33F3A852"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rad s </w:t>
      </w:r>
      <w:proofErr w:type="spellStart"/>
      <w:r w:rsidRPr="00AD215A">
        <w:rPr>
          <w:rFonts w:ascii="Arial" w:eastAsia="Times New Roman" w:hAnsi="Arial" w:cs="Arial"/>
          <w:sz w:val="19"/>
          <w:szCs w:val="19"/>
        </w:rPr>
        <w:t>podacima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informacijama</w:t>
      </w:r>
      <w:proofErr w:type="spellEnd"/>
      <w:r w:rsidRPr="00AD215A">
        <w:rPr>
          <w:rFonts w:ascii="Arial" w:eastAsia="Times New Roman" w:hAnsi="Arial" w:cs="Arial"/>
          <w:sz w:val="19"/>
          <w:szCs w:val="19"/>
        </w:rPr>
        <w:t>;</w:t>
      </w:r>
    </w:p>
    <w:p w14:paraId="258D160D"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digitalna kompetencija;</w:t>
      </w:r>
    </w:p>
    <w:p w14:paraId="3093B66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rešavanje problema;</w:t>
      </w:r>
    </w:p>
    <w:p w14:paraId="2DC98AC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saradnja;</w:t>
      </w:r>
    </w:p>
    <w:p w14:paraId="27DDA35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odgovorno učešće u demokratskom društvu;</w:t>
      </w:r>
    </w:p>
    <w:p w14:paraId="7CD069DD"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odgovoran odnos prema zdravlju;</w:t>
      </w:r>
    </w:p>
    <w:p w14:paraId="627A500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odgovoran odnos prema okolini;</w:t>
      </w:r>
    </w:p>
    <w:p w14:paraId="095BEEA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estetička kompetencija;</w:t>
      </w:r>
    </w:p>
    <w:p w14:paraId="26DEA68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preduzimljivost;</w:t>
      </w:r>
    </w:p>
    <w:p w14:paraId="46A65AA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orijentacija ka preduzetništvu.</w:t>
      </w:r>
    </w:p>
    <w:p w14:paraId="76F1D1C6"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7" w:name="str_5"/>
      <w:bookmarkEnd w:id="7"/>
      <w:r w:rsidRPr="00AD215A">
        <w:rPr>
          <w:rFonts w:ascii="Arial" w:eastAsia="Times New Roman" w:hAnsi="Arial" w:cs="Arial"/>
          <w:b/>
          <w:bCs/>
          <w:i/>
          <w:iCs/>
          <w:sz w:val="21"/>
          <w:szCs w:val="21"/>
          <w:lang w:val="de-DE"/>
        </w:rPr>
        <w:t>Delatnost srednjeg obrazovanja i vaspitanja</w:t>
      </w:r>
    </w:p>
    <w:p w14:paraId="36098FD8"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8" w:name="clan_3"/>
      <w:bookmarkEnd w:id="8"/>
      <w:r w:rsidRPr="00AD215A">
        <w:rPr>
          <w:rFonts w:ascii="Arial" w:eastAsia="Times New Roman" w:hAnsi="Arial" w:cs="Arial"/>
          <w:b/>
          <w:bCs/>
          <w:sz w:val="21"/>
          <w:szCs w:val="21"/>
          <w:lang w:val="de-DE"/>
        </w:rPr>
        <w:t>Član 3</w:t>
      </w:r>
    </w:p>
    <w:p w14:paraId="27E00F2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Delatnost srednjeg obrazovanja i vaspitanja je delatnost od neposrednog društvenog interesa i ostvaruje se kao javna služba.</w:t>
      </w:r>
    </w:p>
    <w:p w14:paraId="59B177F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Način obavljanja delatnosti srednjeg obrazovanja i vaspitanja propisan je Zakonom i ovim zakonom.</w:t>
      </w:r>
    </w:p>
    <w:p w14:paraId="08555A04"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9" w:name="str_6"/>
      <w:bookmarkEnd w:id="9"/>
      <w:r w:rsidRPr="00AD215A">
        <w:rPr>
          <w:rFonts w:ascii="Arial" w:eastAsia="Times New Roman" w:hAnsi="Arial" w:cs="Arial"/>
          <w:b/>
          <w:bCs/>
          <w:i/>
          <w:iCs/>
          <w:sz w:val="21"/>
          <w:szCs w:val="21"/>
          <w:lang w:val="de-DE"/>
        </w:rPr>
        <w:t>Srednja škola</w:t>
      </w:r>
    </w:p>
    <w:p w14:paraId="4D6AFFE7"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0" w:name="clan_4"/>
      <w:bookmarkEnd w:id="10"/>
      <w:r w:rsidRPr="00AD215A">
        <w:rPr>
          <w:rFonts w:ascii="Arial" w:eastAsia="Times New Roman" w:hAnsi="Arial" w:cs="Arial"/>
          <w:b/>
          <w:bCs/>
          <w:sz w:val="21"/>
          <w:szCs w:val="21"/>
          <w:lang w:val="de-DE"/>
        </w:rPr>
        <w:t>Član 4</w:t>
      </w:r>
    </w:p>
    <w:p w14:paraId="1CE82074"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Delatnost srednjeg obrazovanja i vaspitanja obavlja se u srednjoj školi (u daljem tekstu: škola), i to:</w:t>
      </w:r>
    </w:p>
    <w:p w14:paraId="1031CC5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gimnaziji;</w:t>
      </w:r>
    </w:p>
    <w:p w14:paraId="617838E2"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stručnoj školi;</w:t>
      </w:r>
    </w:p>
    <w:p w14:paraId="5C2B20C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umetničkoj školi;</w:t>
      </w:r>
    </w:p>
    <w:p w14:paraId="7D96251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 mešovitoj školi (gimnaziji i stručnoj ili umetničkoj školi);</w:t>
      </w:r>
    </w:p>
    <w:p w14:paraId="041B0F80"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w:t>
      </w:r>
    </w:p>
    <w:p w14:paraId="1D2E511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gimnaziji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četvorogodišnjem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nastavak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visokoškolskim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specijalizovanoj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gimnaziji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odeljenjima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posebni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četvorogodišnjem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nastavak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visokoškolskim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ustanovama</w:t>
      </w:r>
      <w:proofErr w:type="spellEnd"/>
      <w:r w:rsidRPr="00AD215A">
        <w:rPr>
          <w:rFonts w:ascii="Arial" w:eastAsia="Times New Roman" w:hAnsi="Arial" w:cs="Arial"/>
          <w:sz w:val="19"/>
          <w:szCs w:val="19"/>
        </w:rPr>
        <w:t>.</w:t>
      </w:r>
    </w:p>
    <w:p w14:paraId="14E9533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stručnoj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četvorogodišnjem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obavljanje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zanimanja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nastavak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visokoškolskim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ustanovama</w:t>
      </w:r>
      <w:proofErr w:type="spellEnd"/>
      <w:r w:rsidRPr="00AD215A">
        <w:rPr>
          <w:rFonts w:ascii="Arial" w:eastAsia="Times New Roman" w:hAnsi="Arial" w:cs="Arial"/>
          <w:sz w:val="19"/>
          <w:szCs w:val="19"/>
        </w:rPr>
        <w:t>.</w:t>
      </w:r>
    </w:p>
    <w:p w14:paraId="562A54D9"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stručnoj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 xml:space="preserve"> dana do </w:t>
      </w:r>
      <w:proofErr w:type="spellStart"/>
      <w:r w:rsidRPr="00AD215A">
        <w:rPr>
          <w:rFonts w:ascii="Arial" w:eastAsia="Times New Roman" w:hAnsi="Arial" w:cs="Arial"/>
          <w:sz w:val="19"/>
          <w:szCs w:val="19"/>
        </w:rPr>
        <w:t>dve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za rad u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obuka</w:t>
      </w:r>
      <w:proofErr w:type="spellEnd"/>
      <w:r w:rsidRPr="00AD215A">
        <w:rPr>
          <w:rFonts w:ascii="Arial" w:eastAsia="Times New Roman" w:hAnsi="Arial" w:cs="Arial"/>
          <w:sz w:val="19"/>
          <w:szCs w:val="19"/>
        </w:rPr>
        <w:t xml:space="preserve"> do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 xml:space="preserve"> dana.</w:t>
      </w:r>
    </w:p>
    <w:p w14:paraId="3105E9F1"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umetničkoj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četvorogodišnjem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obavljanje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zanimanja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nastavak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visokoškolskim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ustanovama</w:t>
      </w:r>
      <w:proofErr w:type="spellEnd"/>
      <w:r w:rsidRPr="00AD215A">
        <w:rPr>
          <w:rFonts w:ascii="Arial" w:eastAsia="Times New Roman" w:hAnsi="Arial" w:cs="Arial"/>
          <w:sz w:val="19"/>
          <w:szCs w:val="19"/>
        </w:rPr>
        <w:t>.</w:t>
      </w:r>
    </w:p>
    <w:p w14:paraId="4AEC859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Mešovita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gimnaziji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gimnaziji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w:t>
      </w:r>
    </w:p>
    <w:p w14:paraId="6ECEA150"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lastRenderedPageBreak/>
        <w:t xml:space="preserve">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odgovarajuća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zanimanja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pohađaju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interresorne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komisije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procenu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w:t>
      </w:r>
    </w:p>
    <w:p w14:paraId="080F6CA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dužna</w:t>
      </w:r>
      <w:proofErr w:type="spellEnd"/>
      <w:r w:rsidRPr="00AD215A">
        <w:rPr>
          <w:rFonts w:ascii="Arial" w:eastAsia="Times New Roman" w:hAnsi="Arial" w:cs="Arial"/>
          <w:sz w:val="19"/>
          <w:szCs w:val="19"/>
        </w:rPr>
        <w:t xml:space="preserve"> je da,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raspoloživim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kapacitetima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pruža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drugoj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porodici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kriterijumima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52C72BFD"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 školi mogu da se sprovode programi obuka.</w:t>
      </w:r>
    </w:p>
    <w:p w14:paraId="3DEF5809"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sa domom obezbeđuje smeštaj i ishranu učenika u skladu sa zakonom kojim se uređuje učenički standard.</w:t>
      </w:r>
    </w:p>
    <w:p w14:paraId="221123E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od nacionalnog značaja za Republiku Srbiju u smislu Zakona i ovog zakona, je škola koja ostvaruje izuzetne rezultate na međunarodnom nivou čime doprinosi unapređivanju i promovisanju sistema obrazovanja i vaspitanja Republike Srbije.</w:t>
      </w:r>
    </w:p>
    <w:p w14:paraId="069BAF4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Škole od nacionalnog značaja za Republiku Srbiju su Matematička gimnazija u Beogradu i Gimnazija "Jovan Jovanović Zmaj" u Novom Sadu.</w:t>
      </w:r>
    </w:p>
    <w:p w14:paraId="1D9F5C5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od posebnog interesa za Republiku Srbiju u smislu Zakona i ovog zakona, je škola koja ostvaruje program obrazovanja i vaspitanja koji je od posebnog interesa za Republiku Srbiju, odnosno koja je od posebnog kulturnog, prosvetnog ili istorijskog značaja za Republiku Srbiju.</w:t>
      </w:r>
    </w:p>
    <w:p w14:paraId="05A6DFA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Unikatna škola u smislu Zakona i ovog zakona, je škola koja jedina u Republici Srbiji ostvaruje određeni program obrazovanja i vaspitanja.</w:t>
      </w:r>
    </w:p>
    <w:p w14:paraId="6DE00122"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Vlada određuje škole od posebnog interesa za Republiku Srbiju i unikatne škole.</w:t>
      </w:r>
    </w:p>
    <w:p w14:paraId="459856E8"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11" w:name="str_7"/>
      <w:bookmarkEnd w:id="11"/>
      <w:r w:rsidRPr="00AD215A">
        <w:rPr>
          <w:rFonts w:ascii="Arial" w:eastAsia="Times New Roman" w:hAnsi="Arial" w:cs="Arial"/>
          <w:b/>
          <w:bCs/>
          <w:i/>
          <w:iCs/>
          <w:sz w:val="21"/>
          <w:szCs w:val="21"/>
          <w:lang w:val="de-DE"/>
        </w:rPr>
        <w:t>Upotreba jezika</w:t>
      </w:r>
    </w:p>
    <w:p w14:paraId="004AEF4E"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2" w:name="clan_5"/>
      <w:bookmarkEnd w:id="12"/>
      <w:r w:rsidRPr="00AD215A">
        <w:rPr>
          <w:rFonts w:ascii="Arial" w:eastAsia="Times New Roman" w:hAnsi="Arial" w:cs="Arial"/>
          <w:b/>
          <w:bCs/>
          <w:sz w:val="21"/>
          <w:szCs w:val="21"/>
          <w:lang w:val="de-DE"/>
        </w:rPr>
        <w:t>Član 5</w:t>
      </w:r>
    </w:p>
    <w:p w14:paraId="55CB41D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Obrazovno-vaspitni rad ostvaruje se na srpskom jeziku.</w:t>
      </w:r>
    </w:p>
    <w:p w14:paraId="71A92839"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Za pripadnike nacionalne manjine obrazovno-vaspitni rad ostvaruje se i na jeziku i pismu nacionalne manjine, odnosno dvojezično, ako se prilikom upisa u prvi razred za to opredeli najmanje 15 učenika.</w:t>
      </w:r>
    </w:p>
    <w:p w14:paraId="0179028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14:paraId="1A61C2A4"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Kada se obrazovno-vaspitni rad ostvaruje na jeziku i pismu nacionalne manjine, škola je u obavezi da za učenika organizuje nastavu srpskog jezika.</w:t>
      </w:r>
    </w:p>
    <w:p w14:paraId="3374D4C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Kada se obrazovno-vaspitni rad ostvaruje na srpskom jeziku, za učenika pripadnika nacionalne manjine organizuje se nastava jezika nacionalne manjine sa elementima nacionalne kulture.</w:t>
      </w:r>
    </w:p>
    <w:p w14:paraId="2413114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Obrazovno-vaspitni rad može da se izvodi na stranom jeziku, odnosno dvojezično, uz saglasnost Ministarstva.</w:t>
      </w:r>
    </w:p>
    <w:p w14:paraId="0A897C4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Kada se obrazovno-vaspitni rad ostvaruje na stranom jeziku, učeniku se organizuje nastava srpskog jezika.</w:t>
      </w:r>
    </w:p>
    <w:p w14:paraId="5770D46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Bliže uslove za ostvarivanje programa obrazovno-vaspitnog rada na stranom jeziku, odnosno dvojezično propisuje ministar nadležan za poslove obrazovanja (u daljem tekstu: ministar).</w:t>
      </w:r>
    </w:p>
    <w:p w14:paraId="1E91E64D"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Kada se obrazovanje stiče na jeziku nacionalne manjine, stranom jeziku ili dvojezično, učenje srpskog jezika je obavezno.</w:t>
      </w:r>
    </w:p>
    <w:p w14:paraId="5E3CD67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Obrazovno-vaspitni rad za lice koje koristi znakovni jezik, odnosno posebno pismo ili druga tehnička rešenja, može da se izvodi na znakovnom jeziku i pomoću sredstava tog jezika.</w:t>
      </w:r>
    </w:p>
    <w:p w14:paraId="5EFC5970" w14:textId="77777777" w:rsidR="00AD215A" w:rsidRPr="00AD215A" w:rsidRDefault="00AD215A" w:rsidP="00AD215A">
      <w:pPr>
        <w:spacing w:after="0" w:line="240" w:lineRule="auto"/>
        <w:jc w:val="center"/>
        <w:rPr>
          <w:rFonts w:ascii="Arial" w:eastAsia="Times New Roman" w:hAnsi="Arial" w:cs="Arial"/>
          <w:sz w:val="27"/>
          <w:szCs w:val="27"/>
        </w:rPr>
      </w:pPr>
      <w:bookmarkStart w:id="13" w:name="str_8"/>
      <w:bookmarkEnd w:id="13"/>
      <w:r w:rsidRPr="00AD215A">
        <w:rPr>
          <w:rFonts w:ascii="Arial" w:eastAsia="Times New Roman" w:hAnsi="Arial" w:cs="Arial"/>
          <w:sz w:val="27"/>
          <w:szCs w:val="27"/>
        </w:rPr>
        <w:t>II PROGRAMI SREDNJEG OBRAZOVANJA I VASPITANJA</w:t>
      </w:r>
    </w:p>
    <w:p w14:paraId="11FFFF19"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4" w:name="str_9"/>
      <w:bookmarkEnd w:id="14"/>
      <w:r w:rsidRPr="00AD215A">
        <w:rPr>
          <w:rFonts w:ascii="Arial" w:eastAsia="Times New Roman" w:hAnsi="Arial" w:cs="Arial"/>
          <w:b/>
          <w:bCs/>
          <w:i/>
          <w:iCs/>
          <w:sz w:val="21"/>
          <w:szCs w:val="21"/>
        </w:rPr>
        <w:t xml:space="preserve">Plan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program </w:t>
      </w:r>
      <w:proofErr w:type="spellStart"/>
      <w:r w:rsidRPr="00AD215A">
        <w:rPr>
          <w:rFonts w:ascii="Arial" w:eastAsia="Times New Roman" w:hAnsi="Arial" w:cs="Arial"/>
          <w:b/>
          <w:bCs/>
          <w:i/>
          <w:iCs/>
          <w:sz w:val="21"/>
          <w:szCs w:val="21"/>
        </w:rPr>
        <w:t>nastave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učenja</w:t>
      </w:r>
      <w:proofErr w:type="spellEnd"/>
    </w:p>
    <w:p w14:paraId="24EA1AA8"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5" w:name="clan_6"/>
      <w:bookmarkEnd w:id="1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w:t>
      </w:r>
    </w:p>
    <w:p w14:paraId="440D57D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Plan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principima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kvalifikacije</w:t>
      </w:r>
      <w:proofErr w:type="spellEnd"/>
      <w:r w:rsidRPr="00AD215A">
        <w:rPr>
          <w:rFonts w:ascii="Arial" w:eastAsia="Times New Roman" w:hAnsi="Arial" w:cs="Arial"/>
          <w:sz w:val="19"/>
          <w:szCs w:val="19"/>
        </w:rPr>
        <w:t>.</w:t>
      </w:r>
    </w:p>
    <w:p w14:paraId="4EEF2DB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Planovi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48B9AD2E"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lastRenderedPageBreak/>
        <w:t xml:space="preserve">Plan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module, </w:t>
      </w:r>
      <w:proofErr w:type="spellStart"/>
      <w:r w:rsidRPr="00AD215A">
        <w:rPr>
          <w:rFonts w:ascii="Arial" w:eastAsia="Times New Roman" w:hAnsi="Arial" w:cs="Arial"/>
          <w:sz w:val="19"/>
          <w:szCs w:val="19"/>
        </w:rPr>
        <w:t>gde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modul</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skup</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teorijskih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praktičnih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funkcionalno</w:t>
      </w:r>
      <w:proofErr w:type="spellEnd"/>
      <w:r w:rsidRPr="00AD215A">
        <w:rPr>
          <w:rFonts w:ascii="Arial" w:eastAsia="Times New Roman" w:hAnsi="Arial" w:cs="Arial"/>
          <w:sz w:val="19"/>
          <w:szCs w:val="19"/>
        </w:rPr>
        <w:t xml:space="preserve"> i </w:t>
      </w:r>
      <w:proofErr w:type="spellStart"/>
      <w:r w:rsidRPr="00AD215A">
        <w:rPr>
          <w:rFonts w:ascii="Arial" w:eastAsia="Times New Roman" w:hAnsi="Arial" w:cs="Arial"/>
          <w:sz w:val="19"/>
          <w:szCs w:val="19"/>
        </w:rPr>
        <w:t>tematski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povezanih</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okviru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w:t>
      </w:r>
    </w:p>
    <w:p w14:paraId="1635A68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Plan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trogodišnjeg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sadrži</w:t>
      </w:r>
      <w:proofErr w:type="spellEnd"/>
      <w:r w:rsidRPr="00AD215A">
        <w:rPr>
          <w:rFonts w:ascii="Arial" w:eastAsia="Times New Roman" w:hAnsi="Arial" w:cs="Arial"/>
          <w:sz w:val="19"/>
          <w:szCs w:val="19"/>
        </w:rPr>
        <w:t xml:space="preserve"> 30% </w:t>
      </w:r>
      <w:proofErr w:type="spellStart"/>
      <w:r w:rsidRPr="00AD215A">
        <w:rPr>
          <w:rFonts w:ascii="Arial" w:eastAsia="Times New Roman" w:hAnsi="Arial" w:cs="Arial"/>
          <w:sz w:val="19"/>
          <w:szCs w:val="19"/>
        </w:rPr>
        <w:t>opšteg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65%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a plan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četvorogodišnjeg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sadrži</w:t>
      </w:r>
      <w:proofErr w:type="spellEnd"/>
      <w:r w:rsidRPr="00AD215A">
        <w:rPr>
          <w:rFonts w:ascii="Arial" w:eastAsia="Times New Roman" w:hAnsi="Arial" w:cs="Arial"/>
          <w:sz w:val="19"/>
          <w:szCs w:val="19"/>
        </w:rPr>
        <w:t xml:space="preserve"> 40% </w:t>
      </w:r>
      <w:proofErr w:type="spellStart"/>
      <w:r w:rsidRPr="00AD215A">
        <w:rPr>
          <w:rFonts w:ascii="Arial" w:eastAsia="Times New Roman" w:hAnsi="Arial" w:cs="Arial"/>
          <w:sz w:val="19"/>
          <w:szCs w:val="19"/>
        </w:rPr>
        <w:t>opšteg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55%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2342B40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Ključne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međupredmetne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planu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delovima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w:t>
      </w:r>
    </w:p>
    <w:p w14:paraId="51015DB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Plan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obuhvata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izborne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nivoima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vrstama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3C7501E8" w14:textId="77777777" w:rsidR="00AD215A" w:rsidRPr="00AD215A" w:rsidRDefault="00AD215A" w:rsidP="00AD215A">
      <w:pPr>
        <w:spacing w:before="240" w:after="120" w:line="240" w:lineRule="auto"/>
        <w:jc w:val="center"/>
        <w:rPr>
          <w:rFonts w:ascii="Arial" w:eastAsia="Times New Roman" w:hAnsi="Arial" w:cs="Arial"/>
          <w:b/>
          <w:bCs/>
          <w:sz w:val="21"/>
          <w:szCs w:val="21"/>
        </w:rPr>
      </w:pPr>
      <w:proofErr w:type="spellStart"/>
      <w:r w:rsidRPr="00AD215A">
        <w:rPr>
          <w:rFonts w:ascii="Arial" w:eastAsia="Times New Roman" w:hAnsi="Arial" w:cs="Arial"/>
          <w:b/>
          <w:bCs/>
          <w:sz w:val="21"/>
          <w:szCs w:val="21"/>
        </w:rPr>
        <w:t>Čl</w:t>
      </w:r>
      <w:proofErr w:type="spellEnd"/>
      <w:r w:rsidRPr="00AD215A">
        <w:rPr>
          <w:rFonts w:ascii="Arial" w:eastAsia="Times New Roman" w:hAnsi="Arial" w:cs="Arial"/>
          <w:b/>
          <w:bCs/>
          <w:sz w:val="21"/>
          <w:szCs w:val="21"/>
        </w:rPr>
        <w:t xml:space="preserve">. 7 </w:t>
      </w:r>
      <w:proofErr w:type="spellStart"/>
      <w:r w:rsidRPr="00AD215A">
        <w:rPr>
          <w:rFonts w:ascii="Arial" w:eastAsia="Times New Roman" w:hAnsi="Arial" w:cs="Arial"/>
          <w:b/>
          <w:bCs/>
          <w:sz w:val="21"/>
          <w:szCs w:val="21"/>
        </w:rPr>
        <w:t>i</w:t>
      </w:r>
      <w:proofErr w:type="spellEnd"/>
      <w:r w:rsidRPr="00AD215A">
        <w:rPr>
          <w:rFonts w:ascii="Arial" w:eastAsia="Times New Roman" w:hAnsi="Arial" w:cs="Arial"/>
          <w:b/>
          <w:bCs/>
          <w:sz w:val="21"/>
          <w:szCs w:val="21"/>
        </w:rPr>
        <w:t xml:space="preserve"> 8**</w:t>
      </w:r>
    </w:p>
    <w:p w14:paraId="6FD7059C" w14:textId="77777777" w:rsidR="00AD215A" w:rsidRPr="00AD215A" w:rsidRDefault="00AD215A" w:rsidP="00AD215A">
      <w:pPr>
        <w:spacing w:after="150" w:line="240" w:lineRule="auto"/>
        <w:jc w:val="center"/>
        <w:rPr>
          <w:rFonts w:ascii="Arial" w:eastAsia="Times New Roman" w:hAnsi="Arial" w:cs="Arial"/>
          <w:sz w:val="19"/>
          <w:szCs w:val="19"/>
        </w:rPr>
      </w:pPr>
      <w:r w:rsidRPr="00AD215A">
        <w:rPr>
          <w:rFonts w:ascii="Open Sans" w:eastAsia="Times New Roman" w:hAnsi="Open Sans" w:cs="Open Sans"/>
          <w:i/>
          <w:iCs/>
          <w:sz w:val="19"/>
          <w:szCs w:val="19"/>
        </w:rPr>
        <w:t>(</w:t>
      </w:r>
      <w:proofErr w:type="spellStart"/>
      <w:r w:rsidRPr="00AD215A">
        <w:rPr>
          <w:rFonts w:ascii="Open Sans" w:eastAsia="Times New Roman" w:hAnsi="Open Sans" w:cs="Open Sans"/>
          <w:i/>
          <w:iCs/>
          <w:sz w:val="19"/>
          <w:szCs w:val="19"/>
        </w:rPr>
        <w:t>Prestalo</w:t>
      </w:r>
      <w:proofErr w:type="spellEnd"/>
      <w:r w:rsidRPr="00AD215A">
        <w:rPr>
          <w:rFonts w:ascii="Open Sans" w:eastAsia="Times New Roman" w:hAnsi="Open Sans" w:cs="Open Sans"/>
          <w:i/>
          <w:iCs/>
          <w:sz w:val="19"/>
          <w:szCs w:val="19"/>
        </w:rPr>
        <w:t xml:space="preserve"> da </w:t>
      </w:r>
      <w:proofErr w:type="spellStart"/>
      <w:r w:rsidRPr="00AD215A">
        <w:rPr>
          <w:rFonts w:ascii="Open Sans" w:eastAsia="Times New Roman" w:hAnsi="Open Sans" w:cs="Open Sans"/>
          <w:i/>
          <w:iCs/>
          <w:sz w:val="19"/>
          <w:szCs w:val="19"/>
        </w:rPr>
        <w:t>važi</w:t>
      </w:r>
      <w:proofErr w:type="spellEnd"/>
      <w:r w:rsidRPr="00AD215A">
        <w:rPr>
          <w:rFonts w:ascii="Open Sans" w:eastAsia="Times New Roman" w:hAnsi="Open Sans" w:cs="Open Sans"/>
          <w:i/>
          <w:iCs/>
          <w:sz w:val="19"/>
          <w:szCs w:val="19"/>
        </w:rPr>
        <w:t>)</w:t>
      </w:r>
    </w:p>
    <w:p w14:paraId="26FF13D4"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6" w:name="str_10"/>
      <w:bookmarkEnd w:id="16"/>
      <w:r w:rsidRPr="00AD215A">
        <w:rPr>
          <w:rFonts w:ascii="Arial" w:eastAsia="Times New Roman" w:hAnsi="Arial" w:cs="Arial"/>
          <w:b/>
          <w:bCs/>
          <w:i/>
          <w:iCs/>
          <w:sz w:val="21"/>
          <w:szCs w:val="21"/>
        </w:rPr>
        <w:t xml:space="preserve">2. </w:t>
      </w:r>
      <w:proofErr w:type="spellStart"/>
      <w:r w:rsidRPr="00AD215A">
        <w:rPr>
          <w:rFonts w:ascii="Arial" w:eastAsia="Times New Roman" w:hAnsi="Arial" w:cs="Arial"/>
          <w:b/>
          <w:bCs/>
          <w:i/>
          <w:iCs/>
          <w:sz w:val="21"/>
          <w:szCs w:val="21"/>
        </w:rPr>
        <w:t>Razvojni</w:t>
      </w:r>
      <w:proofErr w:type="spellEnd"/>
      <w:r w:rsidRPr="00AD215A">
        <w:rPr>
          <w:rFonts w:ascii="Arial" w:eastAsia="Times New Roman" w:hAnsi="Arial" w:cs="Arial"/>
          <w:b/>
          <w:bCs/>
          <w:i/>
          <w:iCs/>
          <w:sz w:val="21"/>
          <w:szCs w:val="21"/>
        </w:rPr>
        <w:t xml:space="preserve"> plan </w:t>
      </w:r>
      <w:proofErr w:type="spellStart"/>
      <w:r w:rsidRPr="00AD215A">
        <w:rPr>
          <w:rFonts w:ascii="Arial" w:eastAsia="Times New Roman" w:hAnsi="Arial" w:cs="Arial"/>
          <w:b/>
          <w:bCs/>
          <w:i/>
          <w:iCs/>
          <w:sz w:val="21"/>
          <w:szCs w:val="21"/>
        </w:rPr>
        <w:t>škole</w:t>
      </w:r>
      <w:proofErr w:type="spellEnd"/>
    </w:p>
    <w:p w14:paraId="22A8840F"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7" w:name="clan_9"/>
      <w:bookmarkEnd w:id="1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w:t>
      </w:r>
    </w:p>
    <w:p w14:paraId="35DEF75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razvojni</w:t>
      </w:r>
      <w:proofErr w:type="spellEnd"/>
      <w:r w:rsidRPr="00AD215A">
        <w:rPr>
          <w:rFonts w:ascii="Arial" w:eastAsia="Times New Roman" w:hAnsi="Arial" w:cs="Arial"/>
          <w:sz w:val="19"/>
          <w:szCs w:val="19"/>
        </w:rPr>
        <w:t xml:space="preserve"> plan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45C36772"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Na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izveštaja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samovrednovanju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celini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izveštaja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ostvarenosti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indikatora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razvojni</w:t>
      </w:r>
      <w:proofErr w:type="spellEnd"/>
      <w:r w:rsidRPr="00AD215A">
        <w:rPr>
          <w:rFonts w:ascii="Arial" w:eastAsia="Times New Roman" w:hAnsi="Arial" w:cs="Arial"/>
          <w:sz w:val="19"/>
          <w:szCs w:val="19"/>
        </w:rPr>
        <w:t xml:space="preserve"> plan.</w:t>
      </w:r>
    </w:p>
    <w:p w14:paraId="74646C0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Razvojni</w:t>
      </w:r>
      <w:proofErr w:type="spellEnd"/>
      <w:r w:rsidRPr="00AD215A">
        <w:rPr>
          <w:rFonts w:ascii="Arial" w:eastAsia="Times New Roman" w:hAnsi="Arial" w:cs="Arial"/>
          <w:sz w:val="19"/>
          <w:szCs w:val="19"/>
        </w:rPr>
        <w:t xml:space="preserve"> plan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sadrži</w:t>
      </w:r>
      <w:proofErr w:type="spellEnd"/>
      <w:r w:rsidRPr="00AD215A">
        <w:rPr>
          <w:rFonts w:ascii="Arial" w:eastAsia="Times New Roman" w:hAnsi="Arial" w:cs="Arial"/>
          <w:sz w:val="19"/>
          <w:szCs w:val="19"/>
        </w:rPr>
        <w:t>:</w:t>
      </w:r>
    </w:p>
    <w:p w14:paraId="4B9082A2"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 </w:t>
      </w:r>
      <w:proofErr w:type="spellStart"/>
      <w:r w:rsidRPr="00AD215A">
        <w:rPr>
          <w:rFonts w:ascii="Arial" w:eastAsia="Times New Roman" w:hAnsi="Arial" w:cs="Arial"/>
          <w:sz w:val="19"/>
          <w:szCs w:val="19"/>
        </w:rPr>
        <w:t>prioritete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ostvarivanju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w:t>
      </w:r>
    </w:p>
    <w:p w14:paraId="01F06F1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2) plan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nosioce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w:t>
      </w:r>
    </w:p>
    <w:p w14:paraId="7FE1E6C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3) </w:t>
      </w:r>
      <w:proofErr w:type="spellStart"/>
      <w:r w:rsidRPr="00AD215A">
        <w:rPr>
          <w:rFonts w:ascii="Arial" w:eastAsia="Times New Roman" w:hAnsi="Arial" w:cs="Arial"/>
          <w:sz w:val="19"/>
          <w:szCs w:val="19"/>
        </w:rPr>
        <w:t>kriterijume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merila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samovrednovanje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planiranih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w:t>
      </w:r>
    </w:p>
    <w:p w14:paraId="185FF11D"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4) mere </w:t>
      </w:r>
      <w:proofErr w:type="spellStart"/>
      <w:r w:rsidRPr="00AD215A">
        <w:rPr>
          <w:rFonts w:ascii="Arial" w:eastAsia="Times New Roman" w:hAnsi="Arial" w:cs="Arial"/>
          <w:sz w:val="19"/>
          <w:szCs w:val="19"/>
        </w:rPr>
        <w:t>unapređivanja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analize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rezultata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završava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w:t>
      </w:r>
    </w:p>
    <w:p w14:paraId="33B19737"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4a) mere </w:t>
      </w:r>
      <w:proofErr w:type="spellStart"/>
      <w:r w:rsidRPr="00AD215A">
        <w:rPr>
          <w:rFonts w:ascii="Arial" w:eastAsia="Times New Roman" w:hAnsi="Arial" w:cs="Arial"/>
          <w:sz w:val="19"/>
          <w:szCs w:val="19"/>
        </w:rPr>
        <w:t>unapređivanja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poslodavcima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sektoru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pripadaju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3F02DCDE"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5) mere za </w:t>
      </w:r>
      <w:proofErr w:type="spellStart"/>
      <w:r w:rsidRPr="00AD215A">
        <w:rPr>
          <w:rFonts w:ascii="Arial" w:eastAsia="Times New Roman" w:hAnsi="Arial" w:cs="Arial"/>
          <w:sz w:val="19"/>
          <w:szCs w:val="19"/>
        </w:rPr>
        <w:t>unapređivanje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dostupnosti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razumnih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kojima</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potrebna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podrška</w:t>
      </w:r>
      <w:proofErr w:type="spellEnd"/>
      <w:r w:rsidRPr="00AD215A">
        <w:rPr>
          <w:rFonts w:ascii="Arial" w:eastAsia="Times New Roman" w:hAnsi="Arial" w:cs="Arial"/>
          <w:sz w:val="19"/>
          <w:szCs w:val="19"/>
        </w:rPr>
        <w:t>;</w:t>
      </w:r>
    </w:p>
    <w:p w14:paraId="6BDFF9D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6) plan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talentovanim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w:t>
      </w:r>
    </w:p>
    <w:p w14:paraId="0A810BCC"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7) program </w:t>
      </w:r>
      <w:proofErr w:type="spellStart"/>
      <w:r w:rsidRPr="00AD215A">
        <w:rPr>
          <w:rFonts w:ascii="Arial" w:eastAsia="Times New Roman" w:hAnsi="Arial" w:cs="Arial"/>
          <w:sz w:val="19"/>
          <w:szCs w:val="19"/>
        </w:rPr>
        <w:t>zaštite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nasilja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zlostavljanja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zanemarivanja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jačanja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među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zaposlenima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zaposlenima</w:t>
      </w:r>
      <w:proofErr w:type="spellEnd"/>
      <w:r w:rsidRPr="00AD215A">
        <w:rPr>
          <w:rFonts w:ascii="Arial" w:eastAsia="Times New Roman" w:hAnsi="Arial" w:cs="Arial"/>
          <w:sz w:val="19"/>
          <w:szCs w:val="19"/>
        </w:rPr>
        <w:t>;</w:t>
      </w:r>
    </w:p>
    <w:p w14:paraId="13AE3E4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8) mere </w:t>
      </w:r>
      <w:proofErr w:type="spellStart"/>
      <w:r w:rsidRPr="00AD215A">
        <w:rPr>
          <w:rFonts w:ascii="Arial" w:eastAsia="Times New Roman" w:hAnsi="Arial" w:cs="Arial"/>
          <w:sz w:val="19"/>
          <w:szCs w:val="19"/>
        </w:rPr>
        <w:t>prevencije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1E988B0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9) </w:t>
      </w:r>
      <w:proofErr w:type="spellStart"/>
      <w:r w:rsidRPr="00AD215A">
        <w:rPr>
          <w:rFonts w:ascii="Arial" w:eastAsia="Times New Roman" w:hAnsi="Arial" w:cs="Arial"/>
          <w:sz w:val="19"/>
          <w:szCs w:val="19"/>
        </w:rPr>
        <w:t>druge</w:t>
      </w:r>
      <w:proofErr w:type="spellEnd"/>
      <w:r w:rsidRPr="00AD215A">
        <w:rPr>
          <w:rFonts w:ascii="Arial" w:eastAsia="Times New Roman" w:hAnsi="Arial" w:cs="Arial"/>
          <w:sz w:val="19"/>
          <w:szCs w:val="19"/>
        </w:rPr>
        <w:t xml:space="preserve"> mere </w:t>
      </w:r>
      <w:proofErr w:type="spellStart"/>
      <w:r w:rsidRPr="00AD215A">
        <w:rPr>
          <w:rFonts w:ascii="Arial" w:eastAsia="Times New Roman" w:hAnsi="Arial" w:cs="Arial"/>
          <w:sz w:val="19"/>
          <w:szCs w:val="19"/>
        </w:rPr>
        <w:t>usmerene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dostizanje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prevazilaze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pojedinih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w:t>
      </w:r>
    </w:p>
    <w:p w14:paraId="5D1A65D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10) plan pripreme za ispite kojima se završava srednje obrazovanje;</w:t>
      </w:r>
    </w:p>
    <w:p w14:paraId="58C1717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11) plan stručnog usavršavanja nastavnika, direktora, stručnih saradnika i sekretara;</w:t>
      </w:r>
    </w:p>
    <w:p w14:paraId="102BFC2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12) plan </w:t>
      </w:r>
      <w:proofErr w:type="spellStart"/>
      <w:r w:rsidRPr="00AD215A">
        <w:rPr>
          <w:rFonts w:ascii="Arial" w:eastAsia="Times New Roman" w:hAnsi="Arial" w:cs="Arial"/>
          <w:sz w:val="19"/>
          <w:szCs w:val="19"/>
        </w:rPr>
        <w:t>napredovanja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sticanja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vaspitača</w:t>
      </w:r>
      <w:proofErr w:type="spellEnd"/>
      <w:r w:rsidRPr="00AD215A">
        <w:rPr>
          <w:rFonts w:ascii="Arial" w:eastAsia="Times New Roman" w:hAnsi="Arial" w:cs="Arial"/>
          <w:sz w:val="19"/>
          <w:szCs w:val="19"/>
        </w:rPr>
        <w:t>;</w:t>
      </w:r>
    </w:p>
    <w:p w14:paraId="0275A7BC"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13) plan </w:t>
      </w:r>
      <w:proofErr w:type="spellStart"/>
      <w:r w:rsidRPr="00AD215A">
        <w:rPr>
          <w:rFonts w:ascii="Arial" w:eastAsia="Times New Roman" w:hAnsi="Arial" w:cs="Arial"/>
          <w:sz w:val="19"/>
          <w:szCs w:val="19"/>
        </w:rPr>
        <w:t>uključivanja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 xml:space="preserve"> u rad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76B08DE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14) plan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privrednim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društvima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značaja</w:t>
      </w:r>
      <w:proofErr w:type="spellEnd"/>
      <w:r w:rsidRPr="00AD215A">
        <w:rPr>
          <w:rFonts w:ascii="Arial" w:eastAsia="Times New Roman" w:hAnsi="Arial" w:cs="Arial"/>
          <w:sz w:val="19"/>
          <w:szCs w:val="19"/>
        </w:rPr>
        <w:t xml:space="preserve"> za rad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6E415A2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15) </w:t>
      </w:r>
      <w:proofErr w:type="spellStart"/>
      <w:r w:rsidRPr="00AD215A">
        <w:rPr>
          <w:rFonts w:ascii="Arial" w:eastAsia="Times New Roman" w:hAnsi="Arial" w:cs="Arial"/>
          <w:sz w:val="19"/>
          <w:szCs w:val="19"/>
        </w:rPr>
        <w:t>druga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značaja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razvoj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5C2D26D2"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8" w:name="str_11"/>
      <w:bookmarkEnd w:id="18"/>
      <w:r w:rsidRPr="00AD215A">
        <w:rPr>
          <w:rFonts w:ascii="Arial" w:eastAsia="Times New Roman" w:hAnsi="Arial" w:cs="Arial"/>
          <w:b/>
          <w:bCs/>
          <w:i/>
          <w:iCs/>
          <w:sz w:val="21"/>
          <w:szCs w:val="21"/>
        </w:rPr>
        <w:t xml:space="preserve">3. </w:t>
      </w:r>
      <w:proofErr w:type="spellStart"/>
      <w:r w:rsidRPr="00AD215A">
        <w:rPr>
          <w:rFonts w:ascii="Arial" w:eastAsia="Times New Roman" w:hAnsi="Arial" w:cs="Arial"/>
          <w:b/>
          <w:bCs/>
          <w:i/>
          <w:iCs/>
          <w:sz w:val="21"/>
          <w:szCs w:val="21"/>
        </w:rPr>
        <w:t>Školski</w:t>
      </w:r>
      <w:proofErr w:type="spellEnd"/>
      <w:r w:rsidRPr="00AD215A">
        <w:rPr>
          <w:rFonts w:ascii="Arial" w:eastAsia="Times New Roman" w:hAnsi="Arial" w:cs="Arial"/>
          <w:b/>
          <w:bCs/>
          <w:i/>
          <w:iCs/>
          <w:sz w:val="21"/>
          <w:szCs w:val="21"/>
        </w:rPr>
        <w:t xml:space="preserve"> program</w:t>
      </w:r>
    </w:p>
    <w:p w14:paraId="4B37223A"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 w:name="clan_10"/>
      <w:bookmarkEnd w:id="1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10</w:t>
      </w:r>
    </w:p>
    <w:p w14:paraId="1D28E00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w:t>
      </w:r>
    </w:p>
    <w:p w14:paraId="4427B8B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bliže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određuje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sticanja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veština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neophodnih</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dalje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zapošljavanje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uspostavlja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organizacionu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strukturu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zasnovanu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timskom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odgovornosti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svakog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zaposlenog</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povezivanje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udruženjima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poslodavaca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preuzimanje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svog</w:t>
      </w:r>
      <w:proofErr w:type="spellEnd"/>
      <w:r w:rsidRPr="00AD215A">
        <w:rPr>
          <w:rFonts w:ascii="Arial" w:eastAsia="Times New Roman" w:hAnsi="Arial" w:cs="Arial"/>
          <w:sz w:val="19"/>
          <w:szCs w:val="19"/>
        </w:rPr>
        <w:t xml:space="preserve"> dela </w:t>
      </w:r>
      <w:proofErr w:type="spellStart"/>
      <w:r w:rsidRPr="00AD215A">
        <w:rPr>
          <w:rFonts w:ascii="Arial" w:eastAsia="Times New Roman" w:hAnsi="Arial" w:cs="Arial"/>
          <w:sz w:val="19"/>
          <w:szCs w:val="19"/>
        </w:rPr>
        <w:t>odgovornosti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razvoj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društvene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sredine</w:t>
      </w:r>
      <w:proofErr w:type="spellEnd"/>
      <w:r w:rsidRPr="00AD215A">
        <w:rPr>
          <w:rFonts w:ascii="Arial" w:eastAsia="Times New Roman" w:hAnsi="Arial" w:cs="Arial"/>
          <w:sz w:val="19"/>
          <w:szCs w:val="19"/>
        </w:rPr>
        <w:t>.</w:t>
      </w:r>
    </w:p>
    <w:p w14:paraId="42E669E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Školski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obuhvata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procese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usmerene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principa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zadovoljenje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specifičnih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interesa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a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optimalnim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mogućnostima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1C7A5EF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 se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plana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uzimajući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obzir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razvojni</w:t>
      </w:r>
      <w:proofErr w:type="spellEnd"/>
      <w:r w:rsidRPr="00AD215A">
        <w:rPr>
          <w:rFonts w:ascii="Arial" w:eastAsia="Times New Roman" w:hAnsi="Arial" w:cs="Arial"/>
          <w:sz w:val="19"/>
          <w:szCs w:val="19"/>
        </w:rPr>
        <w:t xml:space="preserve"> plan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1D9A40F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Nacionalni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ustanova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utvrđeno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posebnog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značaja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w:t>
      </w:r>
    </w:p>
    <w:p w14:paraId="41B9FFC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 po </w:t>
      </w:r>
      <w:proofErr w:type="spellStart"/>
      <w:r w:rsidRPr="00AD215A">
        <w:rPr>
          <w:rFonts w:ascii="Arial" w:eastAsia="Times New Roman" w:hAnsi="Arial" w:cs="Arial"/>
          <w:sz w:val="19"/>
          <w:szCs w:val="19"/>
        </w:rPr>
        <w:t>pravilu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četiri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objavljuje</w:t>
      </w:r>
      <w:proofErr w:type="spellEnd"/>
      <w:r w:rsidRPr="00AD215A">
        <w:rPr>
          <w:rFonts w:ascii="Arial" w:eastAsia="Times New Roman" w:hAnsi="Arial" w:cs="Arial"/>
          <w:sz w:val="19"/>
          <w:szCs w:val="19"/>
        </w:rPr>
        <w:t xml:space="preserve"> ga </w:t>
      </w:r>
      <w:proofErr w:type="spellStart"/>
      <w:r w:rsidRPr="00AD215A">
        <w:rPr>
          <w:rFonts w:ascii="Arial" w:eastAsia="Times New Roman" w:hAnsi="Arial" w:cs="Arial"/>
          <w:sz w:val="19"/>
          <w:szCs w:val="19"/>
        </w:rPr>
        <w:t>najkasnije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meseca</w:t>
      </w:r>
      <w:proofErr w:type="spellEnd"/>
      <w:r w:rsidRPr="00AD215A">
        <w:rPr>
          <w:rFonts w:ascii="Arial" w:eastAsia="Times New Roman" w:hAnsi="Arial" w:cs="Arial"/>
          <w:sz w:val="19"/>
          <w:szCs w:val="19"/>
        </w:rPr>
        <w:t xml:space="preserve"> pre </w:t>
      </w:r>
      <w:proofErr w:type="spellStart"/>
      <w:r w:rsidRPr="00AD215A">
        <w:rPr>
          <w:rFonts w:ascii="Arial" w:eastAsia="Times New Roman" w:hAnsi="Arial" w:cs="Arial"/>
          <w:sz w:val="19"/>
          <w:szCs w:val="19"/>
        </w:rPr>
        <w:t>početka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početi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njegova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primena</w:t>
      </w:r>
      <w:proofErr w:type="spellEnd"/>
      <w:r w:rsidRPr="00AD215A">
        <w:rPr>
          <w:rFonts w:ascii="Arial" w:eastAsia="Times New Roman" w:hAnsi="Arial" w:cs="Arial"/>
          <w:sz w:val="19"/>
          <w:szCs w:val="19"/>
        </w:rPr>
        <w:t>.</w:t>
      </w:r>
    </w:p>
    <w:p w14:paraId="1796E8F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Pojedini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delovi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inoviraju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nadograđuju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njegovog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w:t>
      </w:r>
    </w:p>
    <w:p w14:paraId="1373F38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omogućava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orijentaciju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izboru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praćenje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procesa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njegovih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rezultata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procenu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individualnog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napredovanja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svakog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6251FA1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predstavlja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svaki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planira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programira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realizuje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w:t>
      </w:r>
      <w:proofErr w:type="spellEnd"/>
      <w:r w:rsidRPr="00AD215A">
        <w:rPr>
          <w:rFonts w:ascii="Arial" w:eastAsia="Times New Roman" w:hAnsi="Arial" w:cs="Arial"/>
          <w:sz w:val="19"/>
          <w:szCs w:val="19"/>
        </w:rPr>
        <w:t xml:space="preserve"> rad.</w:t>
      </w:r>
    </w:p>
    <w:p w14:paraId="7DF4878A"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20" w:name="str_12"/>
      <w:bookmarkEnd w:id="20"/>
      <w:proofErr w:type="spellStart"/>
      <w:r w:rsidRPr="00AD215A">
        <w:rPr>
          <w:rFonts w:ascii="Arial" w:eastAsia="Times New Roman" w:hAnsi="Arial" w:cs="Arial"/>
          <w:b/>
          <w:bCs/>
          <w:sz w:val="24"/>
          <w:szCs w:val="24"/>
        </w:rPr>
        <w:t>Sadržina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školskog</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programa</w:t>
      </w:r>
      <w:proofErr w:type="spellEnd"/>
    </w:p>
    <w:p w14:paraId="2900C00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1" w:name="clan_11"/>
      <w:bookmarkEnd w:id="2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11</w:t>
      </w:r>
    </w:p>
    <w:p w14:paraId="1CD2BE6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sadrži</w:t>
      </w:r>
      <w:proofErr w:type="spellEnd"/>
      <w:r w:rsidRPr="00AD215A">
        <w:rPr>
          <w:rFonts w:ascii="Arial" w:eastAsia="Times New Roman" w:hAnsi="Arial" w:cs="Arial"/>
          <w:sz w:val="19"/>
          <w:szCs w:val="19"/>
        </w:rPr>
        <w:t>:</w:t>
      </w:r>
    </w:p>
    <w:p w14:paraId="5BDF5FA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 </w:t>
      </w:r>
      <w:proofErr w:type="spellStart"/>
      <w:r w:rsidRPr="00AD215A">
        <w:rPr>
          <w:rFonts w:ascii="Arial" w:eastAsia="Times New Roman" w:hAnsi="Arial" w:cs="Arial"/>
          <w:sz w:val="19"/>
          <w:szCs w:val="19"/>
        </w:rPr>
        <w:t>ciljeve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w:t>
      </w:r>
    </w:p>
    <w:p w14:paraId="2365EC5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2) </w:t>
      </w:r>
      <w:proofErr w:type="spellStart"/>
      <w:r w:rsidRPr="00AD215A">
        <w:rPr>
          <w:rFonts w:ascii="Arial" w:eastAsia="Times New Roman" w:hAnsi="Arial" w:cs="Arial"/>
          <w:sz w:val="19"/>
          <w:szCs w:val="19"/>
        </w:rPr>
        <w:t>naziv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vrstu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program;</w:t>
      </w:r>
    </w:p>
    <w:p w14:paraId="182817C1"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3) </w:t>
      </w:r>
      <w:proofErr w:type="spellStart"/>
      <w:r w:rsidRPr="00AD215A">
        <w:rPr>
          <w:rFonts w:ascii="Arial" w:eastAsia="Times New Roman" w:hAnsi="Arial" w:cs="Arial"/>
          <w:sz w:val="19"/>
          <w:szCs w:val="19"/>
        </w:rPr>
        <w:t>obavezne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izborne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module po </w:t>
      </w:r>
      <w:proofErr w:type="spellStart"/>
      <w:r w:rsidRPr="00AD215A">
        <w:rPr>
          <w:rFonts w:ascii="Arial" w:eastAsia="Times New Roman" w:hAnsi="Arial" w:cs="Arial"/>
          <w:sz w:val="19"/>
          <w:szCs w:val="19"/>
        </w:rPr>
        <w:t>obrazovnim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razredima</w:t>
      </w:r>
      <w:proofErr w:type="spellEnd"/>
      <w:r w:rsidRPr="00AD215A">
        <w:rPr>
          <w:rFonts w:ascii="Arial" w:eastAsia="Times New Roman" w:hAnsi="Arial" w:cs="Arial"/>
          <w:sz w:val="19"/>
          <w:szCs w:val="19"/>
        </w:rPr>
        <w:t>;</w:t>
      </w:r>
    </w:p>
    <w:p w14:paraId="5523F44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4)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principa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obrazovno-vaspitnom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w:t>
      </w:r>
    </w:p>
    <w:p w14:paraId="5F5FCF6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5) program </w:t>
      </w:r>
      <w:proofErr w:type="spellStart"/>
      <w:r w:rsidRPr="00AD215A">
        <w:rPr>
          <w:rFonts w:ascii="Arial" w:eastAsia="Times New Roman" w:hAnsi="Arial" w:cs="Arial"/>
          <w:sz w:val="19"/>
          <w:szCs w:val="19"/>
        </w:rPr>
        <w:t>dopunske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w:t>
      </w:r>
    </w:p>
    <w:p w14:paraId="79A4099D"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6)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razvijaju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rešavanje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problema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komunikacija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timski</w:t>
      </w:r>
      <w:proofErr w:type="spellEnd"/>
      <w:r w:rsidRPr="00AD215A">
        <w:rPr>
          <w:rFonts w:ascii="Arial" w:eastAsia="Times New Roman" w:hAnsi="Arial" w:cs="Arial"/>
          <w:sz w:val="19"/>
          <w:szCs w:val="19"/>
        </w:rPr>
        <w:t xml:space="preserve"> rad, </w:t>
      </w:r>
      <w:proofErr w:type="spellStart"/>
      <w:r w:rsidRPr="00AD215A">
        <w:rPr>
          <w:rFonts w:ascii="Arial" w:eastAsia="Times New Roman" w:hAnsi="Arial" w:cs="Arial"/>
          <w:sz w:val="19"/>
          <w:szCs w:val="19"/>
        </w:rPr>
        <w:t>samoinicijativa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podsticanje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preduzetničkog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duha</w:t>
      </w:r>
      <w:proofErr w:type="spellEnd"/>
      <w:r w:rsidRPr="00AD215A">
        <w:rPr>
          <w:rFonts w:ascii="Arial" w:eastAsia="Times New Roman" w:hAnsi="Arial" w:cs="Arial"/>
          <w:sz w:val="19"/>
          <w:szCs w:val="19"/>
        </w:rPr>
        <w:t>;</w:t>
      </w:r>
    </w:p>
    <w:p w14:paraId="2511C78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7) </w:t>
      </w:r>
      <w:proofErr w:type="spellStart"/>
      <w:r w:rsidRPr="00AD215A">
        <w:rPr>
          <w:rFonts w:ascii="Arial" w:eastAsia="Times New Roman" w:hAnsi="Arial" w:cs="Arial"/>
          <w:sz w:val="19"/>
          <w:szCs w:val="19"/>
        </w:rPr>
        <w:t>fakultativne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ostvaruju</w:t>
      </w:r>
      <w:proofErr w:type="spellEnd"/>
      <w:r w:rsidRPr="00AD215A">
        <w:rPr>
          <w:rFonts w:ascii="Arial" w:eastAsia="Times New Roman" w:hAnsi="Arial" w:cs="Arial"/>
          <w:sz w:val="19"/>
          <w:szCs w:val="19"/>
        </w:rPr>
        <w:t>;</w:t>
      </w:r>
    </w:p>
    <w:p w14:paraId="361FF9F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8) </w:t>
      </w:r>
      <w:proofErr w:type="spellStart"/>
      <w:r w:rsidRPr="00AD215A">
        <w:rPr>
          <w:rFonts w:ascii="Arial" w:eastAsia="Times New Roman" w:hAnsi="Arial" w:cs="Arial"/>
          <w:sz w:val="19"/>
          <w:szCs w:val="19"/>
        </w:rPr>
        <w:t>načine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dvojezičnog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03C5E2A9"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9) program kulturnih aktivnosti škole;</w:t>
      </w:r>
    </w:p>
    <w:p w14:paraId="59952404"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10) program slobodnih aktivnosti;</w:t>
      </w:r>
    </w:p>
    <w:p w14:paraId="49939740"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11) program </w:t>
      </w:r>
      <w:proofErr w:type="spellStart"/>
      <w:r w:rsidRPr="00AD215A">
        <w:rPr>
          <w:rFonts w:ascii="Arial" w:eastAsia="Times New Roman" w:hAnsi="Arial" w:cs="Arial"/>
          <w:sz w:val="19"/>
          <w:szCs w:val="19"/>
        </w:rPr>
        <w:t>karijernog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vođenja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savetovanja</w:t>
      </w:r>
      <w:proofErr w:type="spellEnd"/>
      <w:r w:rsidRPr="00AD215A">
        <w:rPr>
          <w:rFonts w:ascii="Arial" w:eastAsia="Times New Roman" w:hAnsi="Arial" w:cs="Arial"/>
          <w:sz w:val="19"/>
          <w:szCs w:val="19"/>
        </w:rPr>
        <w:t>;</w:t>
      </w:r>
    </w:p>
    <w:p w14:paraId="3E1E5E5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12) program </w:t>
      </w:r>
      <w:proofErr w:type="spellStart"/>
      <w:r w:rsidRPr="00AD215A">
        <w:rPr>
          <w:rFonts w:ascii="Arial" w:eastAsia="Times New Roman" w:hAnsi="Arial" w:cs="Arial"/>
          <w:sz w:val="19"/>
          <w:szCs w:val="19"/>
        </w:rPr>
        <w:t>zaštite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životne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sredine</w:t>
      </w:r>
      <w:proofErr w:type="spellEnd"/>
      <w:r w:rsidRPr="00AD215A">
        <w:rPr>
          <w:rFonts w:ascii="Arial" w:eastAsia="Times New Roman" w:hAnsi="Arial" w:cs="Arial"/>
          <w:sz w:val="19"/>
          <w:szCs w:val="19"/>
        </w:rPr>
        <w:t>;</w:t>
      </w:r>
    </w:p>
    <w:p w14:paraId="2E174079"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13)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zaštite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nasilja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zlostavljanja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zanemarivanja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prevencije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rizičnog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ponašanja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zaštite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diskriminacije</w:t>
      </w:r>
      <w:proofErr w:type="spellEnd"/>
      <w:r w:rsidRPr="00AD215A">
        <w:rPr>
          <w:rFonts w:ascii="Arial" w:eastAsia="Times New Roman" w:hAnsi="Arial" w:cs="Arial"/>
          <w:sz w:val="19"/>
          <w:szCs w:val="19"/>
        </w:rPr>
        <w:t>;</w:t>
      </w:r>
    </w:p>
    <w:p w14:paraId="4D113341"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14) program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sporta</w:t>
      </w:r>
      <w:proofErr w:type="spellEnd"/>
      <w:r w:rsidRPr="00AD215A">
        <w:rPr>
          <w:rFonts w:ascii="Arial" w:eastAsia="Times New Roman" w:hAnsi="Arial" w:cs="Arial"/>
          <w:sz w:val="19"/>
          <w:szCs w:val="19"/>
        </w:rPr>
        <w:t>;</w:t>
      </w:r>
    </w:p>
    <w:p w14:paraId="27E82187"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15) program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samoupravom</w:t>
      </w:r>
      <w:proofErr w:type="spellEnd"/>
      <w:r w:rsidRPr="00AD215A">
        <w:rPr>
          <w:rFonts w:ascii="Arial" w:eastAsia="Times New Roman" w:hAnsi="Arial" w:cs="Arial"/>
          <w:sz w:val="19"/>
          <w:szCs w:val="19"/>
        </w:rPr>
        <w:t>;</w:t>
      </w:r>
    </w:p>
    <w:p w14:paraId="0F5AF48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16) program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porodicom</w:t>
      </w:r>
      <w:proofErr w:type="spellEnd"/>
      <w:r w:rsidRPr="00AD215A">
        <w:rPr>
          <w:rFonts w:ascii="Arial" w:eastAsia="Times New Roman" w:hAnsi="Arial" w:cs="Arial"/>
          <w:sz w:val="19"/>
          <w:szCs w:val="19"/>
        </w:rPr>
        <w:t>;</w:t>
      </w:r>
    </w:p>
    <w:p w14:paraId="2F630F7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17) program </w:t>
      </w:r>
      <w:proofErr w:type="spellStart"/>
      <w:r w:rsidRPr="00AD215A">
        <w:rPr>
          <w:rFonts w:ascii="Arial" w:eastAsia="Times New Roman" w:hAnsi="Arial" w:cs="Arial"/>
          <w:sz w:val="19"/>
          <w:szCs w:val="19"/>
        </w:rPr>
        <w:t>izleta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ekskurzija</w:t>
      </w:r>
      <w:proofErr w:type="spellEnd"/>
      <w:r w:rsidRPr="00AD215A">
        <w:rPr>
          <w:rFonts w:ascii="Arial" w:eastAsia="Times New Roman" w:hAnsi="Arial" w:cs="Arial"/>
          <w:sz w:val="19"/>
          <w:szCs w:val="19"/>
        </w:rPr>
        <w:t>;</w:t>
      </w:r>
    </w:p>
    <w:p w14:paraId="06554C2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18) program </w:t>
      </w:r>
      <w:proofErr w:type="spellStart"/>
      <w:r w:rsidRPr="00AD215A">
        <w:rPr>
          <w:rFonts w:ascii="Arial" w:eastAsia="Times New Roman" w:hAnsi="Arial" w:cs="Arial"/>
          <w:sz w:val="19"/>
          <w:szCs w:val="19"/>
        </w:rPr>
        <w:t>bezbednosti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w:t>
      </w:r>
    </w:p>
    <w:p w14:paraId="1158558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18a) </w:t>
      </w:r>
      <w:proofErr w:type="spellStart"/>
      <w:r w:rsidRPr="00AD215A">
        <w:rPr>
          <w:rFonts w:ascii="Arial" w:eastAsia="Times New Roman" w:hAnsi="Arial" w:cs="Arial"/>
          <w:sz w:val="19"/>
          <w:szCs w:val="19"/>
        </w:rPr>
        <w:t>smernice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prilagođavanje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pružanje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w:t>
      </w:r>
    </w:p>
    <w:p w14:paraId="04D60D9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19) druge programe od značaja za školu.</w:t>
      </w:r>
    </w:p>
    <w:p w14:paraId="22D307E9"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Individualni obrazovni planovi svih učenika koji se obrazuju po individualnom obrazovnom planu čine prilog školskog programa.</w:t>
      </w:r>
    </w:p>
    <w:p w14:paraId="14E32AC6"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22" w:name="str_13"/>
      <w:bookmarkEnd w:id="22"/>
      <w:proofErr w:type="spellStart"/>
      <w:r w:rsidRPr="00AD215A">
        <w:rPr>
          <w:rFonts w:ascii="Arial" w:eastAsia="Times New Roman" w:hAnsi="Arial" w:cs="Arial"/>
          <w:b/>
          <w:bCs/>
          <w:sz w:val="24"/>
          <w:szCs w:val="24"/>
        </w:rPr>
        <w:t>Dodatna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podrška</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obrazovanju</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vaspitanju</w:t>
      </w:r>
      <w:proofErr w:type="spellEnd"/>
    </w:p>
    <w:p w14:paraId="69EC991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3" w:name="clan_12"/>
      <w:bookmarkEnd w:id="23"/>
      <w:proofErr w:type="spellStart"/>
      <w:r w:rsidRPr="00AD215A">
        <w:rPr>
          <w:rFonts w:ascii="Arial" w:eastAsia="Times New Roman" w:hAnsi="Arial" w:cs="Arial"/>
          <w:b/>
          <w:bCs/>
          <w:sz w:val="21"/>
          <w:szCs w:val="21"/>
        </w:rPr>
        <w:lastRenderedPageBreak/>
        <w:t>Član</w:t>
      </w:r>
      <w:proofErr w:type="spellEnd"/>
      <w:r w:rsidRPr="00AD215A">
        <w:rPr>
          <w:rFonts w:ascii="Arial" w:eastAsia="Times New Roman" w:hAnsi="Arial" w:cs="Arial"/>
          <w:b/>
          <w:bCs/>
          <w:sz w:val="21"/>
          <w:szCs w:val="21"/>
        </w:rPr>
        <w:t xml:space="preserve"> 12</w:t>
      </w:r>
    </w:p>
    <w:p w14:paraId="34B9D2C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zbog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specifičnih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teškoća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uskraćenosti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rizika</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ranog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napuštanja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razloga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otklanjanje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fizičkih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komunikacijskih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prepreka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zavisno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i </w:t>
      </w:r>
      <w:proofErr w:type="spellStart"/>
      <w:r w:rsidRPr="00AD215A">
        <w:rPr>
          <w:rFonts w:ascii="Arial" w:eastAsia="Times New Roman" w:hAnsi="Arial" w:cs="Arial"/>
          <w:sz w:val="19"/>
          <w:szCs w:val="19"/>
        </w:rPr>
        <w:t>individualni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plan,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57D925A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Cilj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postizanje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optimalnog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uključivanja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odraslih</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obrazovno-vaspitni</w:t>
      </w:r>
      <w:proofErr w:type="spellEnd"/>
      <w:r w:rsidRPr="00AD215A">
        <w:rPr>
          <w:rFonts w:ascii="Arial" w:eastAsia="Times New Roman" w:hAnsi="Arial" w:cs="Arial"/>
          <w:sz w:val="19"/>
          <w:szCs w:val="19"/>
        </w:rPr>
        <w:t xml:space="preserve"> rad, </w:t>
      </w:r>
      <w:proofErr w:type="spellStart"/>
      <w:r w:rsidRPr="00AD215A">
        <w:rPr>
          <w:rFonts w:ascii="Arial" w:eastAsia="Times New Roman" w:hAnsi="Arial" w:cs="Arial"/>
          <w:sz w:val="19"/>
          <w:szCs w:val="19"/>
        </w:rPr>
        <w:t>osamostaljivanje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vršnjačkom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kolektivu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njegovo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napredovanje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svet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w:t>
      </w:r>
    </w:p>
    <w:p w14:paraId="4086DC2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treba</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ispunjava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odgovaraju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zahtevima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zanimanja</w:t>
      </w:r>
      <w:proofErr w:type="spellEnd"/>
      <w:r w:rsidRPr="00AD215A">
        <w:rPr>
          <w:rFonts w:ascii="Arial" w:eastAsia="Times New Roman" w:hAnsi="Arial" w:cs="Arial"/>
          <w:sz w:val="19"/>
          <w:szCs w:val="19"/>
        </w:rPr>
        <w:t>.</w:t>
      </w:r>
    </w:p>
    <w:p w14:paraId="10B78AA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direktor, </w:t>
      </w:r>
      <w:proofErr w:type="spellStart"/>
      <w:r w:rsidRPr="00AD215A">
        <w:rPr>
          <w:rFonts w:ascii="Arial" w:eastAsia="Times New Roman" w:hAnsi="Arial" w:cs="Arial"/>
          <w:sz w:val="19"/>
          <w:szCs w:val="19"/>
        </w:rPr>
        <w:t>nastavnik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vaspitač</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pedagoški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andragoški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asistent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dobije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pomoć</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pogledu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sprovođenja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inkluzivnog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6C4EBFA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jedinice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udruženjima</w:t>
      </w:r>
      <w:proofErr w:type="spellEnd"/>
      <w:r w:rsidRPr="00AD215A">
        <w:rPr>
          <w:rFonts w:ascii="Arial" w:eastAsia="Times New Roman" w:hAnsi="Arial" w:cs="Arial"/>
          <w:sz w:val="19"/>
          <w:szCs w:val="19"/>
        </w:rPr>
        <w:t>.</w:t>
      </w:r>
    </w:p>
    <w:p w14:paraId="241BFA4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Posebnu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pomoć</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4.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pružaju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kompetentna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inkluzivnog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postale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primeri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dobre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sprovođenju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inkluzivnog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605C889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Liste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6.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58F2230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Bliže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utvrđivanje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lista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7.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5C360F7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Liste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7.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objavljuju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zvaničnoj</w:t>
      </w:r>
      <w:proofErr w:type="spellEnd"/>
      <w:r w:rsidRPr="00AD215A">
        <w:rPr>
          <w:rFonts w:ascii="Arial" w:eastAsia="Times New Roman" w:hAnsi="Arial" w:cs="Arial"/>
          <w:sz w:val="19"/>
          <w:szCs w:val="19"/>
        </w:rPr>
        <w:t xml:space="preserve"> internet </w:t>
      </w:r>
      <w:proofErr w:type="spellStart"/>
      <w:r w:rsidRPr="00AD215A">
        <w:rPr>
          <w:rFonts w:ascii="Arial" w:eastAsia="Times New Roman" w:hAnsi="Arial" w:cs="Arial"/>
          <w:sz w:val="19"/>
          <w:szCs w:val="19"/>
        </w:rPr>
        <w:t>strani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Ministarstva</w:t>
      </w:r>
      <w:proofErr w:type="spellEnd"/>
      <w:r w:rsidRPr="00AD215A">
        <w:rPr>
          <w:rFonts w:ascii="Arial" w:eastAsia="Times New Roman" w:hAnsi="Arial" w:cs="Arial"/>
          <w:sz w:val="19"/>
          <w:szCs w:val="19"/>
        </w:rPr>
        <w:t>.</w:t>
      </w:r>
    </w:p>
    <w:p w14:paraId="20FC3F38"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24" w:name="str_14"/>
      <w:bookmarkEnd w:id="24"/>
      <w:r w:rsidRPr="00AD215A">
        <w:rPr>
          <w:rFonts w:ascii="Arial" w:eastAsia="Times New Roman" w:hAnsi="Arial" w:cs="Arial"/>
          <w:b/>
          <w:bCs/>
          <w:sz w:val="24"/>
          <w:szCs w:val="24"/>
          <w:lang w:val="de-DE"/>
        </w:rPr>
        <w:t>Program kulturnih aktivnosti škole</w:t>
      </w:r>
    </w:p>
    <w:p w14:paraId="08120BE8"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25" w:name="clan_13"/>
      <w:bookmarkEnd w:id="25"/>
      <w:r w:rsidRPr="00AD215A">
        <w:rPr>
          <w:rFonts w:ascii="Arial" w:eastAsia="Times New Roman" w:hAnsi="Arial" w:cs="Arial"/>
          <w:b/>
          <w:bCs/>
          <w:sz w:val="21"/>
          <w:szCs w:val="21"/>
          <w:lang w:val="de-DE"/>
        </w:rPr>
        <w:t>Član 13</w:t>
      </w:r>
    </w:p>
    <w:p w14:paraId="375F7E7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14:paraId="6583D4D3"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26" w:name="str_15"/>
      <w:bookmarkEnd w:id="26"/>
      <w:r w:rsidRPr="00AD215A">
        <w:rPr>
          <w:rFonts w:ascii="Arial" w:eastAsia="Times New Roman" w:hAnsi="Arial" w:cs="Arial"/>
          <w:b/>
          <w:bCs/>
          <w:sz w:val="24"/>
          <w:szCs w:val="24"/>
          <w:lang w:val="de-DE"/>
        </w:rPr>
        <w:t>Program slobodnih aktivnosti</w:t>
      </w:r>
    </w:p>
    <w:p w14:paraId="0D889FF0"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27" w:name="clan_14"/>
      <w:bookmarkEnd w:id="27"/>
      <w:r w:rsidRPr="00AD215A">
        <w:rPr>
          <w:rFonts w:ascii="Arial" w:eastAsia="Times New Roman" w:hAnsi="Arial" w:cs="Arial"/>
          <w:b/>
          <w:bCs/>
          <w:sz w:val="21"/>
          <w:szCs w:val="21"/>
          <w:lang w:val="de-DE"/>
        </w:rPr>
        <w:t>Član 14</w:t>
      </w:r>
    </w:p>
    <w:p w14:paraId="4D6C624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14:paraId="5202F816"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28" w:name="str_16"/>
      <w:bookmarkEnd w:id="28"/>
      <w:r w:rsidRPr="00AD215A">
        <w:rPr>
          <w:rFonts w:ascii="Arial" w:eastAsia="Times New Roman" w:hAnsi="Arial" w:cs="Arial"/>
          <w:b/>
          <w:bCs/>
          <w:sz w:val="24"/>
          <w:szCs w:val="24"/>
          <w:lang w:val="de-DE"/>
        </w:rPr>
        <w:t>Program karijernog vođenja i savetovanja učenika</w:t>
      </w:r>
    </w:p>
    <w:p w14:paraId="56F449F8"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29" w:name="clan_15"/>
      <w:bookmarkEnd w:id="29"/>
      <w:r w:rsidRPr="00AD215A">
        <w:rPr>
          <w:rFonts w:ascii="Arial" w:eastAsia="Times New Roman" w:hAnsi="Arial" w:cs="Arial"/>
          <w:b/>
          <w:bCs/>
          <w:sz w:val="21"/>
          <w:szCs w:val="21"/>
          <w:lang w:val="de-DE"/>
        </w:rPr>
        <w:t>Član 15</w:t>
      </w:r>
    </w:p>
    <w:p w14:paraId="74C69119"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omogućava formiranje zrele i odgovorne ličnosti, sposobne da donosi dobro promišljene i odgovorne odluke o vlastitoj profesionalnoj budućnosti i da ih sprovodi u delo.</w:t>
      </w:r>
    </w:p>
    <w:p w14:paraId="00B95C6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formira stručni tim za karijerno vođenje i savetovanje u čijem sastavu su stručni saradnici i nastavnici. Tim u saradnji sa nastavnicima realizuje praćenje individualnih sklonosti učenika. Savetodavni rad obavlja se tokom školovanja, i škola, po potrebi, sarađuje sa nadležnim ustanovama koje se bave karijernim vođenjem i savetovanjem.</w:t>
      </w:r>
    </w:p>
    <w:p w14:paraId="621A99A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pomaže učenicima i roditeljima u istraživanju mogućnosti za dalje učenje i zapošljavanje, odnosno identifikovanje, izbor i korišćenje brojnih informacija o profesijama, karijeri, daljem učenju i obrazovanju i formiranje sopstvenog stava o tome.</w:t>
      </w:r>
    </w:p>
    <w:p w14:paraId="3186A63E"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30" w:name="str_17"/>
      <w:bookmarkEnd w:id="30"/>
      <w:r w:rsidRPr="00AD215A">
        <w:rPr>
          <w:rFonts w:ascii="Arial" w:eastAsia="Times New Roman" w:hAnsi="Arial" w:cs="Arial"/>
          <w:b/>
          <w:bCs/>
          <w:sz w:val="24"/>
          <w:szCs w:val="24"/>
          <w:lang w:val="de-DE"/>
        </w:rPr>
        <w:t>Program zaštite životne sredine</w:t>
      </w:r>
    </w:p>
    <w:p w14:paraId="15A46B66"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31" w:name="clan_16"/>
      <w:bookmarkEnd w:id="31"/>
      <w:r w:rsidRPr="00AD215A">
        <w:rPr>
          <w:rFonts w:ascii="Arial" w:eastAsia="Times New Roman" w:hAnsi="Arial" w:cs="Arial"/>
          <w:b/>
          <w:bCs/>
          <w:sz w:val="21"/>
          <w:szCs w:val="21"/>
          <w:lang w:val="de-DE"/>
        </w:rPr>
        <w:t>Član 16</w:t>
      </w:r>
    </w:p>
    <w:p w14:paraId="5FB8D77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Program zaštite životne sredine obuhvata aktivnosti usmerene na jačanje i razvoj svesti o značaju zdrave životne sredine, održivog razvoja i očuvanju i unapređenju prirodnih resursa.</w:t>
      </w:r>
    </w:p>
    <w:p w14:paraId="512F891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doprinosi zaštiti životne sredine ostvarivanjem programa zaštite životne sredine, zajedničkim istraživanjem i akcijama lokalne samouprave i škole, kao i na drugi način, u skladu sa zakonom.</w:t>
      </w:r>
    </w:p>
    <w:p w14:paraId="27A9FC90"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32" w:name="str_18"/>
      <w:bookmarkEnd w:id="32"/>
      <w:r w:rsidRPr="00AD215A">
        <w:rPr>
          <w:rFonts w:ascii="Arial" w:eastAsia="Times New Roman" w:hAnsi="Arial" w:cs="Arial"/>
          <w:b/>
          <w:bCs/>
          <w:sz w:val="24"/>
          <w:szCs w:val="24"/>
          <w:lang w:val="de-DE"/>
        </w:rPr>
        <w:lastRenderedPageBreak/>
        <w:t>Program zaštite od nasilja, zlostavljanja i zanemarivanja i programi prevencije drugih oblika rizičnog ponašanja</w:t>
      </w:r>
    </w:p>
    <w:p w14:paraId="3F4ADA4F"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33" w:name="clan_17"/>
      <w:bookmarkEnd w:id="33"/>
      <w:r w:rsidRPr="00AD215A">
        <w:rPr>
          <w:rFonts w:ascii="Arial" w:eastAsia="Times New Roman" w:hAnsi="Arial" w:cs="Arial"/>
          <w:b/>
          <w:bCs/>
          <w:sz w:val="21"/>
          <w:szCs w:val="21"/>
          <w:lang w:val="de-DE"/>
        </w:rPr>
        <w:t>Član 17</w:t>
      </w:r>
    </w:p>
    <w:p w14:paraId="35A5D2C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Program zaštite od nasilja, zlostavljanja i zanemarivanja i programi prevencije drugih oblika rizičnog ponašanja, kao što su, naročito, upotreba alkohola, duvana, psihoaktivnih supstanci, maloletnička delinkvencija, sastavni su deo školskog programa i ostvaruju se u skladu sa Zakonom.</w:t>
      </w:r>
    </w:p>
    <w:p w14:paraId="3594F4F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Programi iz stava 1. ovog člana ostvaruju se kroz različite nastavne i slobodne aktivnosti sa učenicima, zaposlenima, roditeljima, odnosno drugim zakonskim zastupnicima, u saradnji sa jedinicom lokalne samouprave, u skladu sa utvrđenim potrebama.</w:t>
      </w:r>
    </w:p>
    <w:p w14:paraId="2E86703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 ostvarivanje programa iz stava 1.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w:t>
      </w:r>
    </w:p>
    <w:p w14:paraId="768AADB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14:paraId="41371BE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Bliže uslove za utvrđivanje lista iz stava 4. ovog člana, propisuje ministar.</w:t>
      </w:r>
    </w:p>
    <w:p w14:paraId="7A35247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Liste iz stava 4. ovog člana objavljuju se na zvaničnoj internet strani Ministarstva.</w:t>
      </w:r>
    </w:p>
    <w:p w14:paraId="63C58728"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34" w:name="str_19"/>
      <w:bookmarkEnd w:id="34"/>
      <w:r w:rsidRPr="00AD215A">
        <w:rPr>
          <w:rFonts w:ascii="Arial" w:eastAsia="Times New Roman" w:hAnsi="Arial" w:cs="Arial"/>
          <w:b/>
          <w:bCs/>
          <w:sz w:val="24"/>
          <w:szCs w:val="24"/>
          <w:lang w:val="de-DE"/>
        </w:rPr>
        <w:t>Program školskog sporta</w:t>
      </w:r>
    </w:p>
    <w:p w14:paraId="2BDEE8C4"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35" w:name="clan_18"/>
      <w:bookmarkEnd w:id="35"/>
      <w:r w:rsidRPr="00AD215A">
        <w:rPr>
          <w:rFonts w:ascii="Arial" w:eastAsia="Times New Roman" w:hAnsi="Arial" w:cs="Arial"/>
          <w:b/>
          <w:bCs/>
          <w:sz w:val="21"/>
          <w:szCs w:val="21"/>
          <w:lang w:val="de-DE"/>
        </w:rPr>
        <w:t>Član 18</w:t>
      </w:r>
    </w:p>
    <w:p w14:paraId="21947BE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Radi razvoja i praktikovanja zdravih životnih stilova, svesti o važnosti sopstvenog zdravlja i bezbednosti, potrebe negovanja i razvoja fizičkih sposobnosti, škola u okviru školskog programa, pored nastave realizuje i program školskog sporta.</w:t>
      </w:r>
    </w:p>
    <w:p w14:paraId="5860FD9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Školskim sportom su obuhvaćeni svi učenici kroz odeljenjska takmičenja i pripreme za takmičenja. Škola obavlja pripreme i takmičenja u skladu sa školskim programom.</w:t>
      </w:r>
    </w:p>
    <w:p w14:paraId="1BED730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može da sarađuje i sa lokalnim sportskim organizacijama.</w:t>
      </w:r>
    </w:p>
    <w:p w14:paraId="7F63BAD2"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 toku školske godine škola može da organizuje nedelju školskog sporta.</w:t>
      </w:r>
    </w:p>
    <w:p w14:paraId="30030938"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36" w:name="str_20"/>
      <w:bookmarkEnd w:id="36"/>
      <w:r w:rsidRPr="00AD215A">
        <w:rPr>
          <w:rFonts w:ascii="Arial" w:eastAsia="Times New Roman" w:hAnsi="Arial" w:cs="Arial"/>
          <w:b/>
          <w:bCs/>
          <w:sz w:val="24"/>
          <w:szCs w:val="24"/>
          <w:lang w:val="de-DE"/>
        </w:rPr>
        <w:t>Program saradnje sa lokalnom samoupravom</w:t>
      </w:r>
    </w:p>
    <w:p w14:paraId="7F8577CA"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37" w:name="clan_19"/>
      <w:bookmarkEnd w:id="37"/>
      <w:r w:rsidRPr="00AD215A">
        <w:rPr>
          <w:rFonts w:ascii="Arial" w:eastAsia="Times New Roman" w:hAnsi="Arial" w:cs="Arial"/>
          <w:b/>
          <w:bCs/>
          <w:sz w:val="21"/>
          <w:szCs w:val="21"/>
          <w:lang w:val="de-DE"/>
        </w:rPr>
        <w:t>Član 19</w:t>
      </w:r>
    </w:p>
    <w:p w14:paraId="3E51876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Saradnja sa lokalnom samoupravom, koja uključuje i saradnju sa kancelarijama za mlade u jedinicama lokalne samouprave, ostvaruje se na osnovu programa koji čini deo školskog programa i deo razvojnog plana škole.</w:t>
      </w:r>
    </w:p>
    <w:p w14:paraId="58C4608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prati, uključuje se u dešavanja u lokalnoj samoupravi, i zajedno sa njenim predstavnicima planira sadržaj i način saradnje, naročito o pitanjima od kojih zavisi razvoj škole.</w:t>
      </w:r>
    </w:p>
    <w:p w14:paraId="00B8A471"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38" w:name="str_21"/>
      <w:bookmarkEnd w:id="38"/>
      <w:r w:rsidRPr="00AD215A">
        <w:rPr>
          <w:rFonts w:ascii="Arial" w:eastAsia="Times New Roman" w:hAnsi="Arial" w:cs="Arial"/>
          <w:b/>
          <w:bCs/>
          <w:sz w:val="24"/>
          <w:szCs w:val="24"/>
        </w:rPr>
        <w:t xml:space="preserve">Program </w:t>
      </w:r>
      <w:proofErr w:type="spellStart"/>
      <w:r w:rsidRPr="00AD215A">
        <w:rPr>
          <w:rFonts w:ascii="Arial" w:eastAsia="Times New Roman" w:hAnsi="Arial" w:cs="Arial"/>
          <w:b/>
          <w:bCs/>
          <w:sz w:val="24"/>
          <w:szCs w:val="24"/>
        </w:rPr>
        <w:t>saradnje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porodicom</w:t>
      </w:r>
      <w:proofErr w:type="spellEnd"/>
    </w:p>
    <w:p w14:paraId="468944C3"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39" w:name="clan_20"/>
      <w:bookmarkEnd w:id="3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20</w:t>
      </w:r>
    </w:p>
    <w:p w14:paraId="1B1FD22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neguje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partnerski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zasnovan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principima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međusobnog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razumevanja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poštovanja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poverenja</w:t>
      </w:r>
      <w:proofErr w:type="spellEnd"/>
      <w:r w:rsidRPr="00AD215A">
        <w:rPr>
          <w:rFonts w:ascii="Arial" w:eastAsia="Times New Roman" w:hAnsi="Arial" w:cs="Arial"/>
          <w:sz w:val="19"/>
          <w:szCs w:val="19"/>
        </w:rPr>
        <w:t>.</w:t>
      </w:r>
    </w:p>
    <w:p w14:paraId="2ECDAA9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porodicom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definiše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obuhvataju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detaljno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informisanje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uključivanje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konsultovanje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donošenju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odluka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bezbednosnih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vannastavnih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organizacionih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finansijskih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to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unapređivanja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sveobuhvatnosti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uticaja</w:t>
      </w:r>
      <w:proofErr w:type="spellEnd"/>
      <w:r w:rsidRPr="00AD215A">
        <w:rPr>
          <w:rFonts w:ascii="Arial" w:eastAsia="Times New Roman" w:hAnsi="Arial" w:cs="Arial"/>
          <w:sz w:val="19"/>
          <w:szCs w:val="19"/>
        </w:rPr>
        <w:t>.</w:t>
      </w:r>
    </w:p>
    <w:p w14:paraId="231516F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Program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obuhvata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w:t>
      </w:r>
    </w:p>
    <w:p w14:paraId="7B1F454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praćenja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uspešnosti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svakog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polugodišta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anketiranje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pogledu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zadovoljstva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pogledu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sugestija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naredno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polugodište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Anketiranje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obavlja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anonimno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kako</w:t>
      </w:r>
      <w:proofErr w:type="spellEnd"/>
      <w:r w:rsidRPr="00AD215A">
        <w:rPr>
          <w:rFonts w:ascii="Arial" w:eastAsia="Times New Roman" w:hAnsi="Arial" w:cs="Arial"/>
          <w:sz w:val="19"/>
          <w:szCs w:val="19"/>
        </w:rPr>
        <w:t xml:space="preserve"> bi </w:t>
      </w:r>
      <w:proofErr w:type="spellStart"/>
      <w:r w:rsidRPr="00AD215A">
        <w:rPr>
          <w:rFonts w:ascii="Arial" w:eastAsia="Times New Roman" w:hAnsi="Arial" w:cs="Arial"/>
          <w:sz w:val="19"/>
          <w:szCs w:val="19"/>
        </w:rPr>
        <w:t>bilo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objektivno</w:t>
      </w:r>
      <w:proofErr w:type="spellEnd"/>
      <w:r w:rsidRPr="00AD215A">
        <w:rPr>
          <w:rFonts w:ascii="Arial" w:eastAsia="Times New Roman" w:hAnsi="Arial" w:cs="Arial"/>
          <w:sz w:val="19"/>
          <w:szCs w:val="19"/>
        </w:rPr>
        <w:t>.</w:t>
      </w:r>
    </w:p>
    <w:p w14:paraId="79B22B3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dobijeno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rezultat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anketiranja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uzima</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obzir</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postupku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vrednovanja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4331604F"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40" w:name="str_22"/>
      <w:bookmarkEnd w:id="40"/>
      <w:r w:rsidRPr="00AD215A">
        <w:rPr>
          <w:rFonts w:ascii="Arial" w:eastAsia="Times New Roman" w:hAnsi="Arial" w:cs="Arial"/>
          <w:b/>
          <w:bCs/>
          <w:sz w:val="24"/>
          <w:szCs w:val="24"/>
        </w:rPr>
        <w:lastRenderedPageBreak/>
        <w:t xml:space="preserve">Program </w:t>
      </w:r>
      <w:proofErr w:type="spellStart"/>
      <w:r w:rsidRPr="00AD215A">
        <w:rPr>
          <w:rFonts w:ascii="Arial" w:eastAsia="Times New Roman" w:hAnsi="Arial" w:cs="Arial"/>
          <w:b/>
          <w:bCs/>
          <w:sz w:val="24"/>
          <w:szCs w:val="24"/>
        </w:rPr>
        <w:t>ekskurzija</w:t>
      </w:r>
      <w:proofErr w:type="spellEnd"/>
    </w:p>
    <w:p w14:paraId="58488380"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41" w:name="clan_21"/>
      <w:bookmarkEnd w:id="4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21</w:t>
      </w:r>
    </w:p>
    <w:p w14:paraId="70E9A64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planira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izvođenje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ekskurzija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pod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w:t>
      </w:r>
    </w:p>
    <w:p w14:paraId="4E9DF240"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Program </w:t>
      </w:r>
      <w:proofErr w:type="spellStart"/>
      <w:r w:rsidRPr="00AD215A">
        <w:rPr>
          <w:rFonts w:ascii="Arial" w:eastAsia="Times New Roman" w:hAnsi="Arial" w:cs="Arial"/>
          <w:sz w:val="19"/>
          <w:szCs w:val="19"/>
        </w:rPr>
        <w:t>ekskurzija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sastavni</w:t>
      </w:r>
      <w:proofErr w:type="spellEnd"/>
      <w:r w:rsidRPr="00AD215A">
        <w:rPr>
          <w:rFonts w:ascii="Arial" w:eastAsia="Times New Roman" w:hAnsi="Arial" w:cs="Arial"/>
          <w:sz w:val="19"/>
          <w:szCs w:val="19"/>
        </w:rPr>
        <w:t xml:space="preserve"> je deo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godišnjeg</w:t>
      </w:r>
      <w:proofErr w:type="spellEnd"/>
      <w:r w:rsidRPr="00AD215A">
        <w:rPr>
          <w:rFonts w:ascii="Arial" w:eastAsia="Times New Roman" w:hAnsi="Arial" w:cs="Arial"/>
          <w:sz w:val="19"/>
          <w:szCs w:val="19"/>
        </w:rPr>
        <w:t xml:space="preserve"> plana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1C635B1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Prilikom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izvođenja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ekskurzije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naročito</w:t>
      </w:r>
      <w:proofErr w:type="spellEnd"/>
      <w:r w:rsidRPr="00AD215A">
        <w:rPr>
          <w:rFonts w:ascii="Arial" w:eastAsia="Times New Roman" w:hAnsi="Arial" w:cs="Arial"/>
          <w:sz w:val="19"/>
          <w:szCs w:val="19"/>
        </w:rPr>
        <w:t xml:space="preserve"> se mora </w:t>
      </w:r>
      <w:proofErr w:type="spellStart"/>
      <w:r w:rsidRPr="00AD215A">
        <w:rPr>
          <w:rFonts w:ascii="Arial" w:eastAsia="Times New Roman" w:hAnsi="Arial" w:cs="Arial"/>
          <w:sz w:val="19"/>
          <w:szCs w:val="19"/>
        </w:rPr>
        <w:t>voditi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računa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vidovima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zaštite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bezbednosti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2AAA530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Bliže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značaja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organizaciju</w:t>
      </w:r>
      <w:proofErr w:type="spellEnd"/>
      <w:r w:rsidRPr="00AD215A">
        <w:rPr>
          <w:rFonts w:ascii="Arial" w:eastAsia="Times New Roman" w:hAnsi="Arial" w:cs="Arial"/>
          <w:sz w:val="19"/>
          <w:szCs w:val="19"/>
        </w:rPr>
        <w:t xml:space="preserve"> i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ekskurzije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63400CEE"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42" w:name="str_23"/>
      <w:bookmarkEnd w:id="42"/>
      <w:r w:rsidRPr="00AD215A">
        <w:rPr>
          <w:rFonts w:ascii="Arial" w:eastAsia="Times New Roman" w:hAnsi="Arial" w:cs="Arial"/>
          <w:b/>
          <w:bCs/>
          <w:sz w:val="24"/>
          <w:szCs w:val="24"/>
        </w:rPr>
        <w:t xml:space="preserve">Program </w:t>
      </w:r>
      <w:proofErr w:type="spellStart"/>
      <w:r w:rsidRPr="00AD215A">
        <w:rPr>
          <w:rFonts w:ascii="Arial" w:eastAsia="Times New Roman" w:hAnsi="Arial" w:cs="Arial"/>
          <w:b/>
          <w:bCs/>
          <w:sz w:val="24"/>
          <w:szCs w:val="24"/>
        </w:rPr>
        <w:t>studijske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posete</w:t>
      </w:r>
      <w:proofErr w:type="spellEnd"/>
    </w:p>
    <w:p w14:paraId="2B3CFB0D"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43" w:name="clan_21a"/>
      <w:bookmarkEnd w:id="43"/>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21a</w:t>
      </w:r>
    </w:p>
    <w:p w14:paraId="5D77ED7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Nastavnik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da deo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provede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odgovarajućoj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inostranstvu</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međunarodnog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ugovora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razmeni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mobilnosti</w:t>
      </w:r>
      <w:proofErr w:type="spellEnd"/>
      <w:r w:rsidRPr="00AD215A">
        <w:rPr>
          <w:rFonts w:ascii="Arial" w:eastAsia="Times New Roman" w:hAnsi="Arial" w:cs="Arial"/>
          <w:sz w:val="19"/>
          <w:szCs w:val="19"/>
        </w:rPr>
        <w:t>.</w:t>
      </w:r>
    </w:p>
    <w:p w14:paraId="5CDE2D4C"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44" w:name="str_24"/>
      <w:bookmarkEnd w:id="44"/>
      <w:r w:rsidRPr="00AD215A">
        <w:rPr>
          <w:rFonts w:ascii="Arial" w:eastAsia="Times New Roman" w:hAnsi="Arial" w:cs="Arial"/>
          <w:b/>
          <w:bCs/>
          <w:sz w:val="24"/>
          <w:szCs w:val="24"/>
        </w:rPr>
        <w:t xml:space="preserve">Program </w:t>
      </w:r>
      <w:proofErr w:type="spellStart"/>
      <w:r w:rsidRPr="00AD215A">
        <w:rPr>
          <w:rFonts w:ascii="Arial" w:eastAsia="Times New Roman" w:hAnsi="Arial" w:cs="Arial"/>
          <w:b/>
          <w:bCs/>
          <w:sz w:val="24"/>
          <w:szCs w:val="24"/>
        </w:rPr>
        <w:t>bezbednosti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zdravlja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radu</w:t>
      </w:r>
      <w:proofErr w:type="spellEnd"/>
    </w:p>
    <w:p w14:paraId="527C9D7E"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45" w:name="clan_22"/>
      <w:bookmarkEnd w:id="4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22</w:t>
      </w:r>
    </w:p>
    <w:p w14:paraId="11B2BF4C"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Program </w:t>
      </w:r>
      <w:proofErr w:type="spellStart"/>
      <w:r w:rsidRPr="00AD215A">
        <w:rPr>
          <w:rFonts w:ascii="Arial" w:eastAsia="Times New Roman" w:hAnsi="Arial" w:cs="Arial"/>
          <w:sz w:val="19"/>
          <w:szCs w:val="19"/>
        </w:rPr>
        <w:t>bezbednosti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obuhvata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zajedničke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usmerene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svesti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sprovođenje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unapređivanje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bezbednosti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w:t>
      </w:r>
    </w:p>
    <w:p w14:paraId="116175E4"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46" w:name="str_25"/>
      <w:bookmarkEnd w:id="46"/>
      <w:proofErr w:type="spellStart"/>
      <w:r w:rsidRPr="00AD215A">
        <w:rPr>
          <w:rFonts w:ascii="Arial" w:eastAsia="Times New Roman" w:hAnsi="Arial" w:cs="Arial"/>
          <w:b/>
          <w:bCs/>
          <w:sz w:val="24"/>
          <w:szCs w:val="24"/>
        </w:rPr>
        <w:t>Učeničke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organizacije</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školi</w:t>
      </w:r>
      <w:proofErr w:type="spellEnd"/>
    </w:p>
    <w:p w14:paraId="62F476E8"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47" w:name="clan_23"/>
      <w:bookmarkEnd w:id="4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23</w:t>
      </w:r>
    </w:p>
    <w:p w14:paraId="57827C4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učeničke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organizacije</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povezuje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organizacijama</w:t>
      </w:r>
      <w:proofErr w:type="spellEnd"/>
      <w:r w:rsidRPr="00AD215A">
        <w:rPr>
          <w:rFonts w:ascii="Arial" w:eastAsia="Times New Roman" w:hAnsi="Arial" w:cs="Arial"/>
          <w:sz w:val="19"/>
          <w:szCs w:val="19"/>
        </w:rPr>
        <w:t xml:space="preserve"> van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Crveni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gorana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planinara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izviđača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slično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43E642AD"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svakoj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učenički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parlament</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7398B7F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Učenički parlament predlaže svoj program rada, u skladu sa Zakonom.</w:t>
      </w:r>
    </w:p>
    <w:p w14:paraId="44D7809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Način rada učeničkog parlamenta određuje se aktom škole.</w:t>
      </w:r>
    </w:p>
    <w:p w14:paraId="1A6DCBE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Učenički parlamenti škola mogu da se udruže u zajednicu učeničkih parlamenata.</w:t>
      </w:r>
    </w:p>
    <w:p w14:paraId="0133E74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Učenički parlament, uz saglasnost školskog odbora, može osnovati učenički klub. Plan rada učeničkog kluba donosi školski odbor, na predlog učeničkog parlamenta, kao sastavni deo školskog programa. Način rada učeničkog kluba određuje se aktom škole.</w:t>
      </w:r>
    </w:p>
    <w:p w14:paraId="3F3BAB5D"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48" w:name="str_26"/>
      <w:bookmarkEnd w:id="48"/>
      <w:r w:rsidRPr="00AD215A">
        <w:rPr>
          <w:rFonts w:ascii="Arial" w:eastAsia="Times New Roman" w:hAnsi="Arial" w:cs="Arial"/>
          <w:b/>
          <w:bCs/>
          <w:i/>
          <w:iCs/>
          <w:sz w:val="21"/>
          <w:szCs w:val="21"/>
          <w:lang w:val="de-DE"/>
        </w:rPr>
        <w:t>4. Model ustanova</w:t>
      </w:r>
    </w:p>
    <w:p w14:paraId="6F29E733"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49" w:name="clan_24"/>
      <w:bookmarkEnd w:id="49"/>
      <w:r w:rsidRPr="00AD215A">
        <w:rPr>
          <w:rFonts w:ascii="Arial" w:eastAsia="Times New Roman" w:hAnsi="Arial" w:cs="Arial"/>
          <w:b/>
          <w:bCs/>
          <w:sz w:val="21"/>
          <w:szCs w:val="21"/>
          <w:lang w:val="de-DE"/>
        </w:rPr>
        <w:t>Član 24</w:t>
      </w:r>
    </w:p>
    <w:p w14:paraId="359781B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Ustanova može da stekne status model ustanove.</w:t>
      </w:r>
    </w:p>
    <w:p w14:paraId="105842C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Model ustanova je ustanova koja ostvaruje izuzetne rezultate u obrazovnom i vaspitnom radu, naročito doprinosi unapređivanju obrazovne i vaspitne prakse u skladu sa opštim principima i ciljevima obrazovanja i vaspitanja.</w:t>
      </w:r>
    </w:p>
    <w:p w14:paraId="25071C2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Odluku o dodeli statusa model ustanove donosi ministar.</w:t>
      </w:r>
    </w:p>
    <w:p w14:paraId="1CCF8C5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Bliže uslove za sticanje statusa model ustanove i prestanka važenja statusa, propisuje ministar.</w:t>
      </w:r>
    </w:p>
    <w:p w14:paraId="6147915D" w14:textId="77777777" w:rsidR="00AD215A" w:rsidRPr="00AD215A" w:rsidRDefault="00AD215A" w:rsidP="00AD215A">
      <w:pPr>
        <w:spacing w:after="0" w:line="240" w:lineRule="auto"/>
        <w:jc w:val="center"/>
        <w:rPr>
          <w:rFonts w:ascii="Arial" w:eastAsia="Times New Roman" w:hAnsi="Arial" w:cs="Arial"/>
          <w:sz w:val="27"/>
          <w:szCs w:val="27"/>
          <w:lang w:val="de-DE"/>
        </w:rPr>
      </w:pPr>
      <w:bookmarkStart w:id="50" w:name="str_27"/>
      <w:bookmarkEnd w:id="50"/>
      <w:r w:rsidRPr="00AD215A">
        <w:rPr>
          <w:rFonts w:ascii="Arial" w:eastAsia="Times New Roman" w:hAnsi="Arial" w:cs="Arial"/>
          <w:sz w:val="27"/>
          <w:szCs w:val="27"/>
          <w:lang w:val="de-DE"/>
        </w:rPr>
        <w:t>III OSTVARIVANJE OBRAZOVANJA I VASPITANJA</w:t>
      </w:r>
    </w:p>
    <w:p w14:paraId="11A079A0"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51" w:name="str_28"/>
      <w:bookmarkEnd w:id="51"/>
      <w:r w:rsidRPr="00AD215A">
        <w:rPr>
          <w:rFonts w:ascii="Arial" w:eastAsia="Times New Roman" w:hAnsi="Arial" w:cs="Arial"/>
          <w:b/>
          <w:bCs/>
          <w:i/>
          <w:iCs/>
          <w:sz w:val="21"/>
          <w:szCs w:val="21"/>
          <w:lang w:val="de-DE"/>
        </w:rPr>
        <w:t>Obrazovno-vaspitni rad</w:t>
      </w:r>
    </w:p>
    <w:p w14:paraId="5466A49F"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52" w:name="clan_25"/>
      <w:bookmarkEnd w:id="52"/>
      <w:r w:rsidRPr="00AD215A">
        <w:rPr>
          <w:rFonts w:ascii="Arial" w:eastAsia="Times New Roman" w:hAnsi="Arial" w:cs="Arial"/>
          <w:b/>
          <w:bCs/>
          <w:sz w:val="21"/>
          <w:szCs w:val="21"/>
          <w:lang w:val="de-DE"/>
        </w:rPr>
        <w:t>Član 25</w:t>
      </w:r>
    </w:p>
    <w:p w14:paraId="00C65C2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Obrazovno-vaspitni rad obuhvata nastavne i vannastavne aktivnosti škole kojima se ostvaruje školski program i postižu propisani ciljevi, ishodi, standardi postignuća i kompetencije, u skladu sa Zakonom i ovim zakonom.</w:t>
      </w:r>
    </w:p>
    <w:p w14:paraId="54C914D6"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53" w:name="str_29"/>
      <w:bookmarkEnd w:id="53"/>
      <w:proofErr w:type="spellStart"/>
      <w:r w:rsidRPr="00AD215A">
        <w:rPr>
          <w:rFonts w:ascii="Arial" w:eastAsia="Times New Roman" w:hAnsi="Arial" w:cs="Arial"/>
          <w:b/>
          <w:bCs/>
          <w:i/>
          <w:iCs/>
          <w:sz w:val="21"/>
          <w:szCs w:val="21"/>
        </w:rPr>
        <w:t>Oblici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obrazovno-vaspitnog</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rada</w:t>
      </w:r>
      <w:proofErr w:type="spellEnd"/>
    </w:p>
    <w:p w14:paraId="41312E1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54" w:name="clan_26"/>
      <w:bookmarkEnd w:id="5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26</w:t>
      </w:r>
    </w:p>
    <w:p w14:paraId="16C1C6D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Obavezni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redovnog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teorijska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praktična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vežbe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dopunska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društveno-korisni</w:t>
      </w:r>
      <w:proofErr w:type="spellEnd"/>
      <w:r w:rsidRPr="00AD215A">
        <w:rPr>
          <w:rFonts w:ascii="Arial" w:eastAsia="Times New Roman" w:hAnsi="Arial" w:cs="Arial"/>
          <w:sz w:val="19"/>
          <w:szCs w:val="19"/>
        </w:rPr>
        <w:t xml:space="preserve"> rad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njim</w:t>
      </w:r>
      <w:proofErr w:type="spellEnd"/>
      <w:r w:rsidRPr="00AD215A">
        <w:rPr>
          <w:rFonts w:ascii="Arial" w:eastAsia="Times New Roman" w:hAnsi="Arial" w:cs="Arial"/>
          <w:sz w:val="19"/>
          <w:szCs w:val="19"/>
        </w:rPr>
        <w:t>.</w:t>
      </w:r>
    </w:p>
    <w:p w14:paraId="22F6704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Obavezni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vanrednog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konsultativno-instruktivni</w:t>
      </w:r>
      <w:proofErr w:type="spellEnd"/>
      <w:r w:rsidRPr="00AD215A">
        <w:rPr>
          <w:rFonts w:ascii="Arial" w:eastAsia="Times New Roman" w:hAnsi="Arial" w:cs="Arial"/>
          <w:sz w:val="19"/>
          <w:szCs w:val="19"/>
        </w:rPr>
        <w:t xml:space="preserve"> rad.</w:t>
      </w:r>
    </w:p>
    <w:p w14:paraId="633D96B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bira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izbornih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versku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građansko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w:t>
      </w:r>
    </w:p>
    <w:p w14:paraId="4CCC35F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Fakultativni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elementima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kulture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trećeg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potrebnih</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dalje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vannastavni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hor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orkestar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pozorište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ekskurzija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kulturno-umetničke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tehničke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pronalazačke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humanitarne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sportsko-rekreativne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aktivnosti</w:t>
      </w:r>
      <w:proofErr w:type="spellEnd"/>
      <w:r w:rsidRPr="00AD215A">
        <w:rPr>
          <w:rFonts w:ascii="Arial" w:eastAsia="Times New Roman" w:hAnsi="Arial" w:cs="Arial"/>
          <w:sz w:val="19"/>
          <w:szCs w:val="19"/>
        </w:rPr>
        <w:t>.</w:t>
      </w:r>
    </w:p>
    <w:p w14:paraId="513FEB4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Fakultativni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koji se za </w:t>
      </w:r>
      <w:proofErr w:type="spellStart"/>
      <w:r w:rsidRPr="00AD215A">
        <w:rPr>
          <w:rFonts w:ascii="Arial" w:eastAsia="Times New Roman" w:hAnsi="Arial" w:cs="Arial"/>
          <w:sz w:val="19"/>
          <w:szCs w:val="19"/>
        </w:rPr>
        <w:t>njih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opredele</w:t>
      </w:r>
      <w:proofErr w:type="spellEnd"/>
      <w:r w:rsidRPr="00AD215A">
        <w:rPr>
          <w:rFonts w:ascii="Arial" w:eastAsia="Times New Roman" w:hAnsi="Arial" w:cs="Arial"/>
          <w:sz w:val="19"/>
          <w:szCs w:val="19"/>
        </w:rPr>
        <w:t>.</w:t>
      </w:r>
    </w:p>
    <w:p w14:paraId="1C31B765"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55" w:name="str_30"/>
      <w:bookmarkEnd w:id="55"/>
      <w:proofErr w:type="spellStart"/>
      <w:r w:rsidRPr="00AD215A">
        <w:rPr>
          <w:rFonts w:ascii="Arial" w:eastAsia="Times New Roman" w:hAnsi="Arial" w:cs="Arial"/>
          <w:b/>
          <w:bCs/>
          <w:i/>
          <w:iCs/>
          <w:sz w:val="21"/>
          <w:szCs w:val="21"/>
        </w:rPr>
        <w:t>Dualno</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obrazovanje</w:t>
      </w:r>
      <w:proofErr w:type="spellEnd"/>
    </w:p>
    <w:p w14:paraId="3A5564CD"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56" w:name="clan_26a"/>
      <w:bookmarkEnd w:id="5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26a</w:t>
      </w:r>
    </w:p>
    <w:p w14:paraId="7908CE6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Dualno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je model </w:t>
      </w:r>
      <w:proofErr w:type="spellStart"/>
      <w:r w:rsidRPr="00AD215A">
        <w:rPr>
          <w:rFonts w:ascii="Arial" w:eastAsia="Times New Roman" w:hAnsi="Arial" w:cs="Arial"/>
          <w:sz w:val="19"/>
          <w:szCs w:val="19"/>
        </w:rPr>
        <w:t>realizacije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sistemu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kome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kroz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teorijsku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vežbe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kroz</w:t>
      </w:r>
      <w:proofErr w:type="spellEnd"/>
      <w:r w:rsidRPr="00AD215A">
        <w:rPr>
          <w:rFonts w:ascii="Arial" w:eastAsia="Times New Roman" w:hAnsi="Arial" w:cs="Arial"/>
          <w:sz w:val="19"/>
          <w:szCs w:val="19"/>
        </w:rPr>
        <w:t xml:space="preserve"> rad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usavršavaju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izgrađuju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veštine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stavovi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kvalifikacije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w:t>
      </w:r>
    </w:p>
    <w:p w14:paraId="61E365F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konkursu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informiše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školama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dualnom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modelu</w:t>
      </w:r>
      <w:proofErr w:type="spellEnd"/>
      <w:r w:rsidRPr="00AD215A">
        <w:rPr>
          <w:rFonts w:ascii="Arial" w:eastAsia="Times New Roman" w:hAnsi="Arial" w:cs="Arial"/>
          <w:sz w:val="19"/>
          <w:szCs w:val="19"/>
        </w:rPr>
        <w:t>.</w:t>
      </w:r>
    </w:p>
    <w:p w14:paraId="6BCC7EA3"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57" w:name="str_31"/>
      <w:bookmarkEnd w:id="57"/>
      <w:proofErr w:type="spellStart"/>
      <w:r w:rsidRPr="00AD215A">
        <w:rPr>
          <w:rFonts w:ascii="Arial" w:eastAsia="Times New Roman" w:hAnsi="Arial" w:cs="Arial"/>
          <w:b/>
          <w:bCs/>
          <w:i/>
          <w:iCs/>
          <w:sz w:val="21"/>
          <w:szCs w:val="21"/>
        </w:rPr>
        <w:t>Nastava</w:t>
      </w:r>
      <w:proofErr w:type="spellEnd"/>
      <w:r w:rsidRPr="00AD215A">
        <w:rPr>
          <w:rFonts w:ascii="Arial" w:eastAsia="Times New Roman" w:hAnsi="Arial" w:cs="Arial"/>
          <w:b/>
          <w:bCs/>
          <w:i/>
          <w:iCs/>
          <w:sz w:val="21"/>
          <w:szCs w:val="21"/>
        </w:rPr>
        <w:t xml:space="preserve"> za </w:t>
      </w:r>
      <w:proofErr w:type="spellStart"/>
      <w:r w:rsidRPr="00AD215A">
        <w:rPr>
          <w:rFonts w:ascii="Arial" w:eastAsia="Times New Roman" w:hAnsi="Arial" w:cs="Arial"/>
          <w:b/>
          <w:bCs/>
          <w:i/>
          <w:iCs/>
          <w:sz w:val="21"/>
          <w:szCs w:val="21"/>
        </w:rPr>
        <w:t>učenike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na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kućnom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bolničkom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lečenju</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nastava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kod</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kuće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nastava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na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daljinu</w:t>
      </w:r>
      <w:proofErr w:type="spellEnd"/>
    </w:p>
    <w:p w14:paraId="1F232A5A"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58" w:name="clan_27"/>
      <w:bookmarkEnd w:id="58"/>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27</w:t>
      </w:r>
    </w:p>
    <w:p w14:paraId="231C915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obrazovno-vaspitni</w:t>
      </w:r>
      <w:proofErr w:type="spellEnd"/>
      <w:r w:rsidRPr="00AD215A">
        <w:rPr>
          <w:rFonts w:ascii="Arial" w:eastAsia="Times New Roman" w:hAnsi="Arial" w:cs="Arial"/>
          <w:sz w:val="19"/>
          <w:szCs w:val="19"/>
        </w:rPr>
        <w:t xml:space="preserve"> rad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bolničkom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Ministarstva</w:t>
      </w:r>
      <w:proofErr w:type="spellEnd"/>
      <w:r w:rsidRPr="00AD215A">
        <w:rPr>
          <w:rFonts w:ascii="Arial" w:eastAsia="Times New Roman" w:hAnsi="Arial" w:cs="Arial"/>
          <w:sz w:val="19"/>
          <w:szCs w:val="19"/>
        </w:rPr>
        <w:t>.</w:t>
      </w:r>
    </w:p>
    <w:p w14:paraId="1A009DDC"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zbog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većih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problema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hroničnih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bolesti</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mogu</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pohađaju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tri </w:t>
      </w:r>
      <w:proofErr w:type="spellStart"/>
      <w:r w:rsidRPr="00AD215A">
        <w:rPr>
          <w:rFonts w:ascii="Arial" w:eastAsia="Times New Roman" w:hAnsi="Arial" w:cs="Arial"/>
          <w:sz w:val="19"/>
          <w:szCs w:val="19"/>
        </w:rPr>
        <w:t>nedelje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kućnim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zdravstvenoj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ustanovi</w:t>
      </w:r>
      <w:proofErr w:type="spellEnd"/>
      <w:r w:rsidRPr="00AD215A">
        <w:rPr>
          <w:rFonts w:ascii="Arial" w:eastAsia="Times New Roman" w:hAnsi="Arial" w:cs="Arial"/>
          <w:sz w:val="19"/>
          <w:szCs w:val="19"/>
        </w:rPr>
        <w:t>.</w:t>
      </w:r>
    </w:p>
    <w:p w14:paraId="24B4BFF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Roditelj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dužan</w:t>
      </w:r>
      <w:proofErr w:type="spellEnd"/>
      <w:r w:rsidRPr="00AD215A">
        <w:rPr>
          <w:rFonts w:ascii="Arial" w:eastAsia="Times New Roman" w:hAnsi="Arial" w:cs="Arial"/>
          <w:sz w:val="19"/>
          <w:szCs w:val="19"/>
        </w:rPr>
        <w:t xml:space="preserve"> je da o </w:t>
      </w:r>
      <w:proofErr w:type="spellStart"/>
      <w:r w:rsidRPr="00AD215A">
        <w:rPr>
          <w:rFonts w:ascii="Arial" w:eastAsia="Times New Roman" w:hAnsi="Arial" w:cs="Arial"/>
          <w:sz w:val="19"/>
          <w:szCs w:val="19"/>
        </w:rPr>
        <w:t>potrebi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bolničkom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w:t>
      </w:r>
    </w:p>
    <w:p w14:paraId="45342AC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Roditelj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svom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detetu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omogući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sticanje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stvarnih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troškova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7D5B321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Roditelj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dužan</w:t>
      </w:r>
      <w:proofErr w:type="spellEnd"/>
      <w:r w:rsidRPr="00AD215A">
        <w:rPr>
          <w:rFonts w:ascii="Arial" w:eastAsia="Times New Roman" w:hAnsi="Arial" w:cs="Arial"/>
          <w:sz w:val="19"/>
          <w:szCs w:val="19"/>
        </w:rPr>
        <w:t xml:space="preserve"> je da do </w:t>
      </w:r>
      <w:proofErr w:type="spellStart"/>
      <w:r w:rsidRPr="00AD215A">
        <w:rPr>
          <w:rFonts w:ascii="Arial" w:eastAsia="Times New Roman" w:hAnsi="Arial" w:cs="Arial"/>
          <w:sz w:val="19"/>
          <w:szCs w:val="19"/>
        </w:rPr>
        <w:t>kraja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pismeno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upisan</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nameri</w:t>
      </w:r>
      <w:proofErr w:type="spellEnd"/>
      <w:r w:rsidRPr="00AD215A">
        <w:rPr>
          <w:rFonts w:ascii="Arial" w:eastAsia="Times New Roman" w:hAnsi="Arial" w:cs="Arial"/>
          <w:sz w:val="19"/>
          <w:szCs w:val="19"/>
        </w:rPr>
        <w:t xml:space="preserve"> da za </w:t>
      </w:r>
      <w:proofErr w:type="spellStart"/>
      <w:r w:rsidRPr="00AD215A">
        <w:rPr>
          <w:rFonts w:ascii="Arial" w:eastAsia="Times New Roman" w:hAnsi="Arial" w:cs="Arial"/>
          <w:sz w:val="19"/>
          <w:szCs w:val="19"/>
        </w:rPr>
        <w:t>svoje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sledeće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w:t>
      </w:r>
    </w:p>
    <w:p w14:paraId="2E9EB0D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5.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dužna</w:t>
      </w:r>
      <w:proofErr w:type="spellEnd"/>
      <w:r w:rsidRPr="00AD215A">
        <w:rPr>
          <w:rFonts w:ascii="Arial" w:eastAsia="Times New Roman" w:hAnsi="Arial" w:cs="Arial"/>
          <w:sz w:val="19"/>
          <w:szCs w:val="19"/>
        </w:rPr>
        <w:t xml:space="preserve"> je da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w:t>
      </w:r>
    </w:p>
    <w:p w14:paraId="18F22EF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mora da </w:t>
      </w:r>
      <w:proofErr w:type="spellStart"/>
      <w:r w:rsidRPr="00AD215A">
        <w:rPr>
          <w:rFonts w:ascii="Arial" w:eastAsia="Times New Roman" w:hAnsi="Arial" w:cs="Arial"/>
          <w:sz w:val="19"/>
          <w:szCs w:val="19"/>
        </w:rPr>
        <w:t>obezbedi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w:t>
      </w:r>
    </w:p>
    <w:p w14:paraId="1DFFDEC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ostvarivanjem</w:t>
      </w:r>
      <w:proofErr w:type="spellEnd"/>
      <w:r w:rsidRPr="00AD215A">
        <w:rPr>
          <w:rFonts w:ascii="Arial" w:eastAsia="Times New Roman" w:hAnsi="Arial" w:cs="Arial"/>
          <w:sz w:val="19"/>
          <w:szCs w:val="19"/>
        </w:rPr>
        <w:t xml:space="preserve"> IOP-a 2,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w:t>
      </w:r>
    </w:p>
    <w:p w14:paraId="7C11F1C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Roditelj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podnese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pismeni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obrazloženi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zahtev</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organizovanje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svaku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w:t>
      </w:r>
    </w:p>
    <w:p w14:paraId="57751A5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O </w:t>
      </w:r>
      <w:proofErr w:type="spellStart"/>
      <w:r w:rsidRPr="00AD215A">
        <w:rPr>
          <w:rFonts w:ascii="Arial" w:eastAsia="Times New Roman" w:hAnsi="Arial" w:cs="Arial"/>
          <w:sz w:val="19"/>
          <w:szCs w:val="19"/>
        </w:rPr>
        <w:t>nastavi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odlučuje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potrebnih</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ovaj</w:t>
      </w:r>
      <w:proofErr w:type="spellEnd"/>
      <w:r w:rsidRPr="00AD215A">
        <w:rPr>
          <w:rFonts w:ascii="Arial" w:eastAsia="Times New Roman" w:hAnsi="Arial" w:cs="Arial"/>
          <w:sz w:val="19"/>
          <w:szCs w:val="19"/>
        </w:rPr>
        <w:t xml:space="preserve"> vid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4280342D"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organizovanje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zahtev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dobijanje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organizovanje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w:t>
      </w:r>
    </w:p>
    <w:p w14:paraId="4B5E818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mora da </w:t>
      </w:r>
      <w:proofErr w:type="spellStart"/>
      <w:r w:rsidRPr="00AD215A">
        <w:rPr>
          <w:rFonts w:ascii="Arial" w:eastAsia="Times New Roman" w:hAnsi="Arial" w:cs="Arial"/>
          <w:sz w:val="19"/>
          <w:szCs w:val="19"/>
        </w:rPr>
        <w:t>obezbedi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w:t>
      </w:r>
    </w:p>
    <w:p w14:paraId="039B25EE"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koga</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organizovana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ostvarivanjem</w:t>
      </w:r>
      <w:proofErr w:type="spellEnd"/>
      <w:r w:rsidRPr="00AD215A">
        <w:rPr>
          <w:rFonts w:ascii="Arial" w:eastAsia="Times New Roman" w:hAnsi="Arial" w:cs="Arial"/>
          <w:sz w:val="19"/>
          <w:szCs w:val="19"/>
        </w:rPr>
        <w:t xml:space="preserve"> IOP-a 2,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w:t>
      </w:r>
    </w:p>
    <w:p w14:paraId="720ADCC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bolničkom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lečenju</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w:t>
      </w:r>
    </w:p>
    <w:p w14:paraId="25C566F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14.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sastavni</w:t>
      </w:r>
      <w:proofErr w:type="spellEnd"/>
      <w:r w:rsidRPr="00AD215A">
        <w:rPr>
          <w:rFonts w:ascii="Arial" w:eastAsia="Times New Roman" w:hAnsi="Arial" w:cs="Arial"/>
          <w:sz w:val="19"/>
          <w:szCs w:val="19"/>
        </w:rPr>
        <w:t xml:space="preserve"> deo </w:t>
      </w:r>
      <w:proofErr w:type="spellStart"/>
      <w:r w:rsidRPr="00AD215A">
        <w:rPr>
          <w:rFonts w:ascii="Arial" w:eastAsia="Times New Roman" w:hAnsi="Arial" w:cs="Arial"/>
          <w:sz w:val="19"/>
          <w:szCs w:val="19"/>
        </w:rPr>
        <w:t>evidencije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70.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210ABD2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bolničkom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34079BA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Bliže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osiguranja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vrednovanja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22EBDDCB"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59" w:name="str_32"/>
      <w:bookmarkEnd w:id="59"/>
      <w:r w:rsidRPr="00AD215A">
        <w:rPr>
          <w:rFonts w:ascii="Arial" w:eastAsia="Times New Roman" w:hAnsi="Arial" w:cs="Arial"/>
          <w:b/>
          <w:bCs/>
          <w:i/>
          <w:iCs/>
          <w:sz w:val="21"/>
          <w:szCs w:val="21"/>
          <w:lang w:val="de-DE"/>
        </w:rPr>
        <w:t>Vreme koje učenik provodi u školi</w:t>
      </w:r>
    </w:p>
    <w:p w14:paraId="4DA87316"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60" w:name="clan_28"/>
      <w:bookmarkEnd w:id="60"/>
      <w:r w:rsidRPr="00AD215A">
        <w:rPr>
          <w:rFonts w:ascii="Arial" w:eastAsia="Times New Roman" w:hAnsi="Arial" w:cs="Arial"/>
          <w:b/>
          <w:bCs/>
          <w:sz w:val="21"/>
          <w:szCs w:val="21"/>
          <w:lang w:val="de-DE"/>
        </w:rPr>
        <w:t>Član 28</w:t>
      </w:r>
    </w:p>
    <w:p w14:paraId="5253F1A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Vreme koje učenik provodi u školi izraženo je u satima i obuhvata časove obaveznih predmeta i izbornih programa i aktivnosti.</w:t>
      </w:r>
    </w:p>
    <w:p w14:paraId="796970C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 gimnaziji učenik može da ima do 27 sati obaveznih predmeta i izbornih programa nastave nedeljno, u stručnoj i umetničkoj školi do 28 sati, osim u školi koja ostvaruje programe baletskog obrazovanja, gde učenik može da ima do 34 sata.</w:t>
      </w:r>
    </w:p>
    <w:p w14:paraId="5D183A1D"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Kada je učenik škole iz stava 2. ovog člana pripadnik nacionalne manjine koji stiče obrazovanje na jeziku nacionalne manjine, odnosno dvojezično ili na srpskom jeziku, ima do dva sata nastave nedeljno više.</w:t>
      </w:r>
    </w:p>
    <w:p w14:paraId="057A50D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može da ima do tri časa izbornih aktivnosti nedeljno.</w:t>
      </w:r>
    </w:p>
    <w:p w14:paraId="407B131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Čas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teorijske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vežbi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traje</w:t>
      </w:r>
      <w:proofErr w:type="spellEnd"/>
      <w:r w:rsidRPr="00AD215A">
        <w:rPr>
          <w:rFonts w:ascii="Arial" w:eastAsia="Times New Roman" w:hAnsi="Arial" w:cs="Arial"/>
          <w:sz w:val="19"/>
          <w:szCs w:val="19"/>
        </w:rPr>
        <w:t xml:space="preserve"> 45 </w:t>
      </w:r>
      <w:proofErr w:type="spellStart"/>
      <w:r w:rsidRPr="00AD215A">
        <w:rPr>
          <w:rFonts w:ascii="Arial" w:eastAsia="Times New Roman" w:hAnsi="Arial" w:cs="Arial"/>
          <w:sz w:val="19"/>
          <w:szCs w:val="19"/>
        </w:rPr>
        <w:t>minuta</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praktične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60 </w:t>
      </w:r>
      <w:proofErr w:type="spellStart"/>
      <w:r w:rsidRPr="00AD215A">
        <w:rPr>
          <w:rFonts w:ascii="Arial" w:eastAsia="Times New Roman" w:hAnsi="Arial" w:cs="Arial"/>
          <w:sz w:val="19"/>
          <w:szCs w:val="19"/>
        </w:rPr>
        <w:t>minuta</w:t>
      </w:r>
      <w:proofErr w:type="spellEnd"/>
      <w:r w:rsidRPr="00AD215A">
        <w:rPr>
          <w:rFonts w:ascii="Arial" w:eastAsia="Times New Roman" w:hAnsi="Arial" w:cs="Arial"/>
          <w:sz w:val="19"/>
          <w:szCs w:val="19"/>
        </w:rPr>
        <w:t>.</w:t>
      </w:r>
    </w:p>
    <w:p w14:paraId="4C97C61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bude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organizovana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blokovima</w:t>
      </w:r>
      <w:proofErr w:type="spellEnd"/>
      <w:r w:rsidRPr="00AD215A">
        <w:rPr>
          <w:rFonts w:ascii="Arial" w:eastAsia="Times New Roman" w:hAnsi="Arial" w:cs="Arial"/>
          <w:sz w:val="19"/>
          <w:szCs w:val="19"/>
        </w:rPr>
        <w:t>.</w:t>
      </w:r>
    </w:p>
    <w:p w14:paraId="75979322"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i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propisati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časa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Ministarstva</w:t>
      </w:r>
      <w:proofErr w:type="spellEnd"/>
      <w:r w:rsidRPr="00AD215A">
        <w:rPr>
          <w:rFonts w:ascii="Arial" w:eastAsia="Times New Roman" w:hAnsi="Arial" w:cs="Arial"/>
          <w:sz w:val="19"/>
          <w:szCs w:val="19"/>
        </w:rPr>
        <w:t>.</w:t>
      </w:r>
    </w:p>
    <w:p w14:paraId="52F4685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nedeljni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sati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uračunava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trajanje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dopunske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časa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odeljenskog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starešine</w:t>
      </w:r>
      <w:proofErr w:type="spellEnd"/>
      <w:r w:rsidRPr="00AD215A">
        <w:rPr>
          <w:rFonts w:ascii="Arial" w:eastAsia="Times New Roman" w:hAnsi="Arial" w:cs="Arial"/>
          <w:sz w:val="19"/>
          <w:szCs w:val="19"/>
        </w:rPr>
        <w:t>.</w:t>
      </w:r>
    </w:p>
    <w:p w14:paraId="0553246D"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61" w:name="str_33"/>
      <w:bookmarkEnd w:id="61"/>
      <w:proofErr w:type="spellStart"/>
      <w:r w:rsidRPr="00AD215A">
        <w:rPr>
          <w:rFonts w:ascii="Arial" w:eastAsia="Times New Roman" w:hAnsi="Arial" w:cs="Arial"/>
          <w:b/>
          <w:bCs/>
          <w:i/>
          <w:iCs/>
          <w:sz w:val="21"/>
          <w:szCs w:val="21"/>
        </w:rPr>
        <w:t>Broj</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učenika</w:t>
      </w:r>
      <w:proofErr w:type="spellEnd"/>
      <w:r w:rsidRPr="00AD215A">
        <w:rPr>
          <w:rFonts w:ascii="Arial" w:eastAsia="Times New Roman" w:hAnsi="Arial" w:cs="Arial"/>
          <w:b/>
          <w:bCs/>
          <w:i/>
          <w:iCs/>
          <w:sz w:val="21"/>
          <w:szCs w:val="21"/>
        </w:rPr>
        <w:t xml:space="preserve"> u </w:t>
      </w:r>
      <w:proofErr w:type="spellStart"/>
      <w:r w:rsidRPr="00AD215A">
        <w:rPr>
          <w:rFonts w:ascii="Arial" w:eastAsia="Times New Roman" w:hAnsi="Arial" w:cs="Arial"/>
          <w:b/>
          <w:bCs/>
          <w:i/>
          <w:iCs/>
          <w:sz w:val="21"/>
          <w:szCs w:val="21"/>
        </w:rPr>
        <w:t>odeljenju</w:t>
      </w:r>
      <w:proofErr w:type="spellEnd"/>
    </w:p>
    <w:p w14:paraId="61A92F2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62" w:name="clan_29"/>
      <w:bookmarkEnd w:id="6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29</w:t>
      </w:r>
    </w:p>
    <w:p w14:paraId="3281F46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izvodi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odeljenju</w:t>
      </w:r>
      <w:proofErr w:type="spellEnd"/>
      <w:r w:rsidRPr="00AD215A">
        <w:rPr>
          <w:rFonts w:ascii="Arial" w:eastAsia="Times New Roman" w:hAnsi="Arial" w:cs="Arial"/>
          <w:sz w:val="19"/>
          <w:szCs w:val="19"/>
        </w:rPr>
        <w:t xml:space="preserve"> do 30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grupi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pojedinačno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w:t>
      </w:r>
    </w:p>
    <w:p w14:paraId="3E8A1771"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jednom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odeljenju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budu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najviše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w:t>
      </w:r>
    </w:p>
    <w:p w14:paraId="52B225D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stavu</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umanjuje</w:t>
      </w:r>
      <w:proofErr w:type="spellEnd"/>
      <w:r w:rsidRPr="00AD215A">
        <w:rPr>
          <w:rFonts w:ascii="Arial" w:eastAsia="Times New Roman" w:hAnsi="Arial" w:cs="Arial"/>
          <w:sz w:val="19"/>
          <w:szCs w:val="19"/>
        </w:rPr>
        <w:t xml:space="preserve"> se za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individualnog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obrazovnog</w:t>
      </w:r>
      <w:proofErr w:type="spellEnd"/>
      <w:r w:rsidRPr="00AD215A">
        <w:rPr>
          <w:rFonts w:ascii="Arial" w:eastAsia="Times New Roman" w:hAnsi="Arial" w:cs="Arial"/>
          <w:sz w:val="19"/>
          <w:szCs w:val="19"/>
        </w:rPr>
        <w:t xml:space="preserve"> plana,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za tri po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individualnog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obrazovnog</w:t>
      </w:r>
      <w:proofErr w:type="spellEnd"/>
      <w:r w:rsidRPr="00AD215A">
        <w:rPr>
          <w:rFonts w:ascii="Arial" w:eastAsia="Times New Roman" w:hAnsi="Arial" w:cs="Arial"/>
          <w:sz w:val="19"/>
          <w:szCs w:val="19"/>
        </w:rPr>
        <w:t xml:space="preserve"> plana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izmenjenim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w:t>
      </w:r>
    </w:p>
    <w:p w14:paraId="1762702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odeljenju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grupi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školama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biti</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šest</w:t>
      </w:r>
      <w:proofErr w:type="spellEnd"/>
      <w:r w:rsidRPr="00AD215A">
        <w:rPr>
          <w:rFonts w:ascii="Arial" w:eastAsia="Times New Roman" w:hAnsi="Arial" w:cs="Arial"/>
          <w:sz w:val="19"/>
          <w:szCs w:val="19"/>
        </w:rPr>
        <w:t xml:space="preserve"> do 12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a za </w:t>
      </w:r>
      <w:proofErr w:type="spellStart"/>
      <w:r w:rsidRPr="00AD215A">
        <w:rPr>
          <w:rFonts w:ascii="Arial" w:eastAsia="Times New Roman" w:hAnsi="Arial" w:cs="Arial"/>
          <w:sz w:val="19"/>
          <w:szCs w:val="19"/>
        </w:rPr>
        <w:t>praktičnu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do </w:t>
      </w:r>
      <w:proofErr w:type="spellStart"/>
      <w:r w:rsidRPr="00AD215A">
        <w:rPr>
          <w:rFonts w:ascii="Arial" w:eastAsia="Times New Roman" w:hAnsi="Arial" w:cs="Arial"/>
          <w:sz w:val="19"/>
          <w:szCs w:val="19"/>
        </w:rPr>
        <w:t>šest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3674D00C"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63" w:name="str_34"/>
      <w:bookmarkEnd w:id="63"/>
      <w:proofErr w:type="spellStart"/>
      <w:r w:rsidRPr="00AD215A">
        <w:rPr>
          <w:rFonts w:ascii="Arial" w:eastAsia="Times New Roman" w:hAnsi="Arial" w:cs="Arial"/>
          <w:b/>
          <w:bCs/>
          <w:i/>
          <w:iCs/>
          <w:sz w:val="21"/>
          <w:szCs w:val="21"/>
        </w:rPr>
        <w:t>Praktična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nastava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profesionalna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praksa</w:t>
      </w:r>
      <w:proofErr w:type="spellEnd"/>
    </w:p>
    <w:p w14:paraId="3A5E3453"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64" w:name="clan_30"/>
      <w:bookmarkEnd w:id="6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30</w:t>
      </w:r>
    </w:p>
    <w:p w14:paraId="4B0A376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Praktična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profesionalna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ostvaruju</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kombinovano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delom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delom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w:t>
      </w:r>
    </w:p>
    <w:p w14:paraId="61FD6AA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Praktična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profesionalna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kombinovano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delom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delom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realizovati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najviše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obimu</w:t>
      </w:r>
      <w:proofErr w:type="spellEnd"/>
      <w:r w:rsidRPr="00AD215A">
        <w:rPr>
          <w:rFonts w:ascii="Arial" w:eastAsia="Times New Roman" w:hAnsi="Arial" w:cs="Arial"/>
          <w:sz w:val="19"/>
          <w:szCs w:val="19"/>
        </w:rPr>
        <w:t xml:space="preserve"> od 25%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ukupnog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časova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praktične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profesionalne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čemu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poslodavac</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zaključuju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ugovor</w:t>
      </w:r>
      <w:proofErr w:type="spellEnd"/>
      <w:r w:rsidRPr="00AD215A">
        <w:rPr>
          <w:rFonts w:ascii="Arial" w:eastAsia="Times New Roman" w:hAnsi="Arial" w:cs="Arial"/>
          <w:sz w:val="19"/>
          <w:szCs w:val="19"/>
        </w:rPr>
        <w:t>.</w:t>
      </w:r>
    </w:p>
    <w:p w14:paraId="51F14D8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Praktična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profesionalna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kroz</w:t>
      </w:r>
      <w:proofErr w:type="spellEnd"/>
      <w:r w:rsidRPr="00AD215A">
        <w:rPr>
          <w:rFonts w:ascii="Arial" w:eastAsia="Times New Roman" w:hAnsi="Arial" w:cs="Arial"/>
          <w:sz w:val="19"/>
          <w:szCs w:val="19"/>
        </w:rPr>
        <w:t xml:space="preserve"> rad,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dualno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w:t>
      </w:r>
    </w:p>
    <w:p w14:paraId="31380B1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Poslodavcem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smislu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smatra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zdravstvena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zaštite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čiji</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osnivač</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autonomna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realizuje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praktična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profesionalna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obrazovne</w:t>
      </w:r>
      <w:proofErr w:type="spellEnd"/>
      <w:r w:rsidRPr="00AD215A">
        <w:rPr>
          <w:rFonts w:ascii="Arial" w:eastAsia="Times New Roman" w:hAnsi="Arial" w:cs="Arial"/>
          <w:sz w:val="19"/>
          <w:szCs w:val="19"/>
        </w:rPr>
        <w:t xml:space="preserve"> profile u </w:t>
      </w:r>
      <w:proofErr w:type="spellStart"/>
      <w:r w:rsidRPr="00AD215A">
        <w:rPr>
          <w:rFonts w:ascii="Arial" w:eastAsia="Times New Roman" w:hAnsi="Arial" w:cs="Arial"/>
          <w:sz w:val="19"/>
          <w:szCs w:val="19"/>
        </w:rPr>
        <w:t>području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zaštita</w:t>
      </w:r>
      <w:proofErr w:type="spellEnd"/>
      <w:r w:rsidRPr="00AD215A">
        <w:rPr>
          <w:rFonts w:ascii="Arial" w:eastAsia="Times New Roman" w:hAnsi="Arial" w:cs="Arial"/>
          <w:sz w:val="19"/>
          <w:szCs w:val="19"/>
        </w:rPr>
        <w:t>.</w:t>
      </w:r>
    </w:p>
    <w:p w14:paraId="4E0F0D8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prilagođavanje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mesta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odnosu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njegove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mogućnosti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vrstu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okviru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praktične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w:t>
      </w:r>
    </w:p>
    <w:p w14:paraId="3287FF5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Ugovor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poslodavac</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Privrednoj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komori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osam</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zaključenja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ugovora</w:t>
      </w:r>
      <w:proofErr w:type="spellEnd"/>
      <w:r w:rsidRPr="00AD215A">
        <w:rPr>
          <w:rFonts w:ascii="Arial" w:eastAsia="Times New Roman" w:hAnsi="Arial" w:cs="Arial"/>
          <w:sz w:val="19"/>
          <w:szCs w:val="19"/>
        </w:rPr>
        <w:t>.</w:t>
      </w:r>
    </w:p>
    <w:p w14:paraId="265C798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sprovođenja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praktične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profesionalne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elemente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ugovora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vezana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praktične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profesionalne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prakse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44AE718E"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65" w:name="str_35"/>
      <w:bookmarkEnd w:id="65"/>
      <w:proofErr w:type="spellStart"/>
      <w:r w:rsidRPr="00AD215A">
        <w:rPr>
          <w:rFonts w:ascii="Arial" w:eastAsia="Times New Roman" w:hAnsi="Arial" w:cs="Arial"/>
          <w:b/>
          <w:bCs/>
          <w:i/>
          <w:iCs/>
          <w:sz w:val="21"/>
          <w:szCs w:val="21"/>
        </w:rPr>
        <w:t>Drugi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oblici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neposrednog</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obrazovno-vaspitnog</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rada</w:t>
      </w:r>
      <w:proofErr w:type="spellEnd"/>
    </w:p>
    <w:p w14:paraId="73471BB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66" w:name="clan_31"/>
      <w:bookmarkEnd w:id="6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31</w:t>
      </w:r>
    </w:p>
    <w:p w14:paraId="09FE3D9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Dodatnu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postiže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rezultate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pokazuje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interesovanje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produbljivanje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w:t>
      </w:r>
    </w:p>
    <w:p w14:paraId="798E10C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Dopunsku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imaju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teškoće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savladavanju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pojedinih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žele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unaprede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određenoj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w:t>
      </w:r>
    </w:p>
    <w:p w14:paraId="5A26F909"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je obavezan da ostvaruje dopunsku nastavu ako se proceni da je to potrebno.</w:t>
      </w:r>
    </w:p>
    <w:p w14:paraId="242CBE9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Pripremnu nastavu škola ostvaruje za redovnog učenika koji se upućuje na polaganje razrednog ispita, i za vanrednog učenika.</w:t>
      </w:r>
    </w:p>
    <w:p w14:paraId="6398650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Pripremna nastava ostvaruje se i za učenika koji je upućen na polaganje popravnog ispita, u obimu od najmanje 10% od ukupnog godišnjeg broja časova iz predmeta na koji je upućen na popravni ispit.</w:t>
      </w:r>
    </w:p>
    <w:p w14:paraId="68694E0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je dužna da organizuje pripremu svih učenika za polaganje maturskih i završnih ispita, odnosno opšte, stručne i umetničke mature i završnog ispita srednjeg stručnog obrazovanja, u obimu od najmanje 5% od ukupnog godišnjeg broja časova iz predmeta iz kojih se polaže maturski, odnosno završni ispit, odnosno opšta, stručna i umetnička matura i završni ispit srednjeg stručnog obrazovanja.</w:t>
      </w:r>
    </w:p>
    <w:p w14:paraId="2AE460F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Za učenike sa smetnjama u razvoju i invaliditetom, koji su uključeni u redovan sistem obrazovanja i vaspitanja, ostvaruje se dodatna podrška u skladu sa individualnim obrazovnim planom.</w:t>
      </w:r>
    </w:p>
    <w:p w14:paraId="16693442"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67" w:name="str_36"/>
      <w:bookmarkEnd w:id="67"/>
      <w:r w:rsidRPr="00AD215A">
        <w:rPr>
          <w:rFonts w:ascii="Arial" w:eastAsia="Times New Roman" w:hAnsi="Arial" w:cs="Arial"/>
          <w:b/>
          <w:bCs/>
          <w:i/>
          <w:iCs/>
          <w:sz w:val="21"/>
          <w:szCs w:val="21"/>
          <w:lang w:val="de-DE"/>
        </w:rPr>
        <w:t>Učenička zadruga</w:t>
      </w:r>
    </w:p>
    <w:p w14:paraId="5D068EDB"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68" w:name="clan_32"/>
      <w:bookmarkEnd w:id="68"/>
      <w:r w:rsidRPr="00AD215A">
        <w:rPr>
          <w:rFonts w:ascii="Arial" w:eastAsia="Times New Roman" w:hAnsi="Arial" w:cs="Arial"/>
          <w:b/>
          <w:bCs/>
          <w:sz w:val="21"/>
          <w:szCs w:val="21"/>
          <w:lang w:val="de-DE"/>
        </w:rPr>
        <w:t>Član 32</w:t>
      </w:r>
    </w:p>
    <w:p w14:paraId="5FA3615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može da osnuje učeničku zadrugu s ciljem podsticanja razvijanja pozitivnog odnosa učenika prema radu i profesionalne orijentacije, povezivanja nastave sa svetom rada, razvijanja svesti o odgovornosti za preuzete obaveze, kao i razvoja pozitivnog odnosa prema timskom radu i preduzetništvu.</w:t>
      </w:r>
    </w:p>
    <w:p w14:paraId="19D940A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Rad učeničke zadruge uređuje se statutom škole i pravilima za rad zadruge, u skladu sa zakonom.</w:t>
      </w:r>
    </w:p>
    <w:p w14:paraId="3E916962"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može pružati usluge i prodavati proizvode nastale kao rezultat rada u učeničkoj zadruzi, kao i udžbenike, pribor i opremu koja je potrebna za ostvarivanje obrazovno-vaspitnog rada.</w:t>
      </w:r>
    </w:p>
    <w:p w14:paraId="6B84A8F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w:t>
      </w:r>
    </w:p>
    <w:p w14:paraId="5B532029"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Učenička zadruga se upisuje u registar zadruga shodnom primenom odredaba zakona kojim se uređuje registracija zadruga.</w:t>
      </w:r>
    </w:p>
    <w:p w14:paraId="1F05BEA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Sadržinu osnivačkog akta, sticanje i prestanak statusa zadrugara, upravljanje i način rada učeničke zadruge, bliže uređuje ministar.</w:t>
      </w:r>
    </w:p>
    <w:p w14:paraId="3A6FECE0" w14:textId="77777777" w:rsidR="00AD215A" w:rsidRPr="00AD215A" w:rsidRDefault="00AD215A" w:rsidP="00AD215A">
      <w:pPr>
        <w:spacing w:after="0" w:line="240" w:lineRule="auto"/>
        <w:jc w:val="center"/>
        <w:rPr>
          <w:rFonts w:ascii="Arial" w:eastAsia="Times New Roman" w:hAnsi="Arial" w:cs="Arial"/>
          <w:sz w:val="27"/>
          <w:szCs w:val="27"/>
        </w:rPr>
      </w:pPr>
      <w:bookmarkStart w:id="69" w:name="str_37"/>
      <w:bookmarkEnd w:id="69"/>
      <w:r w:rsidRPr="00AD215A">
        <w:rPr>
          <w:rFonts w:ascii="Arial" w:eastAsia="Times New Roman" w:hAnsi="Arial" w:cs="Arial"/>
          <w:sz w:val="27"/>
          <w:szCs w:val="27"/>
        </w:rPr>
        <w:t>IV UČENICI</w:t>
      </w:r>
    </w:p>
    <w:p w14:paraId="72DF2FE7"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70" w:name="str_38"/>
      <w:bookmarkEnd w:id="70"/>
      <w:r w:rsidRPr="00AD215A">
        <w:rPr>
          <w:rFonts w:ascii="Arial" w:eastAsia="Times New Roman" w:hAnsi="Arial" w:cs="Arial"/>
          <w:b/>
          <w:bCs/>
          <w:i/>
          <w:iCs/>
          <w:sz w:val="21"/>
          <w:szCs w:val="21"/>
        </w:rPr>
        <w:t xml:space="preserve">1. </w:t>
      </w:r>
      <w:proofErr w:type="spellStart"/>
      <w:r w:rsidRPr="00AD215A">
        <w:rPr>
          <w:rFonts w:ascii="Arial" w:eastAsia="Times New Roman" w:hAnsi="Arial" w:cs="Arial"/>
          <w:b/>
          <w:bCs/>
          <w:i/>
          <w:iCs/>
          <w:sz w:val="21"/>
          <w:szCs w:val="21"/>
        </w:rPr>
        <w:t>Upis</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učenika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odraslih</w:t>
      </w:r>
      <w:proofErr w:type="spellEnd"/>
    </w:p>
    <w:p w14:paraId="773DABA6"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71" w:name="str_39"/>
      <w:bookmarkEnd w:id="71"/>
      <w:proofErr w:type="spellStart"/>
      <w:r w:rsidRPr="00AD215A">
        <w:rPr>
          <w:rFonts w:ascii="Arial" w:eastAsia="Times New Roman" w:hAnsi="Arial" w:cs="Arial"/>
          <w:b/>
          <w:bCs/>
          <w:sz w:val="24"/>
          <w:szCs w:val="24"/>
        </w:rPr>
        <w:t>Pravo</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upis</w:t>
      </w:r>
      <w:proofErr w:type="spellEnd"/>
    </w:p>
    <w:p w14:paraId="13EEED87"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72" w:name="clan_33"/>
      <w:bookmarkEnd w:id="7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33</w:t>
      </w:r>
    </w:p>
    <w:p w14:paraId="501B0F0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w:t>
      </w:r>
    </w:p>
    <w:p w14:paraId="391BBE0E"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inostranstvu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poslednja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Republici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poslednja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stranoj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Republici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priznavanja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okvir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kvalifikacija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w:t>
      </w:r>
    </w:p>
    <w:p w14:paraId="7857025D"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prvi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a 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prethodno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položi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nivou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3D029D7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pohađa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nije</w:t>
      </w:r>
      <w:proofErr w:type="spellEnd"/>
      <w:r w:rsidRPr="00AD215A">
        <w:rPr>
          <w:rFonts w:ascii="Arial" w:eastAsia="Times New Roman" w:hAnsi="Arial" w:cs="Arial"/>
          <w:sz w:val="19"/>
          <w:szCs w:val="19"/>
        </w:rPr>
        <w:t xml:space="preserve"> ga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pohađanja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w:t>
      </w:r>
    </w:p>
    <w:p w14:paraId="2860162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Posle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lice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prekvalifikacije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dokvalifikacije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upisuje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sticanja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mora da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prethodno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iskustva</w:t>
      </w:r>
      <w:proofErr w:type="spellEnd"/>
      <w:r w:rsidRPr="00AD215A">
        <w:rPr>
          <w:rFonts w:ascii="Arial" w:eastAsia="Times New Roman" w:hAnsi="Arial" w:cs="Arial"/>
          <w:sz w:val="19"/>
          <w:szCs w:val="19"/>
        </w:rPr>
        <w:t>.</w:t>
      </w:r>
    </w:p>
    <w:p w14:paraId="093FB9C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uslovi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sticanje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6CC6E3AD"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73" w:name="str_40"/>
      <w:bookmarkEnd w:id="73"/>
      <w:proofErr w:type="spellStart"/>
      <w:r w:rsidRPr="00AD215A">
        <w:rPr>
          <w:rFonts w:ascii="Arial" w:eastAsia="Times New Roman" w:hAnsi="Arial" w:cs="Arial"/>
          <w:b/>
          <w:bCs/>
          <w:sz w:val="24"/>
          <w:szCs w:val="24"/>
        </w:rPr>
        <w:t>Upis</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školu</w:t>
      </w:r>
      <w:proofErr w:type="spellEnd"/>
      <w:r w:rsidRPr="00AD215A">
        <w:rPr>
          <w:rFonts w:ascii="Arial" w:eastAsia="Times New Roman" w:hAnsi="Arial" w:cs="Arial"/>
          <w:b/>
          <w:bCs/>
          <w:sz w:val="24"/>
          <w:szCs w:val="24"/>
        </w:rPr>
        <w:t xml:space="preserve"> za </w:t>
      </w:r>
      <w:proofErr w:type="spellStart"/>
      <w:r w:rsidRPr="00AD215A">
        <w:rPr>
          <w:rFonts w:ascii="Arial" w:eastAsia="Times New Roman" w:hAnsi="Arial" w:cs="Arial"/>
          <w:b/>
          <w:bCs/>
          <w:sz w:val="24"/>
          <w:szCs w:val="24"/>
        </w:rPr>
        <w:t>učenike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smetnjama</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razvoju</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invaliditetom</w:t>
      </w:r>
      <w:proofErr w:type="spellEnd"/>
    </w:p>
    <w:p w14:paraId="251962A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74" w:name="clan_34"/>
      <w:bookmarkEnd w:id="7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34</w:t>
      </w:r>
    </w:p>
    <w:p w14:paraId="59E97AD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lice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interresorne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komisije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w:t>
      </w:r>
    </w:p>
    <w:p w14:paraId="6D1AD828"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75" w:name="str_41"/>
      <w:bookmarkEnd w:id="75"/>
      <w:proofErr w:type="spellStart"/>
      <w:r w:rsidRPr="00AD215A">
        <w:rPr>
          <w:rFonts w:ascii="Arial" w:eastAsia="Times New Roman" w:hAnsi="Arial" w:cs="Arial"/>
          <w:b/>
          <w:bCs/>
          <w:sz w:val="24"/>
          <w:szCs w:val="24"/>
        </w:rPr>
        <w:t>Odlučivanje</w:t>
      </w:r>
      <w:proofErr w:type="spellEnd"/>
      <w:r w:rsidRPr="00AD215A">
        <w:rPr>
          <w:rFonts w:ascii="Arial" w:eastAsia="Times New Roman" w:hAnsi="Arial" w:cs="Arial"/>
          <w:b/>
          <w:bCs/>
          <w:sz w:val="24"/>
          <w:szCs w:val="24"/>
        </w:rPr>
        <w:t xml:space="preserve"> o </w:t>
      </w:r>
      <w:proofErr w:type="spellStart"/>
      <w:r w:rsidRPr="00AD215A">
        <w:rPr>
          <w:rFonts w:ascii="Arial" w:eastAsia="Times New Roman" w:hAnsi="Arial" w:cs="Arial"/>
          <w:b/>
          <w:bCs/>
          <w:sz w:val="24"/>
          <w:szCs w:val="24"/>
        </w:rPr>
        <w:t>broju</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r w:rsidRPr="00AD215A">
        <w:rPr>
          <w:rFonts w:ascii="Arial" w:eastAsia="Times New Roman" w:hAnsi="Arial" w:cs="Arial"/>
          <w:b/>
          <w:bCs/>
          <w:sz w:val="24"/>
          <w:szCs w:val="24"/>
        </w:rPr>
        <w:t xml:space="preserve"> za </w:t>
      </w:r>
      <w:proofErr w:type="spellStart"/>
      <w:r w:rsidRPr="00AD215A">
        <w:rPr>
          <w:rFonts w:ascii="Arial" w:eastAsia="Times New Roman" w:hAnsi="Arial" w:cs="Arial"/>
          <w:b/>
          <w:bCs/>
          <w:sz w:val="24"/>
          <w:szCs w:val="24"/>
        </w:rPr>
        <w:t>upis</w:t>
      </w:r>
      <w:proofErr w:type="spellEnd"/>
    </w:p>
    <w:p w14:paraId="39E3640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76" w:name="clan_35"/>
      <w:bookmarkEnd w:id="7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35</w:t>
      </w:r>
    </w:p>
    <w:p w14:paraId="63803C6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čiji</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osnivač</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autonomna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do 31. </w:t>
      </w:r>
      <w:proofErr w:type="spellStart"/>
      <w:r w:rsidRPr="00AD215A">
        <w:rPr>
          <w:rFonts w:ascii="Arial" w:eastAsia="Times New Roman" w:hAnsi="Arial" w:cs="Arial"/>
          <w:sz w:val="19"/>
          <w:szCs w:val="19"/>
        </w:rPr>
        <w:t>decembra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strukturu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područjima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profilima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narednu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w:t>
      </w:r>
    </w:p>
    <w:p w14:paraId="499909B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određivanju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saradnji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predstavnicima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nadležne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poslove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zapošljavanja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sedištu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nadležnih</w:t>
      </w:r>
      <w:proofErr w:type="spellEnd"/>
      <w:r w:rsidRPr="00AD215A">
        <w:rPr>
          <w:rFonts w:ascii="Arial" w:eastAsia="Times New Roman" w:hAnsi="Arial" w:cs="Arial"/>
          <w:sz w:val="19"/>
          <w:szCs w:val="19"/>
        </w:rPr>
        <w:t xml:space="preserve"> organa za </w:t>
      </w:r>
      <w:proofErr w:type="spellStart"/>
      <w:r w:rsidRPr="00AD215A">
        <w:rPr>
          <w:rFonts w:ascii="Arial" w:eastAsia="Times New Roman" w:hAnsi="Arial" w:cs="Arial"/>
          <w:sz w:val="19"/>
          <w:szCs w:val="19"/>
        </w:rPr>
        <w:t>zapošljavanje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jedinici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računa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potrebama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privrede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mogućnostima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budućih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0F15847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Nadležni</w:t>
      </w:r>
      <w:proofErr w:type="spellEnd"/>
      <w:r w:rsidRPr="00AD215A">
        <w:rPr>
          <w:rFonts w:ascii="Arial" w:eastAsia="Times New Roman" w:hAnsi="Arial" w:cs="Arial"/>
          <w:sz w:val="19"/>
          <w:szCs w:val="19"/>
        </w:rPr>
        <w:t xml:space="preserve"> organ u </w:t>
      </w:r>
      <w:proofErr w:type="spellStart"/>
      <w:r w:rsidRPr="00AD215A">
        <w:rPr>
          <w:rFonts w:ascii="Arial" w:eastAsia="Times New Roman" w:hAnsi="Arial" w:cs="Arial"/>
          <w:sz w:val="19"/>
          <w:szCs w:val="19"/>
        </w:rPr>
        <w:t>jedinici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zapošljavanje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saradnji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upravom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zainteresovanim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učestvuje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izradi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gradskog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predloga</w:t>
      </w:r>
      <w:proofErr w:type="spellEnd"/>
      <w:r w:rsidRPr="00AD215A">
        <w:rPr>
          <w:rFonts w:ascii="Arial" w:eastAsia="Times New Roman" w:hAnsi="Arial" w:cs="Arial"/>
          <w:sz w:val="19"/>
          <w:szCs w:val="19"/>
        </w:rPr>
        <w:t xml:space="preserve"> plana </w:t>
      </w:r>
      <w:proofErr w:type="spellStart"/>
      <w:r w:rsidRPr="00AD215A">
        <w:rPr>
          <w:rFonts w:ascii="Arial" w:eastAsia="Times New Roman" w:hAnsi="Arial" w:cs="Arial"/>
          <w:sz w:val="19"/>
          <w:szCs w:val="19"/>
        </w:rPr>
        <w:t>upisa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teritorije</w:t>
      </w:r>
      <w:proofErr w:type="spellEnd"/>
      <w:r w:rsidRPr="00AD215A">
        <w:rPr>
          <w:rFonts w:ascii="Arial" w:eastAsia="Times New Roman" w:hAnsi="Arial" w:cs="Arial"/>
          <w:sz w:val="19"/>
          <w:szCs w:val="19"/>
        </w:rPr>
        <w:t>.</w:t>
      </w:r>
    </w:p>
    <w:p w14:paraId="4787E02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Za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teritoriji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autonomne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nadležni</w:t>
      </w:r>
      <w:proofErr w:type="spellEnd"/>
      <w:r w:rsidRPr="00AD215A">
        <w:rPr>
          <w:rFonts w:ascii="Arial" w:eastAsia="Times New Roman" w:hAnsi="Arial" w:cs="Arial"/>
          <w:sz w:val="19"/>
          <w:szCs w:val="19"/>
        </w:rPr>
        <w:t xml:space="preserve"> organ </w:t>
      </w:r>
      <w:proofErr w:type="spellStart"/>
      <w:r w:rsidRPr="00AD215A">
        <w:rPr>
          <w:rFonts w:ascii="Arial" w:eastAsia="Times New Roman" w:hAnsi="Arial" w:cs="Arial"/>
          <w:sz w:val="19"/>
          <w:szCs w:val="19"/>
        </w:rPr>
        <w:t>autonomne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dostavlja</w:t>
      </w:r>
      <w:proofErr w:type="spellEnd"/>
      <w:r w:rsidRPr="00AD215A">
        <w:rPr>
          <w:rFonts w:ascii="Arial" w:eastAsia="Times New Roman" w:hAnsi="Arial" w:cs="Arial"/>
          <w:sz w:val="19"/>
          <w:szCs w:val="19"/>
        </w:rPr>
        <w:t xml:space="preserve"> ga </w:t>
      </w:r>
      <w:proofErr w:type="spellStart"/>
      <w:r w:rsidRPr="00AD215A">
        <w:rPr>
          <w:rFonts w:ascii="Arial" w:eastAsia="Times New Roman" w:hAnsi="Arial" w:cs="Arial"/>
          <w:sz w:val="19"/>
          <w:szCs w:val="19"/>
        </w:rPr>
        <w:t>Ministarstvu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w:t>
      </w:r>
    </w:p>
    <w:p w14:paraId="42AE71C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postupku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dostavi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15 dana od </w:t>
      </w:r>
      <w:proofErr w:type="spellStart"/>
      <w:r w:rsidRPr="00AD215A">
        <w:rPr>
          <w:rFonts w:ascii="Arial" w:eastAsia="Times New Roman" w:hAnsi="Arial" w:cs="Arial"/>
          <w:sz w:val="19"/>
          <w:szCs w:val="19"/>
        </w:rPr>
        <w:t>prijema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zahteva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smatra</w:t>
      </w:r>
      <w:proofErr w:type="spellEnd"/>
      <w:r w:rsidRPr="00AD215A">
        <w:rPr>
          <w:rFonts w:ascii="Arial" w:eastAsia="Times New Roman" w:hAnsi="Arial" w:cs="Arial"/>
          <w:sz w:val="19"/>
          <w:szCs w:val="19"/>
        </w:rPr>
        <w:t xml:space="preserve"> se da je </w:t>
      </w: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dato</w:t>
      </w:r>
      <w:proofErr w:type="spellEnd"/>
      <w:r w:rsidRPr="00AD215A">
        <w:rPr>
          <w:rFonts w:ascii="Arial" w:eastAsia="Times New Roman" w:hAnsi="Arial" w:cs="Arial"/>
          <w:sz w:val="19"/>
          <w:szCs w:val="19"/>
        </w:rPr>
        <w:t>.</w:t>
      </w:r>
    </w:p>
    <w:p w14:paraId="3950FCE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odluku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broju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do 31. </w:t>
      </w:r>
      <w:proofErr w:type="spellStart"/>
      <w:r w:rsidRPr="00AD215A">
        <w:rPr>
          <w:rFonts w:ascii="Arial" w:eastAsia="Times New Roman" w:hAnsi="Arial" w:cs="Arial"/>
          <w:sz w:val="19"/>
          <w:szCs w:val="19"/>
        </w:rPr>
        <w:t>marta</w:t>
      </w:r>
      <w:proofErr w:type="spellEnd"/>
      <w:r w:rsidRPr="00AD215A">
        <w:rPr>
          <w:rFonts w:ascii="Arial" w:eastAsia="Times New Roman" w:hAnsi="Arial" w:cs="Arial"/>
          <w:sz w:val="19"/>
          <w:szCs w:val="19"/>
        </w:rPr>
        <w:t>.</w:t>
      </w:r>
    </w:p>
    <w:p w14:paraId="7302D034"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77" w:name="str_42"/>
      <w:bookmarkEnd w:id="77"/>
      <w:proofErr w:type="spellStart"/>
      <w:r w:rsidRPr="00AD215A">
        <w:rPr>
          <w:rFonts w:ascii="Arial" w:eastAsia="Times New Roman" w:hAnsi="Arial" w:cs="Arial"/>
          <w:b/>
          <w:bCs/>
          <w:sz w:val="24"/>
          <w:szCs w:val="24"/>
        </w:rPr>
        <w:t>Konkurs</w:t>
      </w:r>
      <w:proofErr w:type="spellEnd"/>
      <w:r w:rsidRPr="00AD215A">
        <w:rPr>
          <w:rFonts w:ascii="Arial" w:eastAsia="Times New Roman" w:hAnsi="Arial" w:cs="Arial"/>
          <w:b/>
          <w:bCs/>
          <w:sz w:val="24"/>
          <w:szCs w:val="24"/>
        </w:rPr>
        <w:t xml:space="preserve"> za </w:t>
      </w:r>
      <w:proofErr w:type="spellStart"/>
      <w:r w:rsidRPr="00AD215A">
        <w:rPr>
          <w:rFonts w:ascii="Arial" w:eastAsia="Times New Roman" w:hAnsi="Arial" w:cs="Arial"/>
          <w:b/>
          <w:bCs/>
          <w:sz w:val="24"/>
          <w:szCs w:val="24"/>
        </w:rPr>
        <w:t>upis</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školu</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čiji</w:t>
      </w:r>
      <w:proofErr w:type="spellEnd"/>
      <w:r w:rsidRPr="00AD215A">
        <w:rPr>
          <w:rFonts w:ascii="Arial" w:eastAsia="Times New Roman" w:hAnsi="Arial" w:cs="Arial"/>
          <w:b/>
          <w:bCs/>
          <w:sz w:val="24"/>
          <w:szCs w:val="24"/>
        </w:rPr>
        <w:t xml:space="preserve"> je </w:t>
      </w:r>
      <w:proofErr w:type="spellStart"/>
      <w:r w:rsidRPr="00AD215A">
        <w:rPr>
          <w:rFonts w:ascii="Arial" w:eastAsia="Times New Roman" w:hAnsi="Arial" w:cs="Arial"/>
          <w:b/>
          <w:bCs/>
          <w:sz w:val="24"/>
          <w:szCs w:val="24"/>
        </w:rPr>
        <w:t>osnivač</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Republika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Srbija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autonomna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pokrajina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odnosno</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jedinica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lokalne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samouprave</w:t>
      </w:r>
      <w:proofErr w:type="spellEnd"/>
    </w:p>
    <w:p w14:paraId="4DFA5420"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78" w:name="clan_36"/>
      <w:bookmarkEnd w:id="78"/>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36</w:t>
      </w:r>
    </w:p>
    <w:p w14:paraId="177A259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čiji</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osnivač</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autonomna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konkursa</w:t>
      </w:r>
      <w:proofErr w:type="spellEnd"/>
      <w:r w:rsidRPr="00AD215A">
        <w:rPr>
          <w:rFonts w:ascii="Arial" w:eastAsia="Times New Roman" w:hAnsi="Arial" w:cs="Arial"/>
          <w:sz w:val="19"/>
          <w:szCs w:val="19"/>
        </w:rPr>
        <w:t>.</w:t>
      </w:r>
    </w:p>
    <w:p w14:paraId="440012A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raspisuje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zajednički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konkurs</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do 1. </w:t>
      </w:r>
      <w:proofErr w:type="spellStart"/>
      <w:r w:rsidRPr="00AD215A">
        <w:rPr>
          <w:rFonts w:ascii="Arial" w:eastAsia="Times New Roman" w:hAnsi="Arial" w:cs="Arial"/>
          <w:sz w:val="19"/>
          <w:szCs w:val="19"/>
        </w:rPr>
        <w:t>maja</w:t>
      </w:r>
      <w:proofErr w:type="spellEnd"/>
      <w:r w:rsidRPr="00AD215A">
        <w:rPr>
          <w:rFonts w:ascii="Arial" w:eastAsia="Times New Roman" w:hAnsi="Arial" w:cs="Arial"/>
          <w:sz w:val="19"/>
          <w:szCs w:val="19"/>
        </w:rPr>
        <w:t>.</w:t>
      </w:r>
    </w:p>
    <w:p w14:paraId="51D773F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Konkurs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obaveštenje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obrazovno-vaspitni</w:t>
      </w:r>
      <w:proofErr w:type="spellEnd"/>
      <w:r w:rsidRPr="00AD215A">
        <w:rPr>
          <w:rFonts w:ascii="Arial" w:eastAsia="Times New Roman" w:hAnsi="Arial" w:cs="Arial"/>
          <w:sz w:val="19"/>
          <w:szCs w:val="19"/>
        </w:rPr>
        <w:t xml:space="preserve"> rad,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informacije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prilagođenim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w:t>
      </w:r>
    </w:p>
    <w:p w14:paraId="5189B861"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postupku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propisano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proveravaju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prikuplja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181a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2B734AA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izvrše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uvid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bazu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36b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putem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portala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posvećenog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ažurira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identifikacione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šifre</w:t>
      </w:r>
      <w:proofErr w:type="spellEnd"/>
      <w:r w:rsidRPr="00AD215A">
        <w:rPr>
          <w:rFonts w:ascii="Arial" w:eastAsia="Times New Roman" w:hAnsi="Arial" w:cs="Arial"/>
          <w:sz w:val="19"/>
          <w:szCs w:val="19"/>
        </w:rPr>
        <w:t>.</w:t>
      </w:r>
    </w:p>
    <w:p w14:paraId="0104250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Uvid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podatke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pojedine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izvršiti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posebnoj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prostoriji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pristup</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dozvoljen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ovlašćenim</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sprovođenje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w:t>
      </w:r>
    </w:p>
    <w:p w14:paraId="170DBCD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sticanja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osposobljenosti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prekvalifikacije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dokvalifikacije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obuke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Ministarstva</w:t>
      </w:r>
      <w:proofErr w:type="spellEnd"/>
      <w:r w:rsidRPr="00AD215A">
        <w:rPr>
          <w:rFonts w:ascii="Arial" w:eastAsia="Times New Roman" w:hAnsi="Arial" w:cs="Arial"/>
          <w:sz w:val="19"/>
          <w:szCs w:val="19"/>
        </w:rPr>
        <w:t xml:space="preserve">, a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prethodno</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pribavlja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dostavi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15 dana od </w:t>
      </w:r>
      <w:proofErr w:type="spellStart"/>
      <w:r w:rsidRPr="00AD215A">
        <w:rPr>
          <w:rFonts w:ascii="Arial" w:eastAsia="Times New Roman" w:hAnsi="Arial" w:cs="Arial"/>
          <w:sz w:val="19"/>
          <w:szCs w:val="19"/>
        </w:rPr>
        <w:t>prijema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zahteva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smatra</w:t>
      </w:r>
      <w:proofErr w:type="spellEnd"/>
      <w:r w:rsidRPr="00AD215A">
        <w:rPr>
          <w:rFonts w:ascii="Arial" w:eastAsia="Times New Roman" w:hAnsi="Arial" w:cs="Arial"/>
          <w:sz w:val="19"/>
          <w:szCs w:val="19"/>
        </w:rPr>
        <w:t xml:space="preserve"> se da je </w:t>
      </w:r>
      <w:proofErr w:type="spellStart"/>
      <w:r w:rsidRPr="00AD215A">
        <w:rPr>
          <w:rFonts w:ascii="Arial" w:eastAsia="Times New Roman" w:hAnsi="Arial" w:cs="Arial"/>
          <w:sz w:val="19"/>
          <w:szCs w:val="19"/>
        </w:rPr>
        <w:t>mišljenje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dato</w:t>
      </w:r>
      <w:proofErr w:type="spellEnd"/>
      <w:r w:rsidRPr="00AD215A">
        <w:rPr>
          <w:rFonts w:ascii="Arial" w:eastAsia="Times New Roman" w:hAnsi="Arial" w:cs="Arial"/>
          <w:sz w:val="19"/>
          <w:szCs w:val="19"/>
        </w:rPr>
        <w:t>.</w:t>
      </w:r>
    </w:p>
    <w:p w14:paraId="05122D2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Konkurs</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smeštaj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raspisuje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učenički</w:t>
      </w:r>
      <w:proofErr w:type="spellEnd"/>
      <w:r w:rsidRPr="00AD215A">
        <w:rPr>
          <w:rFonts w:ascii="Arial" w:eastAsia="Times New Roman" w:hAnsi="Arial" w:cs="Arial"/>
          <w:sz w:val="19"/>
          <w:szCs w:val="19"/>
        </w:rPr>
        <w:t xml:space="preserve"> standard.</w:t>
      </w:r>
    </w:p>
    <w:p w14:paraId="255B9E4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w:t>
      </w:r>
      <w:proofErr w:type="spellEnd"/>
      <w:r w:rsidRPr="00AD215A">
        <w:rPr>
          <w:rFonts w:ascii="Arial" w:eastAsia="Times New Roman" w:hAnsi="Arial" w:cs="Arial"/>
          <w:sz w:val="19"/>
          <w:szCs w:val="19"/>
        </w:rPr>
        <w:t xml:space="preserve"> 4.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5. </w:t>
      </w:r>
      <w:proofErr w:type="spellStart"/>
      <w:r w:rsidRPr="00AD215A">
        <w:rPr>
          <w:rFonts w:ascii="Arial" w:eastAsia="Times New Roman" w:hAnsi="Arial" w:cs="Arial"/>
          <w:sz w:val="19"/>
          <w:szCs w:val="19"/>
        </w:rPr>
        <w:t>prikupljaju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prikuplja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rezultate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w:t>
      </w:r>
    </w:p>
    <w:p w14:paraId="46D3EF35"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79" w:name="str_43"/>
      <w:bookmarkEnd w:id="79"/>
      <w:proofErr w:type="spellStart"/>
      <w:r w:rsidRPr="00AD215A">
        <w:rPr>
          <w:rFonts w:ascii="Arial" w:eastAsia="Times New Roman" w:hAnsi="Arial" w:cs="Arial"/>
          <w:b/>
          <w:bCs/>
          <w:sz w:val="24"/>
          <w:szCs w:val="24"/>
        </w:rPr>
        <w:t>Upis</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kandidata</w:t>
      </w:r>
      <w:proofErr w:type="spellEnd"/>
      <w:r w:rsidRPr="00AD215A">
        <w:rPr>
          <w:rFonts w:ascii="Arial" w:eastAsia="Times New Roman" w:hAnsi="Arial" w:cs="Arial"/>
          <w:b/>
          <w:bCs/>
          <w:sz w:val="24"/>
          <w:szCs w:val="24"/>
        </w:rPr>
        <w:t xml:space="preserve"> po </w:t>
      </w:r>
      <w:proofErr w:type="spellStart"/>
      <w:r w:rsidRPr="00AD215A">
        <w:rPr>
          <w:rFonts w:ascii="Arial" w:eastAsia="Times New Roman" w:hAnsi="Arial" w:cs="Arial"/>
          <w:b/>
          <w:bCs/>
          <w:sz w:val="24"/>
          <w:szCs w:val="24"/>
        </w:rPr>
        <w:t>posebnim</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uslovima</w:t>
      </w:r>
      <w:proofErr w:type="spellEnd"/>
    </w:p>
    <w:p w14:paraId="4B8CAB8B"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80" w:name="clan_36a"/>
      <w:bookmarkEnd w:id="80"/>
      <w:proofErr w:type="spellStart"/>
      <w:r w:rsidRPr="00AD215A">
        <w:rPr>
          <w:rFonts w:ascii="Arial" w:eastAsia="Times New Roman" w:hAnsi="Arial" w:cs="Arial"/>
          <w:b/>
          <w:bCs/>
          <w:sz w:val="21"/>
          <w:szCs w:val="21"/>
        </w:rPr>
        <w:lastRenderedPageBreak/>
        <w:t>Član</w:t>
      </w:r>
      <w:proofErr w:type="spellEnd"/>
      <w:r w:rsidRPr="00AD215A">
        <w:rPr>
          <w:rFonts w:ascii="Arial" w:eastAsia="Times New Roman" w:hAnsi="Arial" w:cs="Arial"/>
          <w:b/>
          <w:bCs/>
          <w:sz w:val="21"/>
          <w:szCs w:val="21"/>
        </w:rPr>
        <w:t xml:space="preserve"> 36a</w:t>
      </w:r>
    </w:p>
    <w:p w14:paraId="6E9DC93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Pojedina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grupe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pod </w:t>
      </w:r>
      <w:proofErr w:type="spellStart"/>
      <w:r w:rsidRPr="00AD215A">
        <w:rPr>
          <w:rFonts w:ascii="Arial" w:eastAsia="Times New Roman" w:hAnsi="Arial" w:cs="Arial"/>
          <w:sz w:val="19"/>
          <w:szCs w:val="19"/>
        </w:rPr>
        <w:t>povoljnijim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postizanja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pune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ravnopravnosti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sticanju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363D150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Merila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605C837C"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81" w:name="clan_36b"/>
      <w:bookmarkEnd w:id="8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36b</w:t>
      </w:r>
    </w:p>
    <w:p w14:paraId="582D12F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Obrada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36.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4.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članom</w:t>
      </w:r>
      <w:proofErr w:type="spellEnd"/>
      <w:r w:rsidRPr="00AD215A">
        <w:rPr>
          <w:rFonts w:ascii="Arial" w:eastAsia="Times New Roman" w:hAnsi="Arial" w:cs="Arial"/>
          <w:sz w:val="19"/>
          <w:szCs w:val="19"/>
        </w:rPr>
        <w:t xml:space="preserve"> 181a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cilju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w:t>
      </w:r>
    </w:p>
    <w:p w14:paraId="543EB08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Obrada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elektronski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okviru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uspostavlja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upravlja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w:t>
      </w:r>
    </w:p>
    <w:p w14:paraId="040625F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Bliže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održavanja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administriranja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unosa</w:t>
      </w:r>
      <w:proofErr w:type="spellEnd"/>
      <w:r w:rsidRPr="00AD215A">
        <w:rPr>
          <w:rFonts w:ascii="Arial" w:eastAsia="Times New Roman" w:hAnsi="Arial" w:cs="Arial"/>
          <w:sz w:val="19"/>
          <w:szCs w:val="19"/>
        </w:rPr>
        <w:t xml:space="preserve"> i </w:t>
      </w:r>
      <w:proofErr w:type="spellStart"/>
      <w:r w:rsidRPr="00AD215A">
        <w:rPr>
          <w:rFonts w:ascii="Arial" w:eastAsia="Times New Roman" w:hAnsi="Arial" w:cs="Arial"/>
          <w:sz w:val="19"/>
          <w:szCs w:val="19"/>
        </w:rPr>
        <w:t>ažuriranja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koji se u </w:t>
      </w:r>
      <w:proofErr w:type="spellStart"/>
      <w:r w:rsidRPr="00AD215A">
        <w:rPr>
          <w:rFonts w:ascii="Arial" w:eastAsia="Times New Roman" w:hAnsi="Arial" w:cs="Arial"/>
          <w:sz w:val="19"/>
          <w:szCs w:val="19"/>
        </w:rPr>
        <w:t>bazu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7AEB848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Prilikom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rukovalac</w:t>
      </w:r>
      <w:proofErr w:type="spellEnd"/>
      <w:r w:rsidRPr="00AD215A">
        <w:rPr>
          <w:rFonts w:ascii="Arial" w:eastAsia="Times New Roman" w:hAnsi="Arial" w:cs="Arial"/>
          <w:sz w:val="19"/>
          <w:szCs w:val="19"/>
        </w:rPr>
        <w:t xml:space="preserve"> je u </w:t>
      </w:r>
      <w:proofErr w:type="spellStart"/>
      <w:r w:rsidRPr="00AD215A">
        <w:rPr>
          <w:rFonts w:ascii="Arial" w:eastAsia="Times New Roman" w:hAnsi="Arial" w:cs="Arial"/>
          <w:sz w:val="19"/>
          <w:szCs w:val="19"/>
        </w:rPr>
        <w:t>obavezi</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poštuje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pravila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srazmernosti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obrade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odnosu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namerava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ostvariti</w:t>
      </w:r>
      <w:proofErr w:type="spellEnd"/>
      <w:r w:rsidRPr="00AD215A">
        <w:rPr>
          <w:rFonts w:ascii="Arial" w:eastAsia="Times New Roman" w:hAnsi="Arial" w:cs="Arial"/>
          <w:sz w:val="19"/>
          <w:szCs w:val="19"/>
        </w:rPr>
        <w:t>.</w:t>
      </w:r>
    </w:p>
    <w:p w14:paraId="3847AB99"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82" w:name="str_44"/>
      <w:bookmarkEnd w:id="82"/>
      <w:proofErr w:type="spellStart"/>
      <w:r w:rsidRPr="00AD215A">
        <w:rPr>
          <w:rFonts w:ascii="Arial" w:eastAsia="Times New Roman" w:hAnsi="Arial" w:cs="Arial"/>
          <w:b/>
          <w:bCs/>
          <w:sz w:val="24"/>
          <w:szCs w:val="24"/>
        </w:rPr>
        <w:t>Upis</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odraslih</w:t>
      </w:r>
      <w:proofErr w:type="spellEnd"/>
    </w:p>
    <w:p w14:paraId="308ED8EF"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83" w:name="clan_37"/>
      <w:bookmarkEnd w:id="83"/>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37</w:t>
      </w:r>
    </w:p>
    <w:p w14:paraId="7325262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odraslih</w:t>
      </w:r>
      <w:proofErr w:type="spellEnd"/>
      <w:r w:rsidRPr="00AD215A">
        <w:rPr>
          <w:rFonts w:ascii="Arial" w:eastAsia="Times New Roman" w:hAnsi="Arial" w:cs="Arial"/>
          <w:sz w:val="19"/>
          <w:szCs w:val="19"/>
        </w:rPr>
        <w:t>.</w:t>
      </w:r>
    </w:p>
    <w:p w14:paraId="7336BF59"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84" w:name="str_45"/>
      <w:bookmarkEnd w:id="84"/>
      <w:proofErr w:type="spellStart"/>
      <w:r w:rsidRPr="00AD215A">
        <w:rPr>
          <w:rFonts w:ascii="Arial" w:eastAsia="Times New Roman" w:hAnsi="Arial" w:cs="Arial"/>
          <w:b/>
          <w:bCs/>
          <w:sz w:val="24"/>
          <w:szCs w:val="24"/>
        </w:rPr>
        <w:t>Redosled</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kandidata</w:t>
      </w:r>
      <w:proofErr w:type="spellEnd"/>
      <w:r w:rsidRPr="00AD215A">
        <w:rPr>
          <w:rFonts w:ascii="Arial" w:eastAsia="Times New Roman" w:hAnsi="Arial" w:cs="Arial"/>
          <w:b/>
          <w:bCs/>
          <w:sz w:val="24"/>
          <w:szCs w:val="24"/>
        </w:rPr>
        <w:t xml:space="preserve"> za </w:t>
      </w:r>
      <w:proofErr w:type="spellStart"/>
      <w:r w:rsidRPr="00AD215A">
        <w:rPr>
          <w:rFonts w:ascii="Arial" w:eastAsia="Times New Roman" w:hAnsi="Arial" w:cs="Arial"/>
          <w:b/>
          <w:bCs/>
          <w:sz w:val="24"/>
          <w:szCs w:val="24"/>
        </w:rPr>
        <w:t>upis</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školu</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prijemni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ispit</w:t>
      </w:r>
      <w:proofErr w:type="spellEnd"/>
    </w:p>
    <w:p w14:paraId="1657B74A"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85" w:name="clan_38"/>
      <w:bookmarkEnd w:id="8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38</w:t>
      </w:r>
    </w:p>
    <w:p w14:paraId="3E1F526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Redosled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prethodnom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uključuje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w:t>
      </w:r>
    </w:p>
    <w:p w14:paraId="52A8D59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upisuje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umetničku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likovne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odeljenje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se deo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talentovane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proveru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w:t>
      </w:r>
      <w:proofErr w:type="spellEnd"/>
      <w:r w:rsidRPr="00AD215A">
        <w:rPr>
          <w:rFonts w:ascii="Arial" w:eastAsia="Times New Roman" w:hAnsi="Arial" w:cs="Arial"/>
          <w:sz w:val="19"/>
          <w:szCs w:val="19"/>
        </w:rPr>
        <w:t>.</w:t>
      </w:r>
    </w:p>
    <w:p w14:paraId="3216E71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kojem</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w:t>
      </w:r>
    </w:p>
    <w:p w14:paraId="33ABF9A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rangiranje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koji je </w:t>
      </w:r>
      <w:proofErr w:type="spellStart"/>
      <w:r w:rsidRPr="00AD215A">
        <w:rPr>
          <w:rFonts w:ascii="Arial" w:eastAsia="Times New Roman" w:hAnsi="Arial" w:cs="Arial"/>
          <w:sz w:val="19"/>
          <w:szCs w:val="19"/>
        </w:rPr>
        <w:t>položio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w:t>
      </w:r>
    </w:p>
    <w:p w14:paraId="6796550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Redosled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prethodnom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školovanju</w:t>
      </w:r>
      <w:proofErr w:type="spellEnd"/>
      <w:r w:rsidRPr="00AD215A">
        <w:rPr>
          <w:rFonts w:ascii="Arial" w:eastAsia="Times New Roman" w:hAnsi="Arial" w:cs="Arial"/>
          <w:sz w:val="19"/>
          <w:szCs w:val="19"/>
        </w:rPr>
        <w:t>.</w:t>
      </w:r>
    </w:p>
    <w:p w14:paraId="0D4834E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Redosled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se deo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prethodnom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školovanju</w:t>
      </w:r>
      <w:proofErr w:type="spellEnd"/>
      <w:r w:rsidRPr="00AD215A">
        <w:rPr>
          <w:rFonts w:ascii="Arial" w:eastAsia="Times New Roman" w:hAnsi="Arial" w:cs="Arial"/>
          <w:sz w:val="19"/>
          <w:szCs w:val="19"/>
        </w:rPr>
        <w:t>.</w:t>
      </w:r>
    </w:p>
    <w:p w14:paraId="2622291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koji je </w:t>
      </w:r>
      <w:proofErr w:type="spellStart"/>
      <w:r w:rsidRPr="00AD215A">
        <w:rPr>
          <w:rFonts w:ascii="Arial" w:eastAsia="Times New Roman" w:hAnsi="Arial" w:cs="Arial"/>
          <w:sz w:val="19"/>
          <w:szCs w:val="19"/>
        </w:rPr>
        <w:t>završio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poslednja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inostranstvu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stranoj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Republici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priznavanja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okvir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kvalifikacija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deo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poslednja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bez </w:t>
      </w:r>
      <w:proofErr w:type="spellStart"/>
      <w:r w:rsidRPr="00AD215A">
        <w:rPr>
          <w:rFonts w:ascii="Arial" w:eastAsia="Times New Roman" w:hAnsi="Arial" w:cs="Arial"/>
          <w:sz w:val="19"/>
          <w:szCs w:val="19"/>
        </w:rPr>
        <w:t>polaganja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odeljenju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raspoređivanja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trideset</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w:t>
      </w:r>
    </w:p>
    <w:p w14:paraId="078FCA9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7.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konkuriše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se deo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w:t>
      </w:r>
    </w:p>
    <w:p w14:paraId="325B341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koji je </w:t>
      </w:r>
      <w:proofErr w:type="spellStart"/>
      <w:r w:rsidRPr="00AD215A">
        <w:rPr>
          <w:rFonts w:ascii="Arial" w:eastAsia="Times New Roman" w:hAnsi="Arial" w:cs="Arial"/>
          <w:sz w:val="19"/>
          <w:szCs w:val="19"/>
        </w:rPr>
        <w:t>završio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poslednja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inostranstvu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koji je u </w:t>
      </w:r>
      <w:proofErr w:type="spellStart"/>
      <w:r w:rsidRPr="00AD215A">
        <w:rPr>
          <w:rFonts w:ascii="Arial" w:eastAsia="Times New Roman" w:hAnsi="Arial" w:cs="Arial"/>
          <w:sz w:val="19"/>
          <w:szCs w:val="19"/>
        </w:rPr>
        <w:t>Republici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poslednja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stranoj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preko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određenog</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w:t>
      </w:r>
    </w:p>
    <w:p w14:paraId="6FEACD5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9.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konkuriše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w:t>
      </w:r>
    </w:p>
    <w:p w14:paraId="1DD390A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Merila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utvrđivanje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redosleda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vrednovanje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učešća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osmog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takmičenjima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takmičenja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mesta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vrednuju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vreme</w:t>
      </w:r>
      <w:proofErr w:type="spellEnd"/>
      <w:r w:rsidRPr="00AD215A">
        <w:rPr>
          <w:rFonts w:ascii="Arial" w:eastAsia="Times New Roman" w:hAnsi="Arial" w:cs="Arial"/>
          <w:sz w:val="19"/>
          <w:szCs w:val="19"/>
        </w:rPr>
        <w:t xml:space="preserve">, mesto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33.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36a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38. </w:t>
      </w:r>
      <w:proofErr w:type="spellStart"/>
      <w:r w:rsidRPr="00AD215A">
        <w:rPr>
          <w:rFonts w:ascii="Arial" w:eastAsia="Times New Roman" w:hAnsi="Arial" w:cs="Arial"/>
          <w:sz w:val="19"/>
          <w:szCs w:val="19"/>
        </w:rPr>
        <w:t>st.</w:t>
      </w:r>
      <w:proofErr w:type="spellEnd"/>
      <w:r w:rsidRPr="00AD215A">
        <w:rPr>
          <w:rFonts w:ascii="Arial" w:eastAsia="Times New Roman" w:hAnsi="Arial" w:cs="Arial"/>
          <w:sz w:val="19"/>
          <w:szCs w:val="19"/>
        </w:rPr>
        <w:t xml:space="preserve"> 7.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9.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40.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vezana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5860B2ED"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86" w:name="str_46"/>
      <w:bookmarkEnd w:id="86"/>
      <w:proofErr w:type="spellStart"/>
      <w:r w:rsidRPr="00AD215A">
        <w:rPr>
          <w:rFonts w:ascii="Arial" w:eastAsia="Times New Roman" w:hAnsi="Arial" w:cs="Arial"/>
          <w:b/>
          <w:bCs/>
          <w:sz w:val="24"/>
          <w:szCs w:val="24"/>
        </w:rPr>
        <w:t>Izbor</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stranog</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jezika</w:t>
      </w:r>
      <w:proofErr w:type="spellEnd"/>
    </w:p>
    <w:p w14:paraId="10BD15A7"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87" w:name="clan_39"/>
      <w:bookmarkEnd w:id="87"/>
      <w:proofErr w:type="spellStart"/>
      <w:r w:rsidRPr="00AD215A">
        <w:rPr>
          <w:rFonts w:ascii="Arial" w:eastAsia="Times New Roman" w:hAnsi="Arial" w:cs="Arial"/>
          <w:b/>
          <w:bCs/>
          <w:sz w:val="21"/>
          <w:szCs w:val="21"/>
        </w:rPr>
        <w:lastRenderedPageBreak/>
        <w:t>Član</w:t>
      </w:r>
      <w:proofErr w:type="spellEnd"/>
      <w:r w:rsidRPr="00AD215A">
        <w:rPr>
          <w:rFonts w:ascii="Arial" w:eastAsia="Times New Roman" w:hAnsi="Arial" w:cs="Arial"/>
          <w:b/>
          <w:bCs/>
          <w:sz w:val="21"/>
          <w:szCs w:val="21"/>
        </w:rPr>
        <w:t xml:space="preserve"> 39</w:t>
      </w:r>
    </w:p>
    <w:p w14:paraId="40F45C3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izučavanjem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učio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osnovnom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predviđena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bira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predviđen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predviđeno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w:t>
      </w:r>
    </w:p>
    <w:p w14:paraId="7981AA4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zbog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nedovoljnog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prijavljenih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manje</w:t>
      </w:r>
      <w:proofErr w:type="spellEnd"/>
      <w:r w:rsidRPr="00AD215A">
        <w:rPr>
          <w:rFonts w:ascii="Arial" w:eastAsia="Times New Roman" w:hAnsi="Arial" w:cs="Arial"/>
          <w:sz w:val="19"/>
          <w:szCs w:val="19"/>
        </w:rPr>
        <w:t xml:space="preserve"> od 15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nivou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za koji </w:t>
      </w:r>
      <w:proofErr w:type="spellStart"/>
      <w:r w:rsidRPr="00AD215A">
        <w:rPr>
          <w:rFonts w:ascii="Arial" w:eastAsia="Times New Roman" w:hAnsi="Arial" w:cs="Arial"/>
          <w:sz w:val="19"/>
          <w:szCs w:val="19"/>
        </w:rPr>
        <w:t>postoje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uslovi</w:t>
      </w:r>
      <w:proofErr w:type="spellEnd"/>
      <w:r w:rsidRPr="00AD215A">
        <w:rPr>
          <w:rFonts w:ascii="Arial" w:eastAsia="Times New Roman" w:hAnsi="Arial" w:cs="Arial"/>
          <w:sz w:val="19"/>
          <w:szCs w:val="19"/>
        </w:rPr>
        <w:t>.</w:t>
      </w:r>
    </w:p>
    <w:p w14:paraId="7E6F386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Izuzetno</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zbog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nedovoljnog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organizuje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kombinovanu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grupu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nivou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različitih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15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kombinovanu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grupu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nivou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različitih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12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odeljenjima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filološke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nauke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ministra</w:t>
      </w:r>
      <w:proofErr w:type="spellEnd"/>
      <w:r w:rsidRPr="00AD215A">
        <w:rPr>
          <w:rFonts w:ascii="Arial" w:eastAsia="Times New Roman" w:hAnsi="Arial" w:cs="Arial"/>
          <w:sz w:val="19"/>
          <w:szCs w:val="19"/>
        </w:rPr>
        <w:t>.</w:t>
      </w:r>
    </w:p>
    <w:p w14:paraId="0BD34E3D"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88" w:name="str_47"/>
      <w:bookmarkEnd w:id="88"/>
      <w:r w:rsidRPr="00AD215A">
        <w:rPr>
          <w:rFonts w:ascii="Arial" w:eastAsia="Times New Roman" w:hAnsi="Arial" w:cs="Arial"/>
          <w:b/>
          <w:bCs/>
          <w:i/>
          <w:iCs/>
          <w:sz w:val="21"/>
          <w:szCs w:val="21"/>
        </w:rPr>
        <w:t xml:space="preserve">2. </w:t>
      </w:r>
      <w:proofErr w:type="spellStart"/>
      <w:r w:rsidRPr="00AD215A">
        <w:rPr>
          <w:rFonts w:ascii="Arial" w:eastAsia="Times New Roman" w:hAnsi="Arial" w:cs="Arial"/>
          <w:b/>
          <w:bCs/>
          <w:i/>
          <w:iCs/>
          <w:sz w:val="21"/>
          <w:szCs w:val="21"/>
        </w:rPr>
        <w:t>Svojstvo</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učenika</w:t>
      </w:r>
      <w:proofErr w:type="spellEnd"/>
    </w:p>
    <w:p w14:paraId="446D4204"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89" w:name="str_48"/>
      <w:bookmarkEnd w:id="89"/>
      <w:proofErr w:type="spellStart"/>
      <w:r w:rsidRPr="00AD215A">
        <w:rPr>
          <w:rFonts w:ascii="Arial" w:eastAsia="Times New Roman" w:hAnsi="Arial" w:cs="Arial"/>
          <w:b/>
          <w:bCs/>
          <w:sz w:val="24"/>
          <w:szCs w:val="24"/>
        </w:rPr>
        <w:t>Redovan</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vanredan</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w:t>
      </w:r>
      <w:proofErr w:type="spellEnd"/>
    </w:p>
    <w:p w14:paraId="2E8A74B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90" w:name="clan_40"/>
      <w:bookmarkEnd w:id="90"/>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40</w:t>
      </w:r>
    </w:p>
    <w:p w14:paraId="10AC3B1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je 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upisano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sticanja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za rad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mlađe</w:t>
      </w:r>
      <w:proofErr w:type="spellEnd"/>
      <w:r w:rsidRPr="00AD215A">
        <w:rPr>
          <w:rFonts w:ascii="Arial" w:eastAsia="Times New Roman" w:hAnsi="Arial" w:cs="Arial"/>
          <w:sz w:val="19"/>
          <w:szCs w:val="19"/>
        </w:rPr>
        <w:t xml:space="preserve"> je od 17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vanredan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je lice </w:t>
      </w:r>
      <w:proofErr w:type="spellStart"/>
      <w:r w:rsidRPr="00AD215A">
        <w:rPr>
          <w:rFonts w:ascii="Arial" w:eastAsia="Times New Roman" w:hAnsi="Arial" w:cs="Arial"/>
          <w:sz w:val="19"/>
          <w:szCs w:val="19"/>
        </w:rPr>
        <w:t>upisano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za rad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starije</w:t>
      </w:r>
      <w:proofErr w:type="spellEnd"/>
      <w:r w:rsidRPr="00AD215A">
        <w:rPr>
          <w:rFonts w:ascii="Arial" w:eastAsia="Times New Roman" w:hAnsi="Arial" w:cs="Arial"/>
          <w:sz w:val="19"/>
          <w:szCs w:val="19"/>
        </w:rPr>
        <w:t xml:space="preserve"> je od 17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w:t>
      </w:r>
    </w:p>
    <w:p w14:paraId="3A64AEF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Izuzetno</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lice </w:t>
      </w:r>
      <w:proofErr w:type="spellStart"/>
      <w:r w:rsidRPr="00AD215A">
        <w:rPr>
          <w:rFonts w:ascii="Arial" w:eastAsia="Times New Roman" w:hAnsi="Arial" w:cs="Arial"/>
          <w:sz w:val="19"/>
          <w:szCs w:val="19"/>
        </w:rPr>
        <w:t>mlađe</w:t>
      </w:r>
      <w:proofErr w:type="spellEnd"/>
      <w:r w:rsidRPr="00AD215A">
        <w:rPr>
          <w:rFonts w:ascii="Arial" w:eastAsia="Times New Roman" w:hAnsi="Arial" w:cs="Arial"/>
          <w:sz w:val="19"/>
          <w:szCs w:val="19"/>
        </w:rPr>
        <w:t xml:space="preserve"> od 17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za rad u </w:t>
      </w:r>
      <w:proofErr w:type="spellStart"/>
      <w:r w:rsidRPr="00AD215A">
        <w:rPr>
          <w:rFonts w:ascii="Arial" w:eastAsia="Times New Roman" w:hAnsi="Arial" w:cs="Arial"/>
          <w:sz w:val="19"/>
          <w:szCs w:val="19"/>
        </w:rPr>
        <w:t>svojstvu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opravda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nemogućnost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pohađanja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to:</w:t>
      </w:r>
    </w:p>
    <w:p w14:paraId="4397FA2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1) 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profesionalno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sportom</w:t>
      </w:r>
      <w:proofErr w:type="spellEnd"/>
      <w:r w:rsidRPr="00AD215A">
        <w:rPr>
          <w:rFonts w:ascii="Arial" w:eastAsia="Times New Roman" w:hAnsi="Arial" w:cs="Arial"/>
          <w:sz w:val="19"/>
          <w:szCs w:val="19"/>
        </w:rPr>
        <w:t>;</w:t>
      </w:r>
    </w:p>
    <w:p w14:paraId="3863FF7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2) lice </w:t>
      </w:r>
      <w:proofErr w:type="spellStart"/>
      <w:r w:rsidRPr="00AD215A">
        <w:rPr>
          <w:rFonts w:ascii="Arial" w:eastAsia="Times New Roman" w:hAnsi="Arial" w:cs="Arial"/>
          <w:sz w:val="19"/>
          <w:szCs w:val="19"/>
        </w:rPr>
        <w:t>čija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priroda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bolesti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objektivno</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dozvoljava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pohađanje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w:t>
      </w:r>
    </w:p>
    <w:p w14:paraId="6F4C172C"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3) u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opravdanim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slučajevima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objektivne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okolnosti</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dozvoljavaju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pohađanje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w:t>
      </w:r>
    </w:p>
    <w:p w14:paraId="5521F3D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Izuzetno</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lice </w:t>
      </w:r>
      <w:proofErr w:type="spellStart"/>
      <w:r w:rsidRPr="00AD215A">
        <w:rPr>
          <w:rFonts w:ascii="Arial" w:eastAsia="Times New Roman" w:hAnsi="Arial" w:cs="Arial"/>
          <w:sz w:val="19"/>
          <w:szCs w:val="19"/>
        </w:rPr>
        <w:t>starije</w:t>
      </w:r>
      <w:proofErr w:type="spellEnd"/>
      <w:r w:rsidRPr="00AD215A">
        <w:rPr>
          <w:rFonts w:ascii="Arial" w:eastAsia="Times New Roman" w:hAnsi="Arial" w:cs="Arial"/>
          <w:sz w:val="19"/>
          <w:szCs w:val="19"/>
        </w:rPr>
        <w:t xml:space="preserve"> od 17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prethodne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završilo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osam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narednoj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godini</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svojstvu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podzakonskim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w:t>
      </w:r>
    </w:p>
    <w:p w14:paraId="129528F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muzičko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utvrditi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starosna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granica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sticanje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svojstva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7F50A693"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91" w:name="str_49"/>
      <w:bookmarkEnd w:id="91"/>
      <w:proofErr w:type="spellStart"/>
      <w:r w:rsidRPr="00AD215A">
        <w:rPr>
          <w:rFonts w:ascii="Arial" w:eastAsia="Times New Roman" w:hAnsi="Arial" w:cs="Arial"/>
          <w:b/>
          <w:bCs/>
          <w:sz w:val="24"/>
          <w:szCs w:val="24"/>
        </w:rPr>
        <w:t>Sticanje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svojstva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p>
    <w:p w14:paraId="54134D5D"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92" w:name="clan_41"/>
      <w:bookmarkEnd w:id="9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41</w:t>
      </w:r>
    </w:p>
    <w:p w14:paraId="038BBB4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Svojstvo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upisom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svake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pod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229C927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odgovarajući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najkasnije</w:t>
      </w:r>
      <w:proofErr w:type="spellEnd"/>
      <w:r w:rsidRPr="00AD215A">
        <w:rPr>
          <w:rFonts w:ascii="Arial" w:eastAsia="Times New Roman" w:hAnsi="Arial" w:cs="Arial"/>
          <w:sz w:val="19"/>
          <w:szCs w:val="19"/>
        </w:rPr>
        <w:t xml:space="preserve"> do 31. </w:t>
      </w:r>
      <w:proofErr w:type="spellStart"/>
      <w:r w:rsidRPr="00AD215A">
        <w:rPr>
          <w:rFonts w:ascii="Arial" w:eastAsia="Times New Roman" w:hAnsi="Arial" w:cs="Arial"/>
          <w:sz w:val="19"/>
          <w:szCs w:val="19"/>
        </w:rPr>
        <w:t>avgusta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započet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zahtevu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zaštitu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vaspitno-disciplinski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okončanju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postupka</w:t>
      </w:r>
      <w:proofErr w:type="spellEnd"/>
      <w:r w:rsidRPr="00AD215A">
        <w:rPr>
          <w:rFonts w:ascii="Arial" w:eastAsia="Times New Roman" w:hAnsi="Arial" w:cs="Arial"/>
          <w:sz w:val="19"/>
          <w:szCs w:val="19"/>
        </w:rPr>
        <w:t>.</w:t>
      </w:r>
    </w:p>
    <w:p w14:paraId="6BABF33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Lice o </w:t>
      </w:r>
      <w:proofErr w:type="spellStart"/>
      <w:r w:rsidRPr="00AD215A">
        <w:rPr>
          <w:rFonts w:ascii="Arial" w:eastAsia="Times New Roman" w:hAnsi="Arial" w:cs="Arial"/>
          <w:sz w:val="19"/>
          <w:szCs w:val="19"/>
        </w:rPr>
        <w:t>čijem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priznavanje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odlučuje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odredbama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okvir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kvalifikacija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naredni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priznavanja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okončan</w:t>
      </w:r>
      <w:proofErr w:type="spellEnd"/>
      <w:r w:rsidRPr="00AD215A">
        <w:rPr>
          <w:rFonts w:ascii="Arial" w:eastAsia="Times New Roman" w:hAnsi="Arial" w:cs="Arial"/>
          <w:sz w:val="19"/>
          <w:szCs w:val="19"/>
        </w:rPr>
        <w:t xml:space="preserve"> do </w:t>
      </w:r>
      <w:proofErr w:type="spellStart"/>
      <w:r w:rsidRPr="00AD215A">
        <w:rPr>
          <w:rFonts w:ascii="Arial" w:eastAsia="Times New Roman" w:hAnsi="Arial" w:cs="Arial"/>
          <w:sz w:val="19"/>
          <w:szCs w:val="19"/>
        </w:rPr>
        <w:t>isteka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w:t>
      </w:r>
    </w:p>
    <w:p w14:paraId="3E9E54D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Vanredni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odgovarajući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w:t>
      </w:r>
    </w:p>
    <w:p w14:paraId="5B2A214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Vanredni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započeti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kraćem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 xml:space="preserve"> dana.</w:t>
      </w:r>
    </w:p>
    <w:p w14:paraId="7A4CC60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Izuzetno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nije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položio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popravni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završi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započeti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istoj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naredne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svojstvu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ponovnim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nepoloženog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plaćanja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naknade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stvarnih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troškova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se u </w:t>
      </w:r>
      <w:proofErr w:type="spellStart"/>
      <w:r w:rsidRPr="00AD215A">
        <w:rPr>
          <w:rFonts w:ascii="Arial" w:eastAsia="Times New Roman" w:hAnsi="Arial" w:cs="Arial"/>
          <w:sz w:val="19"/>
          <w:szCs w:val="19"/>
        </w:rPr>
        <w:t>istoj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naredni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istom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svojstvu</w:t>
      </w:r>
      <w:proofErr w:type="spellEnd"/>
      <w:r w:rsidRPr="00AD215A">
        <w:rPr>
          <w:rFonts w:ascii="Arial" w:eastAsia="Times New Roman" w:hAnsi="Arial" w:cs="Arial"/>
          <w:sz w:val="19"/>
          <w:szCs w:val="19"/>
        </w:rPr>
        <w:t>.</w:t>
      </w:r>
    </w:p>
    <w:p w14:paraId="6E564E83"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93" w:name="str_50"/>
      <w:bookmarkEnd w:id="93"/>
      <w:proofErr w:type="spellStart"/>
      <w:r w:rsidRPr="00AD215A">
        <w:rPr>
          <w:rFonts w:ascii="Arial" w:eastAsia="Times New Roman" w:hAnsi="Arial" w:cs="Arial"/>
          <w:b/>
          <w:bCs/>
          <w:sz w:val="24"/>
          <w:szCs w:val="24"/>
        </w:rPr>
        <w:t>Uporedno</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školovanje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svojstvo</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p>
    <w:p w14:paraId="000EF28D"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94" w:name="clan_42"/>
      <w:bookmarkEnd w:id="9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42</w:t>
      </w:r>
    </w:p>
    <w:p w14:paraId="587BC18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jednoj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uporedo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1EBCE5C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uporedo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savladava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deo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plaćanja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naknade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stvarnih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troškova</w:t>
      </w:r>
      <w:proofErr w:type="spellEnd"/>
      <w:r w:rsidRPr="00AD215A">
        <w:rPr>
          <w:rFonts w:ascii="Arial" w:eastAsia="Times New Roman" w:hAnsi="Arial" w:cs="Arial"/>
          <w:sz w:val="19"/>
          <w:szCs w:val="19"/>
        </w:rPr>
        <w:t>.</w:t>
      </w:r>
    </w:p>
    <w:p w14:paraId="4FC833E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pohađa</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internacionalne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uporedo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savladava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deo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gimnazije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w:t>
      </w:r>
    </w:p>
    <w:p w14:paraId="4E7BDD43"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95" w:name="str_51"/>
      <w:bookmarkEnd w:id="95"/>
      <w:proofErr w:type="spellStart"/>
      <w:r w:rsidRPr="00AD215A">
        <w:rPr>
          <w:rFonts w:ascii="Arial" w:eastAsia="Times New Roman" w:hAnsi="Arial" w:cs="Arial"/>
          <w:b/>
          <w:bCs/>
          <w:sz w:val="24"/>
          <w:szCs w:val="24"/>
        </w:rPr>
        <w:t>Ispisivanje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iz</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škole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ponovno</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upisivanje</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školu</w:t>
      </w:r>
      <w:proofErr w:type="spellEnd"/>
    </w:p>
    <w:p w14:paraId="00E443F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96" w:name="clan_43"/>
      <w:bookmarkEnd w:id="9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43</w:t>
      </w:r>
    </w:p>
    <w:p w14:paraId="500FE81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ispisao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drugu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sedam</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uručenja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ispisnice</w:t>
      </w:r>
      <w:proofErr w:type="spellEnd"/>
      <w:r w:rsidRPr="00AD215A">
        <w:rPr>
          <w:rFonts w:ascii="Arial" w:eastAsia="Times New Roman" w:hAnsi="Arial" w:cs="Arial"/>
          <w:sz w:val="19"/>
          <w:szCs w:val="19"/>
        </w:rPr>
        <w:t>.</w:t>
      </w:r>
    </w:p>
    <w:p w14:paraId="0D46BAC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koji se ne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propisanom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naredne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ponovni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istu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w:t>
      </w:r>
    </w:p>
    <w:p w14:paraId="6D77569A"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97" w:name="str_52"/>
      <w:bookmarkEnd w:id="97"/>
      <w:proofErr w:type="spellStart"/>
      <w:r w:rsidRPr="00AD215A">
        <w:rPr>
          <w:rFonts w:ascii="Arial" w:eastAsia="Times New Roman" w:hAnsi="Arial" w:cs="Arial"/>
          <w:b/>
          <w:bCs/>
          <w:sz w:val="24"/>
          <w:szCs w:val="24"/>
        </w:rPr>
        <w:t>Prelazak</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drugu</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školu</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odnosno</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drugi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obrazovni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profil</w:t>
      </w:r>
      <w:proofErr w:type="spellEnd"/>
    </w:p>
    <w:p w14:paraId="16423FA5"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98" w:name="clan_44"/>
      <w:bookmarkEnd w:id="98"/>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44</w:t>
      </w:r>
    </w:p>
    <w:p w14:paraId="06904D6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pređe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drugu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započetog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čiji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propisana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w:t>
      </w:r>
    </w:p>
    <w:p w14:paraId="68F6EFB7"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99" w:name="str_53"/>
      <w:bookmarkEnd w:id="99"/>
      <w:r w:rsidRPr="00AD215A">
        <w:rPr>
          <w:rFonts w:ascii="Arial" w:eastAsia="Times New Roman" w:hAnsi="Arial" w:cs="Arial"/>
          <w:b/>
          <w:bCs/>
          <w:i/>
          <w:iCs/>
          <w:sz w:val="21"/>
          <w:szCs w:val="21"/>
        </w:rPr>
        <w:t xml:space="preserve">3. Prava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obaveze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učenika</w:t>
      </w:r>
      <w:proofErr w:type="spellEnd"/>
    </w:p>
    <w:p w14:paraId="64572442"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00" w:name="str_54"/>
      <w:bookmarkEnd w:id="100"/>
      <w:proofErr w:type="spellStart"/>
      <w:r w:rsidRPr="00AD215A">
        <w:rPr>
          <w:rFonts w:ascii="Arial" w:eastAsia="Times New Roman" w:hAnsi="Arial" w:cs="Arial"/>
          <w:b/>
          <w:bCs/>
          <w:sz w:val="24"/>
          <w:szCs w:val="24"/>
        </w:rPr>
        <w:t>Pohvaljivanje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nagrađivanje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p>
    <w:p w14:paraId="7E16DD93"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01" w:name="clan_45"/>
      <w:bookmarkEnd w:id="10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45</w:t>
      </w:r>
    </w:p>
    <w:p w14:paraId="4E3F5C4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ističe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aspektima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pohvaljuje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nagrađuje</w:t>
      </w:r>
      <w:proofErr w:type="spellEnd"/>
      <w:r w:rsidRPr="00AD215A">
        <w:rPr>
          <w:rFonts w:ascii="Arial" w:eastAsia="Times New Roman" w:hAnsi="Arial" w:cs="Arial"/>
          <w:sz w:val="19"/>
          <w:szCs w:val="19"/>
        </w:rPr>
        <w:t>.</w:t>
      </w:r>
    </w:p>
    <w:p w14:paraId="6FC487E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Opštim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uslovi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dodeljivanja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pohvala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nagrada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izbor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generacije</w:t>
      </w:r>
      <w:proofErr w:type="spellEnd"/>
      <w:r w:rsidRPr="00AD215A">
        <w:rPr>
          <w:rFonts w:ascii="Arial" w:eastAsia="Times New Roman" w:hAnsi="Arial" w:cs="Arial"/>
          <w:sz w:val="19"/>
          <w:szCs w:val="19"/>
        </w:rPr>
        <w:t>.</w:t>
      </w:r>
    </w:p>
    <w:p w14:paraId="619DAC63"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02" w:name="clan_46"/>
      <w:bookmarkEnd w:id="10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46</w:t>
      </w:r>
    </w:p>
    <w:p w14:paraId="78EB304C"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Kao </w:t>
      </w:r>
      <w:proofErr w:type="spellStart"/>
      <w:r w:rsidRPr="00AD215A">
        <w:rPr>
          <w:rFonts w:ascii="Arial" w:eastAsia="Times New Roman" w:hAnsi="Arial" w:cs="Arial"/>
          <w:sz w:val="19"/>
          <w:szCs w:val="19"/>
        </w:rPr>
        <w:t>poseban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priznanja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dodeljuje</w:t>
      </w:r>
      <w:proofErr w:type="spellEnd"/>
      <w:r w:rsidRPr="00AD215A">
        <w:rPr>
          <w:rFonts w:ascii="Arial" w:eastAsia="Times New Roman" w:hAnsi="Arial" w:cs="Arial"/>
          <w:sz w:val="19"/>
          <w:szCs w:val="19"/>
        </w:rPr>
        <w:t xml:space="preserve"> diploma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nagrada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izuzetan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izuzetan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pojedinih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bilo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71A8C7B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Vrste</w:t>
      </w:r>
      <w:proofErr w:type="spellEnd"/>
      <w:r w:rsidRPr="00AD215A">
        <w:rPr>
          <w:rFonts w:ascii="Arial" w:eastAsia="Times New Roman" w:hAnsi="Arial" w:cs="Arial"/>
          <w:sz w:val="19"/>
          <w:szCs w:val="19"/>
        </w:rPr>
        <w:t xml:space="preserve"> diploma,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nagrada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dodeljivanja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7303D934"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03" w:name="str_55"/>
      <w:bookmarkEnd w:id="103"/>
      <w:proofErr w:type="spellStart"/>
      <w:r w:rsidRPr="00AD215A">
        <w:rPr>
          <w:rFonts w:ascii="Arial" w:eastAsia="Times New Roman" w:hAnsi="Arial" w:cs="Arial"/>
          <w:b/>
          <w:bCs/>
          <w:sz w:val="24"/>
          <w:szCs w:val="24"/>
        </w:rPr>
        <w:t>Obaveze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p>
    <w:p w14:paraId="75B0929A"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04" w:name="clan_47"/>
      <w:bookmarkEnd w:id="10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47</w:t>
      </w:r>
    </w:p>
    <w:p w14:paraId="11F521B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dužan</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pohađa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izvršava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041C635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Roditelj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dužan</w:t>
      </w:r>
      <w:proofErr w:type="spellEnd"/>
      <w:r w:rsidRPr="00AD215A">
        <w:rPr>
          <w:rFonts w:ascii="Arial" w:eastAsia="Times New Roman" w:hAnsi="Arial" w:cs="Arial"/>
          <w:sz w:val="19"/>
          <w:szCs w:val="19"/>
        </w:rPr>
        <w:t xml:space="preserve"> je da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osam</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izostanka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dostavi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lekarsko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opravdanje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relevantni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dokument</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opravdanosti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izostanka</w:t>
      </w:r>
      <w:proofErr w:type="spellEnd"/>
      <w:r w:rsidRPr="00AD215A">
        <w:rPr>
          <w:rFonts w:ascii="Arial" w:eastAsia="Times New Roman" w:hAnsi="Arial" w:cs="Arial"/>
          <w:sz w:val="19"/>
          <w:szCs w:val="19"/>
        </w:rPr>
        <w:t>.</w:t>
      </w:r>
    </w:p>
    <w:p w14:paraId="501C015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Vanredan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fizičko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stariji</w:t>
      </w:r>
      <w:proofErr w:type="spellEnd"/>
      <w:r w:rsidRPr="00AD215A">
        <w:rPr>
          <w:rFonts w:ascii="Arial" w:eastAsia="Times New Roman" w:hAnsi="Arial" w:cs="Arial"/>
          <w:sz w:val="19"/>
          <w:szCs w:val="19"/>
        </w:rPr>
        <w:t xml:space="preserve"> od 20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izvršava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5D6BF5F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Vladanje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se.</w:t>
      </w:r>
    </w:p>
    <w:p w14:paraId="11C7E7A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je </w:t>
      </w:r>
      <w:proofErr w:type="spellStart"/>
      <w:r w:rsidRPr="00AD215A">
        <w:rPr>
          <w:rFonts w:ascii="Arial" w:eastAsia="Times New Roman" w:hAnsi="Arial" w:cs="Arial"/>
          <w:sz w:val="19"/>
          <w:szCs w:val="19"/>
        </w:rPr>
        <w:t>smešten</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sastavu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povredu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zabrane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učenički</w:t>
      </w:r>
      <w:proofErr w:type="spellEnd"/>
      <w:r w:rsidRPr="00AD215A">
        <w:rPr>
          <w:rFonts w:ascii="Arial" w:eastAsia="Times New Roman" w:hAnsi="Arial" w:cs="Arial"/>
          <w:sz w:val="19"/>
          <w:szCs w:val="19"/>
        </w:rPr>
        <w:t xml:space="preserve"> standard.</w:t>
      </w:r>
    </w:p>
    <w:p w14:paraId="3D0E2910" w14:textId="77777777" w:rsidR="00AD215A" w:rsidRPr="00AD215A" w:rsidRDefault="00AD215A" w:rsidP="00AD215A">
      <w:pPr>
        <w:spacing w:after="0" w:line="240" w:lineRule="auto"/>
        <w:jc w:val="center"/>
        <w:rPr>
          <w:rFonts w:ascii="Arial" w:eastAsia="Times New Roman" w:hAnsi="Arial" w:cs="Arial"/>
          <w:sz w:val="27"/>
          <w:szCs w:val="27"/>
        </w:rPr>
      </w:pPr>
      <w:bookmarkStart w:id="105" w:name="str_56"/>
      <w:bookmarkEnd w:id="105"/>
      <w:r w:rsidRPr="00AD215A">
        <w:rPr>
          <w:rFonts w:ascii="Arial" w:eastAsia="Times New Roman" w:hAnsi="Arial" w:cs="Arial"/>
          <w:sz w:val="27"/>
          <w:szCs w:val="27"/>
        </w:rPr>
        <w:t>V OCENJIVANJE I ISPITI</w:t>
      </w:r>
    </w:p>
    <w:p w14:paraId="634A2446"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06" w:name="str_57"/>
      <w:bookmarkEnd w:id="106"/>
      <w:r w:rsidRPr="00AD215A">
        <w:rPr>
          <w:rFonts w:ascii="Arial" w:eastAsia="Times New Roman" w:hAnsi="Arial" w:cs="Arial"/>
          <w:b/>
          <w:bCs/>
          <w:i/>
          <w:iCs/>
          <w:sz w:val="21"/>
          <w:szCs w:val="21"/>
        </w:rPr>
        <w:t xml:space="preserve">1. </w:t>
      </w:r>
      <w:proofErr w:type="spellStart"/>
      <w:r w:rsidRPr="00AD215A">
        <w:rPr>
          <w:rFonts w:ascii="Arial" w:eastAsia="Times New Roman" w:hAnsi="Arial" w:cs="Arial"/>
          <w:b/>
          <w:bCs/>
          <w:i/>
          <w:iCs/>
          <w:sz w:val="21"/>
          <w:szCs w:val="21"/>
        </w:rPr>
        <w:t>Ocenjivanje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učenika</w:t>
      </w:r>
      <w:proofErr w:type="spellEnd"/>
    </w:p>
    <w:p w14:paraId="2E5E8CFD"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07" w:name="clan_48"/>
      <w:bookmarkEnd w:id="10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48</w:t>
      </w:r>
    </w:p>
    <w:p w14:paraId="7C538D8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Ocenjivanjem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procenjuje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ostvarenost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a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izmenjenih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savladavanju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individualnog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obrazovnog</w:t>
      </w:r>
      <w:proofErr w:type="spellEnd"/>
      <w:r w:rsidRPr="00AD215A">
        <w:rPr>
          <w:rFonts w:ascii="Arial" w:eastAsia="Times New Roman" w:hAnsi="Arial" w:cs="Arial"/>
          <w:sz w:val="19"/>
          <w:szCs w:val="19"/>
        </w:rPr>
        <w:t xml:space="preserve"> plana.</w:t>
      </w:r>
    </w:p>
    <w:p w14:paraId="2C69D9D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Praćenje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razvoja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napredovanja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ostvarenosti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obavlja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formativnim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sumativnim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ocenjivanjem</w:t>
      </w:r>
      <w:proofErr w:type="spellEnd"/>
      <w:r w:rsidRPr="00AD215A">
        <w:rPr>
          <w:rFonts w:ascii="Arial" w:eastAsia="Times New Roman" w:hAnsi="Arial" w:cs="Arial"/>
          <w:sz w:val="19"/>
          <w:szCs w:val="19"/>
        </w:rPr>
        <w:t>.</w:t>
      </w:r>
    </w:p>
    <w:p w14:paraId="73D7374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Formativno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ocenjivanje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smislu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proveravanje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praćenje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savladavanja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povratnu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informaciju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preporuke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dalje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napredovanje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pravilu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evidentira</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pedagoškoj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dokumentaciji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nastavnika</w:t>
      </w:r>
      <w:proofErr w:type="spellEnd"/>
      <w:r w:rsidRPr="00AD215A">
        <w:rPr>
          <w:rFonts w:ascii="Arial" w:eastAsia="Times New Roman" w:hAnsi="Arial" w:cs="Arial"/>
          <w:sz w:val="19"/>
          <w:szCs w:val="19"/>
        </w:rPr>
        <w:t>.</w:t>
      </w:r>
    </w:p>
    <w:p w14:paraId="227018F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Sumativno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ocenjivanje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vrednovanje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celine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klasifikacioni</w:t>
      </w:r>
      <w:proofErr w:type="spellEnd"/>
      <w:r w:rsidRPr="00AD215A">
        <w:rPr>
          <w:rFonts w:ascii="Arial" w:eastAsia="Times New Roman" w:hAnsi="Arial" w:cs="Arial"/>
          <w:sz w:val="19"/>
          <w:szCs w:val="19"/>
        </w:rPr>
        <w:t xml:space="preserve"> period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dobijene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sumativnim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ocenjivanjem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pravilu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brojčane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propisanu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obrazovno-vaspitnom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w:t>
      </w:r>
    </w:p>
    <w:p w14:paraId="4179F5D3"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08" w:name="str_58"/>
      <w:bookmarkEnd w:id="108"/>
      <w:proofErr w:type="spellStart"/>
      <w:r w:rsidRPr="00AD215A">
        <w:rPr>
          <w:rFonts w:ascii="Arial" w:eastAsia="Times New Roman" w:hAnsi="Arial" w:cs="Arial"/>
          <w:b/>
          <w:bCs/>
          <w:sz w:val="24"/>
          <w:szCs w:val="24"/>
        </w:rPr>
        <w:t>Uspeh</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ocena</w:t>
      </w:r>
      <w:proofErr w:type="spellEnd"/>
    </w:p>
    <w:p w14:paraId="7ED8676E"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09" w:name="clan_49"/>
      <w:bookmarkEnd w:id="10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49</w:t>
      </w:r>
    </w:p>
    <w:p w14:paraId="4F04E79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w:t>
      </w:r>
    </w:p>
    <w:p w14:paraId="0A36473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Ocenjivanje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javno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ocena</w:t>
      </w:r>
      <w:proofErr w:type="spellEnd"/>
      <w:r w:rsidRPr="00AD215A">
        <w:rPr>
          <w:rFonts w:ascii="Arial" w:eastAsia="Times New Roman" w:hAnsi="Arial" w:cs="Arial"/>
          <w:sz w:val="19"/>
          <w:szCs w:val="19"/>
        </w:rPr>
        <w:t xml:space="preserve"> mora </w:t>
      </w:r>
      <w:proofErr w:type="spellStart"/>
      <w:r w:rsidRPr="00AD215A">
        <w:rPr>
          <w:rFonts w:ascii="Arial" w:eastAsia="Times New Roman" w:hAnsi="Arial" w:cs="Arial"/>
          <w:sz w:val="19"/>
          <w:szCs w:val="19"/>
        </w:rPr>
        <w:t>odmah</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bude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obrazložena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w:t>
      </w:r>
    </w:p>
    <w:p w14:paraId="5F576A1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tri puta u </w:t>
      </w:r>
      <w:proofErr w:type="spellStart"/>
      <w:r w:rsidRPr="00AD215A">
        <w:rPr>
          <w:rFonts w:ascii="Arial" w:eastAsia="Times New Roman" w:hAnsi="Arial" w:cs="Arial"/>
          <w:sz w:val="19"/>
          <w:szCs w:val="19"/>
        </w:rPr>
        <w:t>polugodištu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nedeljni</w:t>
      </w:r>
      <w:proofErr w:type="spellEnd"/>
      <w:r w:rsidRPr="00AD215A">
        <w:rPr>
          <w:rFonts w:ascii="Arial" w:eastAsia="Times New Roman" w:hAnsi="Arial" w:cs="Arial"/>
          <w:sz w:val="19"/>
          <w:szCs w:val="19"/>
        </w:rPr>
        <w:t xml:space="preserve"> fond </w:t>
      </w:r>
      <w:proofErr w:type="spellStart"/>
      <w:r w:rsidRPr="00AD215A">
        <w:rPr>
          <w:rFonts w:ascii="Arial" w:eastAsia="Times New Roman" w:hAnsi="Arial" w:cs="Arial"/>
          <w:sz w:val="19"/>
          <w:szCs w:val="19"/>
        </w:rPr>
        <w:t>nastavnog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čas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dva</w:t>
      </w:r>
      <w:proofErr w:type="spellEnd"/>
      <w:r w:rsidRPr="00AD215A">
        <w:rPr>
          <w:rFonts w:ascii="Arial" w:eastAsia="Times New Roman" w:hAnsi="Arial" w:cs="Arial"/>
          <w:sz w:val="19"/>
          <w:szCs w:val="19"/>
        </w:rPr>
        <w:t xml:space="preserve"> puta u </w:t>
      </w:r>
      <w:proofErr w:type="spellStart"/>
      <w:r w:rsidRPr="00AD215A">
        <w:rPr>
          <w:rFonts w:ascii="Arial" w:eastAsia="Times New Roman" w:hAnsi="Arial" w:cs="Arial"/>
          <w:sz w:val="19"/>
          <w:szCs w:val="19"/>
        </w:rPr>
        <w:t>polugodištu</w:t>
      </w:r>
      <w:proofErr w:type="spellEnd"/>
      <w:r w:rsidRPr="00AD215A">
        <w:rPr>
          <w:rFonts w:ascii="Arial" w:eastAsia="Times New Roman" w:hAnsi="Arial" w:cs="Arial"/>
          <w:sz w:val="19"/>
          <w:szCs w:val="19"/>
        </w:rPr>
        <w:t>.</w:t>
      </w:r>
    </w:p>
    <w:p w14:paraId="378CDA87"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ocenjivanje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opisno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brojčano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praćenja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napredovanja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savlađivanju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Zaključna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jeste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brojčana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izvodi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polugodišta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tokom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prilagođavani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ciljevi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ishodi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njima</w:t>
      </w:r>
      <w:proofErr w:type="spellEnd"/>
      <w:r w:rsidRPr="00AD215A">
        <w:rPr>
          <w:rFonts w:ascii="Arial" w:eastAsia="Times New Roman" w:hAnsi="Arial" w:cs="Arial"/>
          <w:sz w:val="19"/>
          <w:szCs w:val="19"/>
        </w:rPr>
        <w:t>.</w:t>
      </w:r>
    </w:p>
    <w:p w14:paraId="31A84A6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Brojčane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pojedinim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odličan</w:t>
      </w:r>
      <w:proofErr w:type="spellEnd"/>
      <w:r w:rsidRPr="00AD215A">
        <w:rPr>
          <w:rFonts w:ascii="Arial" w:eastAsia="Times New Roman" w:hAnsi="Arial" w:cs="Arial"/>
          <w:sz w:val="19"/>
          <w:szCs w:val="19"/>
        </w:rPr>
        <w:t xml:space="preserve"> (5), </w:t>
      </w:r>
      <w:proofErr w:type="spellStart"/>
      <w:r w:rsidRPr="00AD215A">
        <w:rPr>
          <w:rFonts w:ascii="Arial" w:eastAsia="Times New Roman" w:hAnsi="Arial" w:cs="Arial"/>
          <w:sz w:val="19"/>
          <w:szCs w:val="19"/>
        </w:rPr>
        <w:t>vrlo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dobar</w:t>
      </w:r>
      <w:proofErr w:type="spellEnd"/>
      <w:r w:rsidRPr="00AD215A">
        <w:rPr>
          <w:rFonts w:ascii="Arial" w:eastAsia="Times New Roman" w:hAnsi="Arial" w:cs="Arial"/>
          <w:sz w:val="19"/>
          <w:szCs w:val="19"/>
        </w:rPr>
        <w:t xml:space="preserve"> (4), </w:t>
      </w:r>
      <w:proofErr w:type="spellStart"/>
      <w:r w:rsidRPr="00AD215A">
        <w:rPr>
          <w:rFonts w:ascii="Arial" w:eastAsia="Times New Roman" w:hAnsi="Arial" w:cs="Arial"/>
          <w:sz w:val="19"/>
          <w:szCs w:val="19"/>
        </w:rPr>
        <w:t>dobar</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dovoljan</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nedovoljan</w:t>
      </w:r>
      <w:proofErr w:type="spellEnd"/>
      <w:r w:rsidRPr="00AD215A">
        <w:rPr>
          <w:rFonts w:ascii="Arial" w:eastAsia="Times New Roman" w:hAnsi="Arial" w:cs="Arial"/>
          <w:sz w:val="19"/>
          <w:szCs w:val="19"/>
        </w:rPr>
        <w:t xml:space="preserve"> (1), a </w:t>
      </w:r>
      <w:proofErr w:type="spellStart"/>
      <w:r w:rsidRPr="00AD215A">
        <w:rPr>
          <w:rFonts w:ascii="Arial" w:eastAsia="Times New Roman" w:hAnsi="Arial" w:cs="Arial"/>
          <w:sz w:val="19"/>
          <w:szCs w:val="19"/>
        </w:rPr>
        <w:t>sve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nedovoljan</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prelazne</w:t>
      </w:r>
      <w:proofErr w:type="spellEnd"/>
      <w:r w:rsidRPr="00AD215A">
        <w:rPr>
          <w:rFonts w:ascii="Arial" w:eastAsia="Times New Roman" w:hAnsi="Arial" w:cs="Arial"/>
          <w:sz w:val="19"/>
          <w:szCs w:val="19"/>
        </w:rPr>
        <w:t>.</w:t>
      </w:r>
    </w:p>
    <w:p w14:paraId="203B37B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prelazne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svakog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prelazi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naredni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w:t>
      </w:r>
    </w:p>
    <w:p w14:paraId="1AD47F2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školama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poseban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međunarodni</w:t>
      </w:r>
      <w:proofErr w:type="spellEnd"/>
      <w:r w:rsidRPr="00AD215A">
        <w:rPr>
          <w:rFonts w:ascii="Arial" w:eastAsia="Times New Roman" w:hAnsi="Arial" w:cs="Arial"/>
          <w:sz w:val="19"/>
          <w:szCs w:val="19"/>
        </w:rPr>
        <w:t xml:space="preserve"> program, za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utvrdi</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završetak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poseduje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sertifikat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međunarnodno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priznatog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udruženja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isti</w:t>
      </w:r>
      <w:proofErr w:type="spellEnd"/>
      <w:r w:rsidRPr="00AD215A">
        <w:rPr>
          <w:rFonts w:ascii="Arial" w:eastAsia="Times New Roman" w:hAnsi="Arial" w:cs="Arial"/>
          <w:sz w:val="19"/>
          <w:szCs w:val="19"/>
        </w:rPr>
        <w:t xml:space="preserve"> program,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w:t>
      </w:r>
    </w:p>
    <w:p w14:paraId="651FE78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izbornih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verska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građansko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opisno</w:t>
      </w:r>
      <w:proofErr w:type="spellEnd"/>
      <w:r w:rsidRPr="00AD215A">
        <w:rPr>
          <w:rFonts w:ascii="Arial" w:eastAsia="Times New Roman" w:hAnsi="Arial" w:cs="Arial"/>
          <w:sz w:val="19"/>
          <w:szCs w:val="19"/>
        </w:rPr>
        <w:t>.</w:t>
      </w:r>
    </w:p>
    <w:p w14:paraId="1402A58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Ocena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izbornih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verske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građanskog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brojčana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4495D4D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Ocena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tokom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izražava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opisno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to: </w:t>
      </w:r>
      <w:proofErr w:type="spellStart"/>
      <w:r w:rsidRPr="00AD215A">
        <w:rPr>
          <w:rFonts w:ascii="Arial" w:eastAsia="Times New Roman" w:hAnsi="Arial" w:cs="Arial"/>
          <w:sz w:val="19"/>
          <w:szCs w:val="19"/>
        </w:rPr>
        <w:t>primerno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vrlo</w:t>
      </w:r>
      <w:proofErr w:type="spellEnd"/>
      <w:r w:rsidRPr="00AD215A">
        <w:rPr>
          <w:rFonts w:ascii="Arial" w:eastAsia="Times New Roman" w:hAnsi="Arial" w:cs="Arial"/>
          <w:sz w:val="19"/>
          <w:szCs w:val="19"/>
        </w:rPr>
        <w:t xml:space="preserve"> dobro, dobro, </w:t>
      </w:r>
      <w:proofErr w:type="spellStart"/>
      <w:r w:rsidRPr="00AD215A">
        <w:rPr>
          <w:rFonts w:ascii="Arial" w:eastAsia="Times New Roman" w:hAnsi="Arial" w:cs="Arial"/>
          <w:sz w:val="19"/>
          <w:szCs w:val="19"/>
        </w:rPr>
        <w:t>dovoljno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nezadovoljavajuće</w:t>
      </w:r>
      <w:proofErr w:type="spellEnd"/>
      <w:r w:rsidRPr="00AD215A">
        <w:rPr>
          <w:rFonts w:ascii="Arial" w:eastAsia="Times New Roman" w:hAnsi="Arial" w:cs="Arial"/>
          <w:sz w:val="19"/>
          <w:szCs w:val="19"/>
        </w:rPr>
        <w:t>.</w:t>
      </w:r>
    </w:p>
    <w:p w14:paraId="4312DB9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Zaključna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izražava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brojčanom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to: </w:t>
      </w:r>
      <w:proofErr w:type="spellStart"/>
      <w:r w:rsidRPr="00AD215A">
        <w:rPr>
          <w:rFonts w:ascii="Arial" w:eastAsia="Times New Roman" w:hAnsi="Arial" w:cs="Arial"/>
          <w:sz w:val="19"/>
          <w:szCs w:val="19"/>
        </w:rPr>
        <w:t>primerno</w:t>
      </w:r>
      <w:proofErr w:type="spellEnd"/>
      <w:r w:rsidRPr="00AD215A">
        <w:rPr>
          <w:rFonts w:ascii="Arial" w:eastAsia="Times New Roman" w:hAnsi="Arial" w:cs="Arial"/>
          <w:sz w:val="19"/>
          <w:szCs w:val="19"/>
        </w:rPr>
        <w:t xml:space="preserve"> (5), </w:t>
      </w:r>
      <w:proofErr w:type="spellStart"/>
      <w:r w:rsidRPr="00AD215A">
        <w:rPr>
          <w:rFonts w:ascii="Arial" w:eastAsia="Times New Roman" w:hAnsi="Arial" w:cs="Arial"/>
          <w:sz w:val="19"/>
          <w:szCs w:val="19"/>
        </w:rPr>
        <w:t>vrlo</w:t>
      </w:r>
      <w:proofErr w:type="spellEnd"/>
      <w:r w:rsidRPr="00AD215A">
        <w:rPr>
          <w:rFonts w:ascii="Arial" w:eastAsia="Times New Roman" w:hAnsi="Arial" w:cs="Arial"/>
          <w:sz w:val="19"/>
          <w:szCs w:val="19"/>
        </w:rPr>
        <w:t xml:space="preserve"> dobro (4), dobro (3), </w:t>
      </w:r>
      <w:proofErr w:type="spellStart"/>
      <w:r w:rsidRPr="00AD215A">
        <w:rPr>
          <w:rFonts w:ascii="Arial" w:eastAsia="Times New Roman" w:hAnsi="Arial" w:cs="Arial"/>
          <w:sz w:val="19"/>
          <w:szCs w:val="19"/>
        </w:rPr>
        <w:t>zadovoljavajuće</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nezadovoljavajuće</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457E7B5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Vladanje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se.</w:t>
      </w:r>
    </w:p>
    <w:p w14:paraId="204E390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Zaključnu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predlog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predlog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odeljenjskog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starešine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odeljenjsko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veće</w:t>
      </w:r>
      <w:proofErr w:type="spellEnd"/>
      <w:r w:rsidRPr="00AD215A">
        <w:rPr>
          <w:rFonts w:ascii="Arial" w:eastAsia="Times New Roman" w:hAnsi="Arial" w:cs="Arial"/>
          <w:sz w:val="19"/>
          <w:szCs w:val="19"/>
        </w:rPr>
        <w:t>.</w:t>
      </w:r>
    </w:p>
    <w:p w14:paraId="73EFAB5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kriterijume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pojedinačnih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značaja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ocenjivanje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4C8E3AD2"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10" w:name="str_59"/>
      <w:bookmarkEnd w:id="110"/>
      <w:proofErr w:type="spellStart"/>
      <w:r w:rsidRPr="00AD215A">
        <w:rPr>
          <w:rFonts w:ascii="Arial" w:eastAsia="Times New Roman" w:hAnsi="Arial" w:cs="Arial"/>
          <w:b/>
          <w:bCs/>
          <w:sz w:val="24"/>
          <w:szCs w:val="24"/>
        </w:rPr>
        <w:t>Oslobađanje</w:t>
      </w:r>
      <w:proofErr w:type="spellEnd"/>
      <w:r w:rsidRPr="00AD215A">
        <w:rPr>
          <w:rFonts w:ascii="Arial" w:eastAsia="Times New Roman" w:hAnsi="Arial" w:cs="Arial"/>
          <w:b/>
          <w:bCs/>
          <w:sz w:val="24"/>
          <w:szCs w:val="24"/>
        </w:rPr>
        <w:t xml:space="preserve"> od </w:t>
      </w:r>
      <w:proofErr w:type="spellStart"/>
      <w:r w:rsidRPr="00AD215A">
        <w:rPr>
          <w:rFonts w:ascii="Arial" w:eastAsia="Times New Roman" w:hAnsi="Arial" w:cs="Arial"/>
          <w:b/>
          <w:bCs/>
          <w:sz w:val="24"/>
          <w:szCs w:val="24"/>
        </w:rPr>
        <w:t>nastave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fizičkog</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vaspitanja</w:t>
      </w:r>
      <w:proofErr w:type="spellEnd"/>
    </w:p>
    <w:p w14:paraId="077365EE"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11" w:name="clan_50"/>
      <w:bookmarkEnd w:id="11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50</w:t>
      </w:r>
    </w:p>
    <w:p w14:paraId="711A148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zbog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bolesti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privremeno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određenu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oslobođen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delimično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celini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1093752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Odluku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oslobađanju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ocenjivanju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predloga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izabranog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lekara</w:t>
      </w:r>
      <w:proofErr w:type="spellEnd"/>
      <w:r w:rsidRPr="00AD215A">
        <w:rPr>
          <w:rFonts w:ascii="Arial" w:eastAsia="Times New Roman" w:hAnsi="Arial" w:cs="Arial"/>
          <w:sz w:val="19"/>
          <w:szCs w:val="19"/>
        </w:rPr>
        <w:t>.</w:t>
      </w:r>
    </w:p>
    <w:p w14:paraId="04027D3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nastava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prilagođava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mogućnostima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vrstom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invaliditeta</w:t>
      </w:r>
      <w:proofErr w:type="spellEnd"/>
      <w:r w:rsidRPr="00AD215A">
        <w:rPr>
          <w:rFonts w:ascii="Arial" w:eastAsia="Times New Roman" w:hAnsi="Arial" w:cs="Arial"/>
          <w:sz w:val="19"/>
          <w:szCs w:val="19"/>
        </w:rPr>
        <w:t>.</w:t>
      </w:r>
    </w:p>
    <w:p w14:paraId="6E89655D"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12" w:name="str_60"/>
      <w:bookmarkEnd w:id="112"/>
      <w:proofErr w:type="spellStart"/>
      <w:r w:rsidRPr="00AD215A">
        <w:rPr>
          <w:rFonts w:ascii="Arial" w:eastAsia="Times New Roman" w:hAnsi="Arial" w:cs="Arial"/>
          <w:b/>
          <w:bCs/>
          <w:sz w:val="24"/>
          <w:szCs w:val="24"/>
        </w:rPr>
        <w:t>Završavanje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školovanja</w:t>
      </w:r>
      <w:proofErr w:type="spellEnd"/>
      <w:r w:rsidRPr="00AD215A">
        <w:rPr>
          <w:rFonts w:ascii="Arial" w:eastAsia="Times New Roman" w:hAnsi="Arial" w:cs="Arial"/>
          <w:b/>
          <w:bCs/>
          <w:sz w:val="24"/>
          <w:szCs w:val="24"/>
        </w:rPr>
        <w:t xml:space="preserve"> u </w:t>
      </w:r>
      <w:proofErr w:type="spellStart"/>
      <w:r w:rsidRPr="00AD215A">
        <w:rPr>
          <w:rFonts w:ascii="Arial" w:eastAsia="Times New Roman" w:hAnsi="Arial" w:cs="Arial"/>
          <w:b/>
          <w:bCs/>
          <w:sz w:val="24"/>
          <w:szCs w:val="24"/>
        </w:rPr>
        <w:t>kraćem</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roku</w:t>
      </w:r>
      <w:proofErr w:type="spellEnd"/>
    </w:p>
    <w:p w14:paraId="28029334"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13" w:name="clan_51"/>
      <w:bookmarkEnd w:id="113"/>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51</w:t>
      </w:r>
    </w:p>
    <w:p w14:paraId="05D5F37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postiže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rezultate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završi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kraćem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predviđenog</w:t>
      </w:r>
      <w:proofErr w:type="spellEnd"/>
      <w:r w:rsidRPr="00AD215A">
        <w:rPr>
          <w:rFonts w:ascii="Arial" w:eastAsia="Times New Roman" w:hAnsi="Arial" w:cs="Arial"/>
          <w:sz w:val="19"/>
          <w:szCs w:val="19"/>
        </w:rPr>
        <w:t>.</w:t>
      </w:r>
    </w:p>
    <w:p w14:paraId="7BE9808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polaganjem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započeti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naredni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ispunjenost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tog </w:t>
      </w:r>
      <w:proofErr w:type="spellStart"/>
      <w:r w:rsidRPr="00AD215A">
        <w:rPr>
          <w:rFonts w:ascii="Arial" w:eastAsia="Times New Roman" w:hAnsi="Arial" w:cs="Arial"/>
          <w:sz w:val="19"/>
          <w:szCs w:val="19"/>
        </w:rPr>
        <w:t>prava</w:t>
      </w:r>
      <w:proofErr w:type="spellEnd"/>
      <w:r w:rsidRPr="00AD215A">
        <w:rPr>
          <w:rFonts w:ascii="Arial" w:eastAsia="Times New Roman" w:hAnsi="Arial" w:cs="Arial"/>
          <w:sz w:val="19"/>
          <w:szCs w:val="19"/>
        </w:rPr>
        <w:t>.</w:t>
      </w:r>
    </w:p>
    <w:p w14:paraId="47F3CD1F"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14" w:name="str_61"/>
      <w:bookmarkEnd w:id="114"/>
      <w:proofErr w:type="spellStart"/>
      <w:r w:rsidRPr="00AD215A">
        <w:rPr>
          <w:rFonts w:ascii="Arial" w:eastAsia="Times New Roman" w:hAnsi="Arial" w:cs="Arial"/>
          <w:b/>
          <w:bCs/>
          <w:sz w:val="24"/>
          <w:szCs w:val="24"/>
        </w:rPr>
        <w:lastRenderedPageBreak/>
        <w:t>Opšti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uspeh</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p>
    <w:p w14:paraId="6F110CA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15" w:name="clan_52"/>
      <w:bookmarkEnd w:id="11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52</w:t>
      </w:r>
    </w:p>
    <w:p w14:paraId="7C1E6BA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Opšti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polugodišta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aritmetičke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prelaznih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zaključnih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brojčanih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to:</w:t>
      </w:r>
    </w:p>
    <w:p w14:paraId="3615E15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odličan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4,50;</w:t>
      </w:r>
    </w:p>
    <w:p w14:paraId="00723BB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dobar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ocenu</w:t>
      </w:r>
      <w:proofErr w:type="spellEnd"/>
      <w:r w:rsidRPr="00AD215A">
        <w:rPr>
          <w:rFonts w:ascii="Arial" w:eastAsia="Times New Roman" w:hAnsi="Arial" w:cs="Arial"/>
          <w:sz w:val="19"/>
          <w:szCs w:val="19"/>
        </w:rPr>
        <w:t xml:space="preserve"> od 3,50 </w:t>
      </w:r>
      <w:proofErr w:type="spellStart"/>
      <w:r w:rsidRPr="00AD215A">
        <w:rPr>
          <w:rFonts w:ascii="Arial" w:eastAsia="Times New Roman" w:hAnsi="Arial" w:cs="Arial"/>
          <w:sz w:val="19"/>
          <w:szCs w:val="19"/>
        </w:rPr>
        <w:t>zaključno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4,49;</w:t>
      </w:r>
    </w:p>
    <w:p w14:paraId="396AB4E7"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dobar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ocenu</w:t>
      </w:r>
      <w:proofErr w:type="spellEnd"/>
      <w:r w:rsidRPr="00AD215A">
        <w:rPr>
          <w:rFonts w:ascii="Arial" w:eastAsia="Times New Roman" w:hAnsi="Arial" w:cs="Arial"/>
          <w:sz w:val="19"/>
          <w:szCs w:val="19"/>
        </w:rPr>
        <w:t xml:space="preserve"> od 2,50 </w:t>
      </w:r>
      <w:proofErr w:type="spellStart"/>
      <w:r w:rsidRPr="00AD215A">
        <w:rPr>
          <w:rFonts w:ascii="Arial" w:eastAsia="Times New Roman" w:hAnsi="Arial" w:cs="Arial"/>
          <w:sz w:val="19"/>
          <w:szCs w:val="19"/>
        </w:rPr>
        <w:t>zaključno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3,49;</w:t>
      </w:r>
    </w:p>
    <w:p w14:paraId="4DAAC35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dovoljan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ocenu</w:t>
      </w:r>
      <w:proofErr w:type="spellEnd"/>
      <w:r w:rsidRPr="00AD215A">
        <w:rPr>
          <w:rFonts w:ascii="Arial" w:eastAsia="Times New Roman" w:hAnsi="Arial" w:cs="Arial"/>
          <w:sz w:val="19"/>
          <w:szCs w:val="19"/>
        </w:rPr>
        <w:t xml:space="preserve"> do 2,49.</w:t>
      </w:r>
    </w:p>
    <w:p w14:paraId="2B1468C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fakultativnih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utiču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4904460D"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16" w:name="str_62"/>
      <w:bookmarkEnd w:id="116"/>
      <w:proofErr w:type="spellStart"/>
      <w:r w:rsidRPr="00AD215A">
        <w:rPr>
          <w:rFonts w:ascii="Arial" w:eastAsia="Times New Roman" w:hAnsi="Arial" w:cs="Arial"/>
          <w:b/>
          <w:bCs/>
          <w:sz w:val="24"/>
          <w:szCs w:val="24"/>
        </w:rPr>
        <w:t>Napredovanje</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učenika</w:t>
      </w:r>
      <w:proofErr w:type="spellEnd"/>
    </w:p>
    <w:p w14:paraId="44003D8F"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17" w:name="clan_53"/>
      <w:bookmarkEnd w:id="11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53</w:t>
      </w:r>
    </w:p>
    <w:p w14:paraId="584672C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prelazne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izbornih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ocenjuju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brojčano</w:t>
      </w:r>
      <w:proofErr w:type="spellEnd"/>
      <w:r w:rsidRPr="00AD215A">
        <w:rPr>
          <w:rFonts w:ascii="Arial" w:eastAsia="Times New Roman" w:hAnsi="Arial" w:cs="Arial"/>
          <w:sz w:val="19"/>
          <w:szCs w:val="19"/>
        </w:rPr>
        <w:t>.</w:t>
      </w:r>
    </w:p>
    <w:p w14:paraId="21AF639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ponavlja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polugodišta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tri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neprelaznih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obaveznih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izbornih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ocenjuju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brojčano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ne </w:t>
      </w:r>
      <w:proofErr w:type="spellStart"/>
      <w:r w:rsidRPr="00AD215A">
        <w:rPr>
          <w:rFonts w:ascii="Arial" w:eastAsia="Times New Roman" w:hAnsi="Arial" w:cs="Arial"/>
          <w:sz w:val="19"/>
          <w:szCs w:val="19"/>
        </w:rPr>
        <w:t>položi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popravni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propisanim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rokovima</w:t>
      </w:r>
      <w:proofErr w:type="spellEnd"/>
      <w:r w:rsidRPr="00AD215A">
        <w:rPr>
          <w:rFonts w:ascii="Arial" w:eastAsia="Times New Roman" w:hAnsi="Arial" w:cs="Arial"/>
          <w:sz w:val="19"/>
          <w:szCs w:val="19"/>
        </w:rPr>
        <w:t xml:space="preserve">, a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muzičkog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baletskog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dobije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neprelaznu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glavnog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w:t>
      </w:r>
    </w:p>
    <w:p w14:paraId="608B688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Redovni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jedanput</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ponovi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školovanja</w:t>
      </w:r>
      <w:proofErr w:type="spellEnd"/>
      <w:r w:rsidRPr="00AD215A">
        <w:rPr>
          <w:rFonts w:ascii="Arial" w:eastAsia="Times New Roman" w:hAnsi="Arial" w:cs="Arial"/>
          <w:sz w:val="19"/>
          <w:szCs w:val="19"/>
        </w:rPr>
        <w:t>.</w:t>
      </w:r>
    </w:p>
    <w:p w14:paraId="5F35B505"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118" w:name="str_63"/>
      <w:bookmarkEnd w:id="118"/>
      <w:r w:rsidRPr="00AD215A">
        <w:rPr>
          <w:rFonts w:ascii="Arial" w:eastAsia="Times New Roman" w:hAnsi="Arial" w:cs="Arial"/>
          <w:b/>
          <w:bCs/>
          <w:sz w:val="24"/>
          <w:szCs w:val="24"/>
          <w:lang w:val="de-DE"/>
        </w:rPr>
        <w:t>Uspeh učenika na ispitu</w:t>
      </w:r>
    </w:p>
    <w:p w14:paraId="2A6E6094"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19" w:name="clan_54"/>
      <w:bookmarkEnd w:id="119"/>
      <w:r w:rsidRPr="00AD215A">
        <w:rPr>
          <w:rFonts w:ascii="Arial" w:eastAsia="Times New Roman" w:hAnsi="Arial" w:cs="Arial"/>
          <w:b/>
          <w:bCs/>
          <w:sz w:val="21"/>
          <w:szCs w:val="21"/>
          <w:lang w:val="de-DE"/>
        </w:rPr>
        <w:t>Član 54</w:t>
      </w:r>
    </w:p>
    <w:p w14:paraId="677BC67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Uspeh učenika ocenjuje se i na ispitu.</w:t>
      </w:r>
    </w:p>
    <w:p w14:paraId="127A702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Ispiti se polažu po predmetima i razredima.</w:t>
      </w:r>
    </w:p>
    <w:p w14:paraId="7E2D00E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14:paraId="1F886002"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Ispiti iz stava 3. ovog člana polažu se pred ispitnom komisijom koju čine najmanje tri člana, od kojih su najmanje dva stručna za predmet koji se polaže. Članove ispitne komisije određuje direktor škole.</w:t>
      </w:r>
    </w:p>
    <w:p w14:paraId="4DD7E84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Opštim aktom škole utvrđuju se rokovi za polaganje ispita.</w:t>
      </w:r>
    </w:p>
    <w:p w14:paraId="6EF76E9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Smatra se da nije položio ispit učenik koji iz neopravdanih razloga ne pristupi ispitu ili odustane od ispita u toku ili pre ispita.</w:t>
      </w:r>
    </w:p>
    <w:p w14:paraId="255AA5E5"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120" w:name="str_64"/>
      <w:bookmarkEnd w:id="120"/>
      <w:r w:rsidRPr="00AD215A">
        <w:rPr>
          <w:rFonts w:ascii="Arial" w:eastAsia="Times New Roman" w:hAnsi="Arial" w:cs="Arial"/>
          <w:b/>
          <w:bCs/>
          <w:i/>
          <w:iCs/>
          <w:sz w:val="21"/>
          <w:szCs w:val="21"/>
          <w:lang w:val="de-DE"/>
        </w:rPr>
        <w:t>2. Razredni, popravni i drugi ispiti tokom školovanja</w:t>
      </w:r>
    </w:p>
    <w:p w14:paraId="219B1297"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121" w:name="str_65"/>
      <w:bookmarkEnd w:id="121"/>
      <w:r w:rsidRPr="00AD215A">
        <w:rPr>
          <w:rFonts w:ascii="Arial" w:eastAsia="Times New Roman" w:hAnsi="Arial" w:cs="Arial"/>
          <w:b/>
          <w:bCs/>
          <w:sz w:val="24"/>
          <w:szCs w:val="24"/>
          <w:lang w:val="de-DE"/>
        </w:rPr>
        <w:t>Razredni ispit</w:t>
      </w:r>
    </w:p>
    <w:p w14:paraId="552500DF"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22" w:name="clan_55"/>
      <w:bookmarkEnd w:id="122"/>
      <w:r w:rsidRPr="00AD215A">
        <w:rPr>
          <w:rFonts w:ascii="Arial" w:eastAsia="Times New Roman" w:hAnsi="Arial" w:cs="Arial"/>
          <w:b/>
          <w:bCs/>
          <w:sz w:val="21"/>
          <w:szCs w:val="21"/>
          <w:lang w:val="de-DE"/>
        </w:rPr>
        <w:t>Član 55</w:t>
      </w:r>
    </w:p>
    <w:p w14:paraId="079F58E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koji iz opravdanih razloga nije prisustvovao nastavi više od jedne trećine predviđenog broja časova, a ocenjivanjem se utvrdi da nije ostvario propisane ciljeve, ishode i standarde postignuća u toku savladavanja školskog programa, upućuje se na razredni ispit.</w:t>
      </w:r>
    </w:p>
    <w:p w14:paraId="07238E3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se upućuje na razredni ispit i iz predmeta za koji nije organizovana nastava.</w:t>
      </w:r>
    </w:p>
    <w:p w14:paraId="7A1368B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Razredni ispit učenik polaže u junskom i avgustovskom ispitnom roku.</w:t>
      </w:r>
    </w:p>
    <w:p w14:paraId="55A5DA33"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123" w:name="str_66"/>
      <w:bookmarkEnd w:id="123"/>
      <w:r w:rsidRPr="00AD215A">
        <w:rPr>
          <w:rFonts w:ascii="Arial" w:eastAsia="Times New Roman" w:hAnsi="Arial" w:cs="Arial"/>
          <w:b/>
          <w:bCs/>
          <w:sz w:val="24"/>
          <w:szCs w:val="24"/>
          <w:lang w:val="de-DE"/>
        </w:rPr>
        <w:t>Popravni ispit</w:t>
      </w:r>
    </w:p>
    <w:p w14:paraId="56B0B190"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24" w:name="clan_56"/>
      <w:bookmarkEnd w:id="124"/>
      <w:r w:rsidRPr="00AD215A">
        <w:rPr>
          <w:rFonts w:ascii="Arial" w:eastAsia="Times New Roman" w:hAnsi="Arial" w:cs="Arial"/>
          <w:b/>
          <w:bCs/>
          <w:sz w:val="21"/>
          <w:szCs w:val="21"/>
          <w:lang w:val="de-DE"/>
        </w:rPr>
        <w:t>Član 56</w:t>
      </w:r>
    </w:p>
    <w:p w14:paraId="5398D5C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polaže popravni ispit u školi u kojoj stiče obrazovanje i vaspitanje u avgustovskom ispitnom roku, a učenik završnog razreda u junskom i avgustovskom roku.</w:t>
      </w:r>
    </w:p>
    <w:p w14:paraId="294D0AE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lastRenderedPageBreak/>
        <w:t>Za učenika koji polaže popravni ispit u avgustovskom ispitnom roku, organizuje se pripremna nastava.</w:t>
      </w:r>
    </w:p>
    <w:p w14:paraId="0BA920A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završnog razreda koji je položio razredni ispit ima pravo da u istom ispitnom roku polaže završni ili maturski ispit, odnosno da polaže popravni ispit ako nije položio razredni ispit.</w:t>
      </w:r>
    </w:p>
    <w:p w14:paraId="7257935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Izuzetno, redovan učenik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14:paraId="24BC728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završnog razreda koji ne položi popravni, završni, odnosno maturski ispit završava započeto obrazovanje u istoj školi u svojstvu vanrednog učenika polaganjem ispita, uz obavezu plaćanja naknade stvarnih troškova koje utvrdi škola.</w:t>
      </w:r>
    </w:p>
    <w:p w14:paraId="6C82A40B"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125" w:name="str_67"/>
      <w:bookmarkEnd w:id="125"/>
      <w:r w:rsidRPr="00AD215A">
        <w:rPr>
          <w:rFonts w:ascii="Arial" w:eastAsia="Times New Roman" w:hAnsi="Arial" w:cs="Arial"/>
          <w:b/>
          <w:bCs/>
          <w:sz w:val="24"/>
          <w:szCs w:val="24"/>
          <w:lang w:val="de-DE"/>
        </w:rPr>
        <w:t>Dopunski ispiti</w:t>
      </w:r>
    </w:p>
    <w:p w14:paraId="6ADC35A0"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26" w:name="clan_57"/>
      <w:bookmarkEnd w:id="126"/>
      <w:r w:rsidRPr="00AD215A">
        <w:rPr>
          <w:rFonts w:ascii="Arial" w:eastAsia="Times New Roman" w:hAnsi="Arial" w:cs="Arial"/>
          <w:b/>
          <w:bCs/>
          <w:sz w:val="21"/>
          <w:szCs w:val="21"/>
          <w:lang w:val="de-DE"/>
        </w:rPr>
        <w:t>Član 57</w:t>
      </w:r>
    </w:p>
    <w:p w14:paraId="1D02303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kome je odobren prelazak u drugu školu, odnosno drugi obrazovni profil u skladu sa ovim zakonom, polaže dopunske ispite iz predmeta koji nisu bili utvrđeni školskim programom, odnosno nastavnim planom i programom koji je učenik započeo da savlađuje, u rokovima utvrđenim rešenjem, saglasno opštem aktu škole.</w:t>
      </w:r>
    </w:p>
    <w:p w14:paraId="78016A6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Lice koje se upisuje u školu radi prekvalifikacije polaže ispite iz stručnih predmeta koje odredi komisija koju čine članovi nastavničkog veća škole imenovani rešenjem direktora.</w:t>
      </w:r>
    </w:p>
    <w:p w14:paraId="695BCDE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14:paraId="01F61047"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127" w:name="str_68"/>
      <w:bookmarkEnd w:id="127"/>
      <w:r w:rsidRPr="00AD215A">
        <w:rPr>
          <w:rFonts w:ascii="Arial" w:eastAsia="Times New Roman" w:hAnsi="Arial" w:cs="Arial"/>
          <w:b/>
          <w:bCs/>
          <w:sz w:val="24"/>
          <w:szCs w:val="24"/>
          <w:lang w:val="de-DE"/>
        </w:rPr>
        <w:t>Testiranje učeničkih postignuća</w:t>
      </w:r>
    </w:p>
    <w:p w14:paraId="57DB179C"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28" w:name="clan_57a"/>
      <w:bookmarkEnd w:id="128"/>
      <w:r w:rsidRPr="00AD215A">
        <w:rPr>
          <w:rFonts w:ascii="Arial" w:eastAsia="Times New Roman" w:hAnsi="Arial" w:cs="Arial"/>
          <w:b/>
          <w:bCs/>
          <w:sz w:val="21"/>
          <w:szCs w:val="21"/>
          <w:lang w:val="de-DE"/>
        </w:rPr>
        <w:t>Član 57a</w:t>
      </w:r>
    </w:p>
    <w:p w14:paraId="0B258EC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je dužna da obezbedi testiranje učeničkih postignuća na nacionalnim kao i međunarodnim testiranjima na koja se država obavezala ugovorima.</w:t>
      </w:r>
    </w:p>
    <w:p w14:paraId="3AE2F6E8"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129" w:name="str_69"/>
      <w:bookmarkEnd w:id="129"/>
      <w:r w:rsidRPr="00AD215A">
        <w:rPr>
          <w:rFonts w:ascii="Arial" w:eastAsia="Times New Roman" w:hAnsi="Arial" w:cs="Arial"/>
          <w:b/>
          <w:bCs/>
          <w:i/>
          <w:iCs/>
          <w:sz w:val="21"/>
          <w:szCs w:val="21"/>
          <w:lang w:val="de-DE"/>
        </w:rPr>
        <w:t>3. Ispiti kojima se završava srednje obrazovanje i vaspitanje</w:t>
      </w:r>
    </w:p>
    <w:p w14:paraId="3026E5DE"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30" w:name="clan_58"/>
      <w:bookmarkEnd w:id="130"/>
      <w:r w:rsidRPr="00AD215A">
        <w:rPr>
          <w:rFonts w:ascii="Arial" w:eastAsia="Times New Roman" w:hAnsi="Arial" w:cs="Arial"/>
          <w:b/>
          <w:bCs/>
          <w:sz w:val="21"/>
          <w:szCs w:val="21"/>
          <w:lang w:val="de-DE"/>
        </w:rPr>
        <w:t>Član 58</w:t>
      </w:r>
    </w:p>
    <w:p w14:paraId="5F4D495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14:paraId="33038AB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Ispiti iz stava 1. ovog člana polažu se u skladu sa Zakonom i ovim zakonom.</w:t>
      </w:r>
    </w:p>
    <w:p w14:paraId="29EC53F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Kršenje procedure ispita kojim se ugrožava jednakost učenika, odnosno odraslih predstavlja težu povredu radne obaveze zaposlenih.</w:t>
      </w:r>
    </w:p>
    <w:p w14:paraId="6A5EC06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Izuzetno, ne smatra se kršenjem procedure ako se vrši prilagođavanje uslova polaganja ispita za učenike sa smetnjama u razvoju i invaliditetom, kojim se obezbeđuje jednakost učenika i odraslih tokom polaganja ispita.</w:t>
      </w:r>
    </w:p>
    <w:p w14:paraId="5008827E"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31" w:name="str_70"/>
      <w:bookmarkEnd w:id="131"/>
      <w:r w:rsidRPr="00AD215A">
        <w:rPr>
          <w:rFonts w:ascii="Arial" w:eastAsia="Times New Roman" w:hAnsi="Arial" w:cs="Arial"/>
          <w:b/>
          <w:bCs/>
          <w:sz w:val="24"/>
          <w:szCs w:val="24"/>
        </w:rPr>
        <w:t xml:space="preserve">3.1. </w:t>
      </w:r>
      <w:proofErr w:type="spellStart"/>
      <w:r w:rsidRPr="00AD215A">
        <w:rPr>
          <w:rFonts w:ascii="Arial" w:eastAsia="Times New Roman" w:hAnsi="Arial" w:cs="Arial"/>
          <w:b/>
          <w:bCs/>
          <w:sz w:val="24"/>
          <w:szCs w:val="24"/>
        </w:rPr>
        <w:t>Opšta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matura</w:t>
      </w:r>
      <w:proofErr w:type="spellEnd"/>
    </w:p>
    <w:p w14:paraId="7182E965" w14:textId="77777777" w:rsidR="00AD215A" w:rsidRPr="00AD215A" w:rsidRDefault="00AD215A" w:rsidP="00AD215A">
      <w:pPr>
        <w:spacing w:before="240" w:after="240" w:line="240" w:lineRule="auto"/>
        <w:jc w:val="center"/>
        <w:rPr>
          <w:rFonts w:ascii="Arial" w:eastAsia="Times New Roman" w:hAnsi="Arial" w:cs="Arial"/>
          <w:i/>
          <w:iCs/>
          <w:sz w:val="21"/>
          <w:szCs w:val="21"/>
        </w:rPr>
      </w:pPr>
      <w:r w:rsidRPr="00AD215A">
        <w:rPr>
          <w:rFonts w:ascii="Arial" w:eastAsia="Times New Roman" w:hAnsi="Arial" w:cs="Arial"/>
          <w:i/>
          <w:iCs/>
          <w:sz w:val="21"/>
          <w:szCs w:val="21"/>
        </w:rPr>
        <w:t xml:space="preserve">Program </w:t>
      </w:r>
      <w:proofErr w:type="spellStart"/>
      <w:r w:rsidRPr="00AD215A">
        <w:rPr>
          <w:rFonts w:ascii="Arial" w:eastAsia="Times New Roman" w:hAnsi="Arial" w:cs="Arial"/>
          <w:i/>
          <w:iCs/>
          <w:sz w:val="21"/>
          <w:szCs w:val="21"/>
        </w:rPr>
        <w:t>opšte</w:t>
      </w:r>
      <w:proofErr w:type="spellEnd"/>
      <w:r w:rsidRPr="00AD215A">
        <w:rPr>
          <w:rFonts w:ascii="Arial" w:eastAsia="Times New Roman" w:hAnsi="Arial" w:cs="Arial"/>
          <w:i/>
          <w:iCs/>
          <w:sz w:val="21"/>
          <w:szCs w:val="21"/>
        </w:rPr>
        <w:t xml:space="preserve"> mature</w:t>
      </w:r>
    </w:p>
    <w:p w14:paraId="4640CEC9"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32" w:name="clan_59"/>
      <w:bookmarkEnd w:id="13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59</w:t>
      </w:r>
    </w:p>
    <w:p w14:paraId="3F49E20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Opštom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proverava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usvojenost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gimnaziji</w:t>
      </w:r>
      <w:proofErr w:type="spellEnd"/>
      <w:r w:rsidRPr="00AD215A">
        <w:rPr>
          <w:rFonts w:ascii="Arial" w:eastAsia="Times New Roman" w:hAnsi="Arial" w:cs="Arial"/>
          <w:sz w:val="19"/>
          <w:szCs w:val="19"/>
        </w:rPr>
        <w:t xml:space="preserve">, a koji se </w:t>
      </w:r>
      <w:proofErr w:type="spellStart"/>
      <w:r w:rsidRPr="00AD215A">
        <w:rPr>
          <w:rFonts w:ascii="Arial" w:eastAsia="Times New Roman" w:hAnsi="Arial" w:cs="Arial"/>
          <w:sz w:val="19"/>
          <w:szCs w:val="19"/>
        </w:rPr>
        <w:t>propisuju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mature.</w:t>
      </w:r>
    </w:p>
    <w:p w14:paraId="10717E7D"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Program opšte mature donosi ministar, u skladu sa Zakonom.</w:t>
      </w:r>
    </w:p>
    <w:p w14:paraId="6D0E479E" w14:textId="77777777" w:rsidR="00AD215A" w:rsidRPr="00AD215A" w:rsidRDefault="00AD215A" w:rsidP="00AD215A">
      <w:pPr>
        <w:spacing w:before="240" w:after="240" w:line="240" w:lineRule="auto"/>
        <w:jc w:val="center"/>
        <w:rPr>
          <w:rFonts w:ascii="Arial" w:eastAsia="Times New Roman" w:hAnsi="Arial" w:cs="Arial"/>
          <w:i/>
          <w:iCs/>
          <w:sz w:val="21"/>
          <w:szCs w:val="21"/>
          <w:lang w:val="de-DE"/>
        </w:rPr>
      </w:pPr>
      <w:r w:rsidRPr="00AD215A">
        <w:rPr>
          <w:rFonts w:ascii="Arial" w:eastAsia="Times New Roman" w:hAnsi="Arial" w:cs="Arial"/>
          <w:i/>
          <w:iCs/>
          <w:sz w:val="21"/>
          <w:szCs w:val="21"/>
          <w:lang w:val="de-DE"/>
        </w:rPr>
        <w:t>Pravo na polaganje opšte mature</w:t>
      </w:r>
    </w:p>
    <w:p w14:paraId="57DE59CE"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33" w:name="clan_60"/>
      <w:bookmarkEnd w:id="133"/>
      <w:r w:rsidRPr="00AD215A">
        <w:rPr>
          <w:rFonts w:ascii="Arial" w:eastAsia="Times New Roman" w:hAnsi="Arial" w:cs="Arial"/>
          <w:b/>
          <w:bCs/>
          <w:sz w:val="21"/>
          <w:szCs w:val="21"/>
          <w:lang w:val="de-DE"/>
        </w:rPr>
        <w:t>Član 60</w:t>
      </w:r>
    </w:p>
    <w:p w14:paraId="082812C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Opštu maturu polažu učenici nakon završenog četvrtog razreda srednjeg opšteg obrazovanja i vaspitanja u gimnaziji.</w:t>
      </w:r>
    </w:p>
    <w:p w14:paraId="0464EEB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Opštu maturu, odnosno njen deo može da polaže i učenik nakon završenog četvrtog razreda srednjeg stručnog, odnosno umetničkog obrazovanja u skladu sa programom opšte mature.</w:t>
      </w:r>
    </w:p>
    <w:p w14:paraId="2F27234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lastRenderedPageBreak/>
        <w:t>Učenik sa smetnjama u razvoju i invaliditetom, specifičnim teškoćama u učenju ili jezičkim barijerama polaže opštu maturu u uslovima koji obezbeđuju prevazilaženje fizičkih i komunikacijskih prepreka.</w:t>
      </w:r>
    </w:p>
    <w:p w14:paraId="0B80F5C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Timovi za inkluzivno obrazovanje i pružanje dodatne podrške pripremaju uslove za organizovanje i sprovođenje opšte mature za učenike iz stava 3. ovog člana.</w:t>
      </w:r>
    </w:p>
    <w:p w14:paraId="6D614906" w14:textId="77777777" w:rsidR="00AD215A" w:rsidRPr="00AD215A" w:rsidRDefault="00AD215A" w:rsidP="00AD215A">
      <w:pPr>
        <w:spacing w:before="240" w:after="240" w:line="240" w:lineRule="auto"/>
        <w:jc w:val="center"/>
        <w:rPr>
          <w:rFonts w:ascii="Arial" w:eastAsia="Times New Roman" w:hAnsi="Arial" w:cs="Arial"/>
          <w:i/>
          <w:iCs/>
          <w:sz w:val="21"/>
          <w:szCs w:val="21"/>
          <w:lang w:val="de-DE"/>
        </w:rPr>
      </w:pPr>
      <w:r w:rsidRPr="00AD215A">
        <w:rPr>
          <w:rFonts w:ascii="Arial" w:eastAsia="Times New Roman" w:hAnsi="Arial" w:cs="Arial"/>
          <w:i/>
          <w:iCs/>
          <w:sz w:val="21"/>
          <w:szCs w:val="21"/>
          <w:lang w:val="de-DE"/>
        </w:rPr>
        <w:t>Javna isprava i nastavak školovanja</w:t>
      </w:r>
    </w:p>
    <w:p w14:paraId="483B6FCD"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34" w:name="clan_61"/>
      <w:bookmarkEnd w:id="134"/>
      <w:r w:rsidRPr="00AD215A">
        <w:rPr>
          <w:rFonts w:ascii="Arial" w:eastAsia="Times New Roman" w:hAnsi="Arial" w:cs="Arial"/>
          <w:b/>
          <w:bCs/>
          <w:sz w:val="21"/>
          <w:szCs w:val="21"/>
          <w:lang w:val="de-DE"/>
        </w:rPr>
        <w:t>Član 61</w:t>
      </w:r>
    </w:p>
    <w:p w14:paraId="2B3CF8C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Nakon položene opšte mature učeniku se izdaje javna isprava, u skladu sa ovim zakonom.</w:t>
      </w:r>
    </w:p>
    <w:p w14:paraId="5D215E1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Na osnovu položene opšte mature, učenik može da se upiše u visokoškolsku ustanovu bez polaganja prijemnog ispita, osim ispita za proveru sklonosti i sposobnosti, u skladu sa zakonom kojim se uređuje visoko obrazovanje.</w:t>
      </w:r>
    </w:p>
    <w:p w14:paraId="64243442"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35" w:name="str_71"/>
      <w:bookmarkEnd w:id="135"/>
      <w:r w:rsidRPr="00AD215A">
        <w:rPr>
          <w:rFonts w:ascii="Arial" w:eastAsia="Times New Roman" w:hAnsi="Arial" w:cs="Arial"/>
          <w:b/>
          <w:bCs/>
          <w:sz w:val="24"/>
          <w:szCs w:val="24"/>
        </w:rPr>
        <w:t xml:space="preserve">3.2. </w:t>
      </w:r>
      <w:proofErr w:type="spellStart"/>
      <w:r w:rsidRPr="00AD215A">
        <w:rPr>
          <w:rFonts w:ascii="Arial" w:eastAsia="Times New Roman" w:hAnsi="Arial" w:cs="Arial"/>
          <w:b/>
          <w:bCs/>
          <w:sz w:val="24"/>
          <w:szCs w:val="24"/>
        </w:rPr>
        <w:t>Stručna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umetnička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matura</w:t>
      </w:r>
      <w:proofErr w:type="spellEnd"/>
    </w:p>
    <w:p w14:paraId="5BF5AAE1" w14:textId="77777777" w:rsidR="00AD215A" w:rsidRPr="00AD215A" w:rsidRDefault="00AD215A" w:rsidP="00AD215A">
      <w:pPr>
        <w:spacing w:before="240" w:after="240" w:line="240" w:lineRule="auto"/>
        <w:jc w:val="center"/>
        <w:rPr>
          <w:rFonts w:ascii="Arial" w:eastAsia="Times New Roman" w:hAnsi="Arial" w:cs="Arial"/>
          <w:i/>
          <w:iCs/>
          <w:sz w:val="21"/>
          <w:szCs w:val="21"/>
        </w:rPr>
      </w:pPr>
      <w:r w:rsidRPr="00AD215A">
        <w:rPr>
          <w:rFonts w:ascii="Arial" w:eastAsia="Times New Roman" w:hAnsi="Arial" w:cs="Arial"/>
          <w:i/>
          <w:iCs/>
          <w:sz w:val="21"/>
          <w:szCs w:val="21"/>
        </w:rPr>
        <w:t xml:space="preserve">Program </w:t>
      </w:r>
      <w:proofErr w:type="spellStart"/>
      <w:r w:rsidRPr="00AD215A">
        <w:rPr>
          <w:rFonts w:ascii="Arial" w:eastAsia="Times New Roman" w:hAnsi="Arial" w:cs="Arial"/>
          <w:i/>
          <w:iCs/>
          <w:sz w:val="21"/>
          <w:szCs w:val="21"/>
        </w:rPr>
        <w:t>stručne</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umetničke</w:t>
      </w:r>
      <w:proofErr w:type="spellEnd"/>
      <w:r w:rsidRPr="00AD215A">
        <w:rPr>
          <w:rFonts w:ascii="Arial" w:eastAsia="Times New Roman" w:hAnsi="Arial" w:cs="Arial"/>
          <w:i/>
          <w:iCs/>
          <w:sz w:val="21"/>
          <w:szCs w:val="21"/>
        </w:rPr>
        <w:t xml:space="preserve"> mature</w:t>
      </w:r>
    </w:p>
    <w:p w14:paraId="7AA970F2"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36" w:name="clan_62"/>
      <w:bookmarkEnd w:id="13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62</w:t>
      </w:r>
    </w:p>
    <w:p w14:paraId="515EF3B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Stručnom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proverava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usvojenost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42B9955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Umetničkom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proverava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usvojenost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w:t>
      </w:r>
    </w:p>
    <w:p w14:paraId="64A40CB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Programe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0488B2F5" w14:textId="77777777" w:rsidR="00AD215A" w:rsidRPr="00AD215A" w:rsidRDefault="00AD215A" w:rsidP="00AD215A">
      <w:pPr>
        <w:spacing w:before="240" w:after="240" w:line="240" w:lineRule="auto"/>
        <w:jc w:val="center"/>
        <w:rPr>
          <w:rFonts w:ascii="Arial" w:eastAsia="Times New Roman" w:hAnsi="Arial" w:cs="Arial"/>
          <w:i/>
          <w:iCs/>
          <w:sz w:val="21"/>
          <w:szCs w:val="21"/>
        </w:rPr>
      </w:pPr>
      <w:proofErr w:type="spellStart"/>
      <w:r w:rsidRPr="00AD215A">
        <w:rPr>
          <w:rFonts w:ascii="Arial" w:eastAsia="Times New Roman" w:hAnsi="Arial" w:cs="Arial"/>
          <w:i/>
          <w:iCs/>
          <w:sz w:val="21"/>
          <w:szCs w:val="21"/>
        </w:rPr>
        <w:t>Pravo</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na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polaganje</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stručne</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umetničke</w:t>
      </w:r>
      <w:proofErr w:type="spellEnd"/>
      <w:r w:rsidRPr="00AD215A">
        <w:rPr>
          <w:rFonts w:ascii="Arial" w:eastAsia="Times New Roman" w:hAnsi="Arial" w:cs="Arial"/>
          <w:i/>
          <w:iCs/>
          <w:sz w:val="21"/>
          <w:szCs w:val="21"/>
        </w:rPr>
        <w:t xml:space="preserve"> mature</w:t>
      </w:r>
    </w:p>
    <w:p w14:paraId="0B4618C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37" w:name="clan_63"/>
      <w:bookmarkEnd w:id="13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63</w:t>
      </w:r>
    </w:p>
    <w:p w14:paraId="1B305CF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Stručnu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četvrtog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stručnoj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w:t>
      </w:r>
    </w:p>
    <w:p w14:paraId="296C043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Stručnu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savladanog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trogodišnjeg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stručnoj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programu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prilagođenom</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odrasle</w:t>
      </w:r>
      <w:proofErr w:type="spellEnd"/>
      <w:r w:rsidRPr="00AD215A">
        <w:rPr>
          <w:rFonts w:ascii="Arial" w:eastAsia="Times New Roman" w:hAnsi="Arial" w:cs="Arial"/>
          <w:sz w:val="19"/>
          <w:szCs w:val="19"/>
        </w:rPr>
        <w:t>.</w:t>
      </w:r>
    </w:p>
    <w:p w14:paraId="2FEA959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specifičnim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teškoćama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jezičkim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barijerama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obezbeđuju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prevazilaženje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fizičkih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komunikacijskih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prepreka</w:t>
      </w:r>
      <w:proofErr w:type="spellEnd"/>
      <w:r w:rsidRPr="00AD215A">
        <w:rPr>
          <w:rFonts w:ascii="Arial" w:eastAsia="Times New Roman" w:hAnsi="Arial" w:cs="Arial"/>
          <w:sz w:val="19"/>
          <w:szCs w:val="19"/>
        </w:rPr>
        <w:t>.</w:t>
      </w:r>
    </w:p>
    <w:p w14:paraId="5578782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Timovi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inkluzivno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pružanje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organizovanje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sprovođenje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umetničke</w:t>
      </w:r>
      <w:proofErr w:type="spellEnd"/>
      <w:r w:rsidRPr="00AD215A">
        <w:rPr>
          <w:rFonts w:ascii="Arial" w:eastAsia="Times New Roman" w:hAnsi="Arial" w:cs="Arial"/>
          <w:sz w:val="19"/>
          <w:szCs w:val="19"/>
        </w:rPr>
        <w:t xml:space="preserve"> mature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w:t>
      </w:r>
    </w:p>
    <w:p w14:paraId="09A6248C" w14:textId="77777777" w:rsidR="00AD215A" w:rsidRPr="00AD215A" w:rsidRDefault="00AD215A" w:rsidP="00AD215A">
      <w:pPr>
        <w:spacing w:before="240" w:after="240" w:line="240" w:lineRule="auto"/>
        <w:jc w:val="center"/>
        <w:rPr>
          <w:rFonts w:ascii="Arial" w:eastAsia="Times New Roman" w:hAnsi="Arial" w:cs="Arial"/>
          <w:i/>
          <w:iCs/>
          <w:sz w:val="21"/>
          <w:szCs w:val="21"/>
        </w:rPr>
      </w:pPr>
      <w:r w:rsidRPr="00AD215A">
        <w:rPr>
          <w:rFonts w:ascii="Arial" w:eastAsia="Times New Roman" w:hAnsi="Arial" w:cs="Arial"/>
          <w:i/>
          <w:iCs/>
          <w:sz w:val="21"/>
          <w:szCs w:val="21"/>
        </w:rPr>
        <w:t xml:space="preserve">Program za </w:t>
      </w:r>
      <w:proofErr w:type="spellStart"/>
      <w:r w:rsidRPr="00AD215A">
        <w:rPr>
          <w:rFonts w:ascii="Arial" w:eastAsia="Times New Roman" w:hAnsi="Arial" w:cs="Arial"/>
          <w:i/>
          <w:iCs/>
          <w:sz w:val="21"/>
          <w:szCs w:val="21"/>
        </w:rPr>
        <w:t>sticanje</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kompetencija</w:t>
      </w:r>
      <w:proofErr w:type="spellEnd"/>
    </w:p>
    <w:p w14:paraId="45D4C110"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38" w:name="clan_63a"/>
      <w:bookmarkEnd w:id="138"/>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63a</w:t>
      </w:r>
    </w:p>
    <w:p w14:paraId="0DFF511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trogodišnjeg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ukoliko</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savladao</w:t>
      </w:r>
      <w:proofErr w:type="spellEnd"/>
      <w:r w:rsidRPr="00AD215A">
        <w:rPr>
          <w:rFonts w:ascii="Arial" w:eastAsia="Times New Roman" w:hAnsi="Arial" w:cs="Arial"/>
          <w:sz w:val="19"/>
          <w:szCs w:val="19"/>
        </w:rPr>
        <w:t xml:space="preserve"> program za </w:t>
      </w:r>
      <w:proofErr w:type="spellStart"/>
      <w:r w:rsidRPr="00AD215A">
        <w:rPr>
          <w:rFonts w:ascii="Arial" w:eastAsia="Times New Roman" w:hAnsi="Arial" w:cs="Arial"/>
          <w:sz w:val="19"/>
          <w:szCs w:val="19"/>
        </w:rPr>
        <w:t>sticanje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programu</w:t>
      </w:r>
      <w:proofErr w:type="spellEnd"/>
      <w:r w:rsidRPr="00AD215A">
        <w:rPr>
          <w:rFonts w:ascii="Arial" w:eastAsia="Times New Roman" w:hAnsi="Arial" w:cs="Arial"/>
          <w:sz w:val="19"/>
          <w:szCs w:val="19"/>
        </w:rPr>
        <w:t xml:space="preserve"> mature.</w:t>
      </w:r>
    </w:p>
    <w:p w14:paraId="16D7984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kandidat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najmanje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w:t>
      </w:r>
    </w:p>
    <w:p w14:paraId="67F8E3D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Program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imajući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vidu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područje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profil</w:t>
      </w:r>
      <w:proofErr w:type="spellEnd"/>
      <w:r w:rsidRPr="00AD215A">
        <w:rPr>
          <w:rFonts w:ascii="Arial" w:eastAsia="Times New Roman" w:hAnsi="Arial" w:cs="Arial"/>
          <w:sz w:val="19"/>
          <w:szCs w:val="19"/>
        </w:rPr>
        <w:t>.</w:t>
      </w:r>
    </w:p>
    <w:p w14:paraId="524943A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Bliže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5FB49536" w14:textId="77777777" w:rsidR="00AD215A" w:rsidRPr="00AD215A" w:rsidRDefault="00AD215A" w:rsidP="00AD215A">
      <w:pPr>
        <w:spacing w:before="240" w:after="240" w:line="240" w:lineRule="auto"/>
        <w:jc w:val="center"/>
        <w:rPr>
          <w:rFonts w:ascii="Arial" w:eastAsia="Times New Roman" w:hAnsi="Arial" w:cs="Arial"/>
          <w:i/>
          <w:iCs/>
          <w:sz w:val="21"/>
          <w:szCs w:val="21"/>
        </w:rPr>
      </w:pPr>
      <w:proofErr w:type="spellStart"/>
      <w:r w:rsidRPr="00AD215A">
        <w:rPr>
          <w:rFonts w:ascii="Arial" w:eastAsia="Times New Roman" w:hAnsi="Arial" w:cs="Arial"/>
          <w:i/>
          <w:iCs/>
          <w:sz w:val="21"/>
          <w:szCs w:val="21"/>
        </w:rPr>
        <w:t>Javna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isprava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nastavak</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školovanja</w:t>
      </w:r>
      <w:proofErr w:type="spellEnd"/>
    </w:p>
    <w:p w14:paraId="2DCD2005"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39" w:name="clan_64"/>
      <w:bookmarkEnd w:id="13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64</w:t>
      </w:r>
    </w:p>
    <w:p w14:paraId="31522CC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položene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stiče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čemu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388C49F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Na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položene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studije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naučnoj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stekao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bez </w:t>
      </w:r>
      <w:proofErr w:type="spellStart"/>
      <w:r w:rsidRPr="00AD215A">
        <w:rPr>
          <w:rFonts w:ascii="Arial" w:eastAsia="Times New Roman" w:hAnsi="Arial" w:cs="Arial"/>
          <w:sz w:val="19"/>
          <w:szCs w:val="19"/>
        </w:rPr>
        <w:t>polaganja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proveru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sklonosti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visoko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w:t>
      </w:r>
    </w:p>
    <w:p w14:paraId="78FDB49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lastRenderedPageBreak/>
        <w:t xml:space="preserve">Na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položene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se </w:t>
      </w:r>
      <w:proofErr w:type="spellStart"/>
      <w:r w:rsidRPr="00AD215A">
        <w:rPr>
          <w:rFonts w:ascii="Arial" w:eastAsia="Times New Roman" w:hAnsi="Arial" w:cs="Arial"/>
          <w:sz w:val="19"/>
          <w:szCs w:val="19"/>
        </w:rPr>
        <w:t>upiše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studije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oblasti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mature,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samostalna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visokoškolska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umesto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prijemnog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visoko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w:t>
      </w:r>
    </w:p>
    <w:p w14:paraId="3805B902" w14:textId="77777777" w:rsidR="00AD215A" w:rsidRPr="00AD215A" w:rsidRDefault="00AD215A" w:rsidP="00AD215A">
      <w:pPr>
        <w:spacing w:before="240" w:after="240" w:line="240" w:lineRule="auto"/>
        <w:jc w:val="center"/>
        <w:rPr>
          <w:rFonts w:ascii="Arial" w:eastAsia="Times New Roman" w:hAnsi="Arial" w:cs="Arial"/>
          <w:b/>
          <w:bCs/>
          <w:sz w:val="24"/>
          <w:szCs w:val="24"/>
        </w:rPr>
      </w:pPr>
      <w:bookmarkStart w:id="140" w:name="str_72"/>
      <w:bookmarkEnd w:id="140"/>
      <w:r w:rsidRPr="00AD215A">
        <w:rPr>
          <w:rFonts w:ascii="Arial" w:eastAsia="Times New Roman" w:hAnsi="Arial" w:cs="Arial"/>
          <w:b/>
          <w:bCs/>
          <w:sz w:val="24"/>
          <w:szCs w:val="24"/>
        </w:rPr>
        <w:t xml:space="preserve">3.3. </w:t>
      </w:r>
      <w:proofErr w:type="spellStart"/>
      <w:r w:rsidRPr="00AD215A">
        <w:rPr>
          <w:rFonts w:ascii="Arial" w:eastAsia="Times New Roman" w:hAnsi="Arial" w:cs="Arial"/>
          <w:b/>
          <w:bCs/>
          <w:sz w:val="24"/>
          <w:szCs w:val="24"/>
        </w:rPr>
        <w:t>Završni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ispit</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srednjeg</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stručnog</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obrazovanja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vaspitanja</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specijalistički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majstorski</w:t>
      </w:r>
      <w:proofErr w:type="spellEnd"/>
      <w:r w:rsidRPr="00AD215A">
        <w:rPr>
          <w:rFonts w:ascii="Arial" w:eastAsia="Times New Roman" w:hAnsi="Arial" w:cs="Arial"/>
          <w:b/>
          <w:bCs/>
          <w:sz w:val="24"/>
          <w:szCs w:val="24"/>
        </w:rPr>
        <w:t xml:space="preserve"> </w:t>
      </w:r>
      <w:proofErr w:type="spellStart"/>
      <w:r w:rsidRPr="00AD215A">
        <w:rPr>
          <w:rFonts w:ascii="Arial" w:eastAsia="Times New Roman" w:hAnsi="Arial" w:cs="Arial"/>
          <w:b/>
          <w:bCs/>
          <w:sz w:val="24"/>
          <w:szCs w:val="24"/>
        </w:rPr>
        <w:t>ispit</w:t>
      </w:r>
      <w:proofErr w:type="spellEnd"/>
    </w:p>
    <w:p w14:paraId="4E974563" w14:textId="77777777" w:rsidR="00AD215A" w:rsidRPr="00AD215A" w:rsidRDefault="00AD215A" w:rsidP="00AD215A">
      <w:pPr>
        <w:spacing w:before="240" w:after="240" w:line="240" w:lineRule="auto"/>
        <w:jc w:val="center"/>
        <w:rPr>
          <w:rFonts w:ascii="Arial" w:eastAsia="Times New Roman" w:hAnsi="Arial" w:cs="Arial"/>
          <w:i/>
          <w:iCs/>
          <w:sz w:val="21"/>
          <w:szCs w:val="21"/>
        </w:rPr>
      </w:pPr>
      <w:r w:rsidRPr="00AD215A">
        <w:rPr>
          <w:rFonts w:ascii="Arial" w:eastAsia="Times New Roman" w:hAnsi="Arial" w:cs="Arial"/>
          <w:i/>
          <w:iCs/>
          <w:sz w:val="21"/>
          <w:szCs w:val="21"/>
        </w:rPr>
        <w:t xml:space="preserve">Program </w:t>
      </w:r>
      <w:proofErr w:type="spellStart"/>
      <w:r w:rsidRPr="00AD215A">
        <w:rPr>
          <w:rFonts w:ascii="Arial" w:eastAsia="Times New Roman" w:hAnsi="Arial" w:cs="Arial"/>
          <w:i/>
          <w:iCs/>
          <w:sz w:val="21"/>
          <w:szCs w:val="21"/>
        </w:rPr>
        <w:t>završnog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ispita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srednjeg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stručnog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obrazovanja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vaspitanja</w:t>
      </w:r>
      <w:proofErr w:type="spellEnd"/>
    </w:p>
    <w:p w14:paraId="1C4DC1A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41" w:name="clan_65"/>
      <w:bookmarkEnd w:id="14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65</w:t>
      </w:r>
    </w:p>
    <w:p w14:paraId="6E0A0F1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Završnim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proverava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stečenost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definisanih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kvalifikacije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obavljanje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zanimanja</w:t>
      </w:r>
      <w:proofErr w:type="spellEnd"/>
      <w:r w:rsidRPr="00AD215A">
        <w:rPr>
          <w:rFonts w:ascii="Arial" w:eastAsia="Times New Roman" w:hAnsi="Arial" w:cs="Arial"/>
          <w:sz w:val="19"/>
          <w:szCs w:val="19"/>
        </w:rPr>
        <w:t>.</w:t>
      </w:r>
    </w:p>
    <w:p w14:paraId="12F1916B"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Program </w:t>
      </w:r>
      <w:proofErr w:type="spellStart"/>
      <w:r w:rsidRPr="00AD215A">
        <w:rPr>
          <w:rFonts w:ascii="Arial" w:eastAsia="Times New Roman" w:hAnsi="Arial" w:cs="Arial"/>
          <w:sz w:val="19"/>
          <w:szCs w:val="19"/>
        </w:rPr>
        <w:t>završnog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586461DA" w14:textId="77777777" w:rsidR="00AD215A" w:rsidRPr="00AD215A" w:rsidRDefault="00AD215A" w:rsidP="00AD215A">
      <w:pPr>
        <w:spacing w:before="240" w:after="240" w:line="240" w:lineRule="auto"/>
        <w:jc w:val="center"/>
        <w:rPr>
          <w:rFonts w:ascii="Arial" w:eastAsia="Times New Roman" w:hAnsi="Arial" w:cs="Arial"/>
          <w:i/>
          <w:iCs/>
          <w:sz w:val="21"/>
          <w:szCs w:val="21"/>
        </w:rPr>
      </w:pPr>
      <w:proofErr w:type="spellStart"/>
      <w:r w:rsidRPr="00AD215A">
        <w:rPr>
          <w:rFonts w:ascii="Arial" w:eastAsia="Times New Roman" w:hAnsi="Arial" w:cs="Arial"/>
          <w:i/>
          <w:iCs/>
          <w:sz w:val="21"/>
          <w:szCs w:val="21"/>
        </w:rPr>
        <w:t>Pravo</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na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polaganje</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završnog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ispita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srednjeg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stručnog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obrazovanja</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vaspitanja</w:t>
      </w:r>
      <w:proofErr w:type="spellEnd"/>
    </w:p>
    <w:p w14:paraId="1E0AD9F0"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42" w:name="clan_66"/>
      <w:bookmarkEnd w:id="14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66</w:t>
      </w:r>
    </w:p>
    <w:p w14:paraId="21579BB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Završni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w:t>
      </w:r>
    </w:p>
    <w:p w14:paraId="38FC7E1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savladanog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programu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odrasle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497CFE7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smetnjama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razvoju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invaliditetom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specifičnim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teškoćama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jezičkim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barijerama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obezbeđuju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prevazilaženje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fizičkih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komunikacijskih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prepreka</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bude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oslobođen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polaganja</w:t>
      </w:r>
      <w:proofErr w:type="spellEnd"/>
      <w:r w:rsidRPr="00AD215A">
        <w:rPr>
          <w:rFonts w:ascii="Arial" w:eastAsia="Times New Roman" w:hAnsi="Arial" w:cs="Arial"/>
          <w:sz w:val="19"/>
          <w:szCs w:val="19"/>
        </w:rPr>
        <w:t xml:space="preserve"> dela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mu </w:t>
      </w:r>
      <w:proofErr w:type="spellStart"/>
      <w:r w:rsidRPr="00AD215A">
        <w:rPr>
          <w:rFonts w:ascii="Arial" w:eastAsia="Times New Roman" w:hAnsi="Arial" w:cs="Arial"/>
          <w:sz w:val="19"/>
          <w:szCs w:val="19"/>
        </w:rPr>
        <w:t>tokom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prilagođavani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postignuća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da taj deo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individualnim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planom</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čemu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odluku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tim</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inkluzivno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tim</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pružanje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w:t>
      </w:r>
    </w:p>
    <w:p w14:paraId="5B3AB5C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Timovi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pripremaju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planove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organizovanje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sprovođenje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w:t>
      </w:r>
    </w:p>
    <w:p w14:paraId="765B927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položenog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javna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320FBC66" w14:textId="77777777" w:rsidR="00AD215A" w:rsidRPr="00AD215A" w:rsidRDefault="00AD215A" w:rsidP="00AD215A">
      <w:pPr>
        <w:spacing w:before="240" w:after="240" w:line="240" w:lineRule="auto"/>
        <w:jc w:val="center"/>
        <w:rPr>
          <w:rFonts w:ascii="Arial" w:eastAsia="Times New Roman" w:hAnsi="Arial" w:cs="Arial"/>
          <w:i/>
          <w:iCs/>
          <w:sz w:val="21"/>
          <w:szCs w:val="21"/>
        </w:rPr>
      </w:pPr>
      <w:r w:rsidRPr="00AD215A">
        <w:rPr>
          <w:rFonts w:ascii="Arial" w:eastAsia="Times New Roman" w:hAnsi="Arial" w:cs="Arial"/>
          <w:i/>
          <w:iCs/>
          <w:sz w:val="21"/>
          <w:szCs w:val="21"/>
        </w:rPr>
        <w:t xml:space="preserve">Program </w:t>
      </w:r>
      <w:proofErr w:type="spellStart"/>
      <w:r w:rsidRPr="00AD215A">
        <w:rPr>
          <w:rFonts w:ascii="Arial" w:eastAsia="Times New Roman" w:hAnsi="Arial" w:cs="Arial"/>
          <w:i/>
          <w:iCs/>
          <w:sz w:val="21"/>
          <w:szCs w:val="21"/>
        </w:rPr>
        <w:t>specijalističkog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i</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majstorskog</w:t>
      </w:r>
      <w:proofErr w:type="spellEnd"/>
      <w:r w:rsidRPr="00AD215A">
        <w:rPr>
          <w:rFonts w:ascii="Arial" w:eastAsia="Times New Roman" w:hAnsi="Arial" w:cs="Arial"/>
          <w:i/>
          <w:iCs/>
          <w:sz w:val="21"/>
          <w:szCs w:val="21"/>
        </w:rPr>
        <w:t xml:space="preserve"> </w:t>
      </w:r>
      <w:proofErr w:type="spellStart"/>
      <w:r w:rsidRPr="00AD215A">
        <w:rPr>
          <w:rFonts w:ascii="Arial" w:eastAsia="Times New Roman" w:hAnsi="Arial" w:cs="Arial"/>
          <w:i/>
          <w:iCs/>
          <w:sz w:val="21"/>
          <w:szCs w:val="21"/>
        </w:rPr>
        <w:t>obrazovanja</w:t>
      </w:r>
      <w:proofErr w:type="spellEnd"/>
    </w:p>
    <w:p w14:paraId="20BB599E"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43" w:name="clan_67"/>
      <w:bookmarkEnd w:id="143"/>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67</w:t>
      </w:r>
    </w:p>
    <w:p w14:paraId="4E69BD9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savladanog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w:t>
      </w:r>
    </w:p>
    <w:p w14:paraId="499B36B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Majstorskim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proveravaju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znanja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veštine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kompetencije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odraslog</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obavljanje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zanimanja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standardom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kvalifikacije</w:t>
      </w:r>
      <w:proofErr w:type="spellEnd"/>
      <w:r w:rsidRPr="00AD215A">
        <w:rPr>
          <w:rFonts w:ascii="Arial" w:eastAsia="Times New Roman" w:hAnsi="Arial" w:cs="Arial"/>
          <w:sz w:val="19"/>
          <w:szCs w:val="19"/>
        </w:rPr>
        <w:t>.</w:t>
      </w:r>
    </w:p>
    <w:p w14:paraId="628F547C"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Program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2FA90DD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položenog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odraslom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03859195"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144" w:name="str_73"/>
      <w:bookmarkEnd w:id="144"/>
      <w:r w:rsidRPr="00AD215A">
        <w:rPr>
          <w:rFonts w:ascii="Arial" w:eastAsia="Times New Roman" w:hAnsi="Arial" w:cs="Arial"/>
          <w:b/>
          <w:bCs/>
          <w:sz w:val="24"/>
          <w:szCs w:val="24"/>
          <w:lang w:val="de-DE"/>
        </w:rPr>
        <w:t>3.4. Ispiti drugih oblika stručnog obrazovanja</w:t>
      </w:r>
    </w:p>
    <w:p w14:paraId="362EC0BE"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45" w:name="clan_68"/>
      <w:bookmarkEnd w:id="145"/>
      <w:r w:rsidRPr="00AD215A">
        <w:rPr>
          <w:rFonts w:ascii="Arial" w:eastAsia="Times New Roman" w:hAnsi="Arial" w:cs="Arial"/>
          <w:b/>
          <w:bCs/>
          <w:sz w:val="21"/>
          <w:szCs w:val="21"/>
          <w:lang w:val="de-DE"/>
        </w:rPr>
        <w:t>Član 68</w:t>
      </w:r>
    </w:p>
    <w:p w14:paraId="3AA51B0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Posle završenog drugog razreda srednjeg stručnog obrazovanja i vaspitanja ili završenog dvogodišnjeg obrazovanja za rad, učenik, odnosno odrasli polaže završni ispit. Završnim ispitom proveravaju se znanja, veštine i stručne kompetencije u skladu sa standardom kvalifikacije.</w:t>
      </w:r>
    </w:p>
    <w:p w14:paraId="6B0ACBD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w:t>
      </w:r>
    </w:p>
    <w:p w14:paraId="183B9B7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i odrasli nakon savladanog programa obuke polaže ispit za obuku u školi ili drugoj organizaciji koja ima odobrenje za rad, pred posebnom komisijom, o čemu se izdaje isprava, u skladu sa ovim zakonom.</w:t>
      </w:r>
    </w:p>
    <w:p w14:paraId="41C8682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odluku donose tim za inkluzivno obrazovanje i tim za pružanje dodatne podrške učenicima.</w:t>
      </w:r>
    </w:p>
    <w:p w14:paraId="4051131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Timovi pripremaju planove za organizovanje i sprovođenje ispita iz st. 1-3. ovog člana za učenike iz stava 4. ovog člana.</w:t>
      </w:r>
    </w:p>
    <w:p w14:paraId="0156083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lastRenderedPageBreak/>
        <w:t>Programe iz st. 1-3. ovog člana donosi ministar, u skladu sa Zakonom.</w:t>
      </w:r>
    </w:p>
    <w:p w14:paraId="5C84E111" w14:textId="77777777" w:rsidR="00AD215A" w:rsidRPr="00AD215A" w:rsidRDefault="00AD215A" w:rsidP="00AD215A">
      <w:pPr>
        <w:spacing w:before="240" w:after="240" w:line="240" w:lineRule="auto"/>
        <w:jc w:val="center"/>
        <w:rPr>
          <w:rFonts w:ascii="Arial" w:eastAsia="Times New Roman" w:hAnsi="Arial" w:cs="Arial"/>
          <w:b/>
          <w:bCs/>
          <w:sz w:val="24"/>
          <w:szCs w:val="24"/>
          <w:lang w:val="de-DE"/>
        </w:rPr>
      </w:pPr>
      <w:bookmarkStart w:id="146" w:name="str_74"/>
      <w:bookmarkEnd w:id="146"/>
      <w:r w:rsidRPr="00AD215A">
        <w:rPr>
          <w:rFonts w:ascii="Arial" w:eastAsia="Times New Roman" w:hAnsi="Arial" w:cs="Arial"/>
          <w:b/>
          <w:bCs/>
          <w:sz w:val="24"/>
          <w:szCs w:val="24"/>
          <w:lang w:val="de-DE"/>
        </w:rPr>
        <w:t>3.5. Internacionalna matura</w:t>
      </w:r>
    </w:p>
    <w:p w14:paraId="70BB3BE4" w14:textId="77777777" w:rsidR="00AD215A" w:rsidRPr="00AD215A" w:rsidRDefault="00AD215A" w:rsidP="00AD215A">
      <w:pPr>
        <w:spacing w:before="240" w:after="240" w:line="240" w:lineRule="auto"/>
        <w:jc w:val="center"/>
        <w:rPr>
          <w:rFonts w:ascii="Arial" w:eastAsia="Times New Roman" w:hAnsi="Arial" w:cs="Arial"/>
          <w:i/>
          <w:iCs/>
          <w:sz w:val="21"/>
          <w:szCs w:val="21"/>
          <w:lang w:val="de-DE"/>
        </w:rPr>
      </w:pPr>
      <w:r w:rsidRPr="00AD215A">
        <w:rPr>
          <w:rFonts w:ascii="Arial" w:eastAsia="Times New Roman" w:hAnsi="Arial" w:cs="Arial"/>
          <w:i/>
          <w:iCs/>
          <w:sz w:val="21"/>
          <w:szCs w:val="21"/>
          <w:lang w:val="de-DE"/>
        </w:rPr>
        <w:t>Program internacionalne mature, pravo na polaganje internacionalne mature i javna isprava internacionalne mature</w:t>
      </w:r>
    </w:p>
    <w:p w14:paraId="59F582A7"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47" w:name="clan_68a"/>
      <w:bookmarkEnd w:id="147"/>
      <w:r w:rsidRPr="00AD215A">
        <w:rPr>
          <w:rFonts w:ascii="Arial" w:eastAsia="Times New Roman" w:hAnsi="Arial" w:cs="Arial"/>
          <w:b/>
          <w:bCs/>
          <w:sz w:val="21"/>
          <w:szCs w:val="21"/>
          <w:lang w:val="de-DE"/>
        </w:rPr>
        <w:t>Član 68a</w:t>
      </w:r>
    </w:p>
    <w:p w14:paraId="3AA21F0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Program internacionalne mature je međunarodno verifikovan, opšteobrazovni douniverzitetski program koji se ostvaruje tokom srednjeg obrazovanja najmanje dve godine.</w:t>
      </w:r>
    </w:p>
    <w:p w14:paraId="788C372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Internacionalna matura se polaže u skladu sa propisanim programom internacionalne mature.</w:t>
      </w:r>
    </w:p>
    <w:p w14:paraId="362C286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Po pribavljenoj analizi Zavoda za vrednovanje kvaliteta obrazovanja i vaspitanja, ministar svake druge godine donosi listu programa internacionalne mature.</w:t>
      </w:r>
    </w:p>
    <w:p w14:paraId="57161C6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Bliže uslove za ostvarivanje programa internacionalne mature propisuje ministar.</w:t>
      </w:r>
    </w:p>
    <w:p w14:paraId="064B9AD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Učenik koji je završio četvrti razred srednje škole po programu iz stava 1. ovog člana može da polaže internacionalnu maturu.</w:t>
      </w:r>
    </w:p>
    <w:p w14:paraId="1D800FA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Posle položene internacionalne mature učeniku se izdaje javna isprava o završenom srednjem obrazovanju, u skladu sa programom iz stava 1. ovog člana, ovim zakonom i Zakonom.</w:t>
      </w:r>
    </w:p>
    <w:p w14:paraId="54E49869" w14:textId="77777777" w:rsidR="00AD215A" w:rsidRPr="00AD215A" w:rsidRDefault="00AD215A" w:rsidP="00AD215A">
      <w:pPr>
        <w:spacing w:before="240" w:after="120" w:line="240" w:lineRule="auto"/>
        <w:jc w:val="center"/>
        <w:rPr>
          <w:rFonts w:ascii="Arial" w:eastAsia="Times New Roman" w:hAnsi="Arial" w:cs="Arial"/>
          <w:b/>
          <w:bCs/>
          <w:sz w:val="21"/>
          <w:szCs w:val="21"/>
        </w:rPr>
      </w:pPr>
      <w:proofErr w:type="spellStart"/>
      <w:r w:rsidRPr="00AD215A">
        <w:rPr>
          <w:rFonts w:ascii="Arial" w:eastAsia="Times New Roman" w:hAnsi="Arial" w:cs="Arial"/>
          <w:b/>
          <w:bCs/>
          <w:sz w:val="21"/>
          <w:szCs w:val="21"/>
        </w:rPr>
        <w:t>Čl</w:t>
      </w:r>
      <w:proofErr w:type="spellEnd"/>
      <w:r w:rsidRPr="00AD215A">
        <w:rPr>
          <w:rFonts w:ascii="Arial" w:eastAsia="Times New Roman" w:hAnsi="Arial" w:cs="Arial"/>
          <w:b/>
          <w:bCs/>
          <w:sz w:val="21"/>
          <w:szCs w:val="21"/>
        </w:rPr>
        <w:t xml:space="preserve">. 68b </w:t>
      </w:r>
      <w:proofErr w:type="spellStart"/>
      <w:r w:rsidRPr="00AD215A">
        <w:rPr>
          <w:rFonts w:ascii="Arial" w:eastAsia="Times New Roman" w:hAnsi="Arial" w:cs="Arial"/>
          <w:b/>
          <w:bCs/>
          <w:sz w:val="21"/>
          <w:szCs w:val="21"/>
        </w:rPr>
        <w:t>i</w:t>
      </w:r>
      <w:proofErr w:type="spellEnd"/>
      <w:r w:rsidRPr="00AD215A">
        <w:rPr>
          <w:rFonts w:ascii="Arial" w:eastAsia="Times New Roman" w:hAnsi="Arial" w:cs="Arial"/>
          <w:b/>
          <w:bCs/>
          <w:sz w:val="21"/>
          <w:szCs w:val="21"/>
        </w:rPr>
        <w:t xml:space="preserve"> 68v</w:t>
      </w:r>
    </w:p>
    <w:p w14:paraId="60B7D6D3" w14:textId="77777777" w:rsidR="00AD215A" w:rsidRPr="00AD215A" w:rsidRDefault="00AD215A" w:rsidP="00AD215A">
      <w:pPr>
        <w:spacing w:after="150" w:line="240" w:lineRule="auto"/>
        <w:jc w:val="center"/>
        <w:rPr>
          <w:rFonts w:ascii="Arial" w:eastAsia="Times New Roman" w:hAnsi="Arial" w:cs="Arial"/>
          <w:sz w:val="19"/>
          <w:szCs w:val="19"/>
        </w:rPr>
      </w:pPr>
      <w:r w:rsidRPr="00AD215A">
        <w:rPr>
          <w:rFonts w:ascii="Open Sans" w:eastAsia="Times New Roman" w:hAnsi="Open Sans" w:cs="Open Sans"/>
          <w:i/>
          <w:iCs/>
          <w:sz w:val="19"/>
          <w:szCs w:val="19"/>
        </w:rPr>
        <w:t>(</w:t>
      </w:r>
      <w:proofErr w:type="spellStart"/>
      <w:r w:rsidRPr="00AD215A">
        <w:rPr>
          <w:rFonts w:ascii="Open Sans" w:eastAsia="Times New Roman" w:hAnsi="Open Sans" w:cs="Open Sans"/>
          <w:i/>
          <w:iCs/>
          <w:sz w:val="19"/>
          <w:szCs w:val="19"/>
        </w:rPr>
        <w:t>Brisano</w:t>
      </w:r>
      <w:proofErr w:type="spellEnd"/>
      <w:r w:rsidRPr="00AD215A">
        <w:rPr>
          <w:rFonts w:ascii="Open Sans" w:eastAsia="Times New Roman" w:hAnsi="Open Sans" w:cs="Open Sans"/>
          <w:i/>
          <w:iCs/>
          <w:sz w:val="19"/>
          <w:szCs w:val="19"/>
        </w:rPr>
        <w:t>)</w:t>
      </w:r>
    </w:p>
    <w:p w14:paraId="07B93EF6" w14:textId="77777777" w:rsidR="00AD215A" w:rsidRPr="00AD215A" w:rsidRDefault="00AD215A" w:rsidP="00AD215A">
      <w:pPr>
        <w:spacing w:after="0" w:line="240" w:lineRule="auto"/>
        <w:jc w:val="center"/>
        <w:rPr>
          <w:rFonts w:ascii="Arial" w:eastAsia="Times New Roman" w:hAnsi="Arial" w:cs="Arial"/>
          <w:sz w:val="27"/>
          <w:szCs w:val="27"/>
        </w:rPr>
      </w:pPr>
      <w:bookmarkStart w:id="148" w:name="str_75"/>
      <w:bookmarkEnd w:id="148"/>
      <w:r w:rsidRPr="00AD215A">
        <w:rPr>
          <w:rFonts w:ascii="Arial" w:eastAsia="Times New Roman" w:hAnsi="Arial" w:cs="Arial"/>
          <w:sz w:val="27"/>
          <w:szCs w:val="27"/>
        </w:rPr>
        <w:t>VI EVIDENCIJE I JAVNE ISPRAVE</w:t>
      </w:r>
    </w:p>
    <w:p w14:paraId="68B122D4"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49" w:name="str_76"/>
      <w:bookmarkEnd w:id="149"/>
      <w:proofErr w:type="spellStart"/>
      <w:r w:rsidRPr="00AD215A">
        <w:rPr>
          <w:rFonts w:ascii="Arial" w:eastAsia="Times New Roman" w:hAnsi="Arial" w:cs="Arial"/>
          <w:b/>
          <w:bCs/>
          <w:i/>
          <w:iCs/>
          <w:sz w:val="21"/>
          <w:szCs w:val="21"/>
        </w:rPr>
        <w:t>Vrste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evidencija</w:t>
      </w:r>
      <w:proofErr w:type="spellEnd"/>
    </w:p>
    <w:p w14:paraId="6E921972"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50" w:name="clan_69"/>
      <w:bookmarkEnd w:id="150"/>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69</w:t>
      </w:r>
    </w:p>
    <w:p w14:paraId="75E722F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w:t>
      </w:r>
    </w:p>
    <w:p w14:paraId="3F358E5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w:t>
      </w:r>
    </w:p>
    <w:p w14:paraId="04A2580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w:t>
      </w:r>
    </w:p>
    <w:p w14:paraId="6317D5C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w:t>
      </w:r>
    </w:p>
    <w:p w14:paraId="2470962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w:t>
      </w:r>
    </w:p>
    <w:p w14:paraId="0E3CF065"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zaposlenima</w:t>
      </w:r>
      <w:proofErr w:type="spellEnd"/>
      <w:r w:rsidRPr="00AD215A">
        <w:rPr>
          <w:rFonts w:ascii="Arial" w:eastAsia="Times New Roman" w:hAnsi="Arial" w:cs="Arial"/>
          <w:sz w:val="19"/>
          <w:szCs w:val="19"/>
        </w:rPr>
        <w:t>.</w:t>
      </w:r>
    </w:p>
    <w:p w14:paraId="52DF1C32"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51" w:name="str_77"/>
      <w:bookmarkEnd w:id="151"/>
      <w:proofErr w:type="spellStart"/>
      <w:r w:rsidRPr="00AD215A">
        <w:rPr>
          <w:rFonts w:ascii="Arial" w:eastAsia="Times New Roman" w:hAnsi="Arial" w:cs="Arial"/>
          <w:b/>
          <w:bCs/>
          <w:i/>
          <w:iCs/>
          <w:sz w:val="21"/>
          <w:szCs w:val="21"/>
        </w:rPr>
        <w:t>Evidencija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učeniku</w:t>
      </w:r>
      <w:proofErr w:type="spellEnd"/>
    </w:p>
    <w:p w14:paraId="54498B45"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52" w:name="clan_70"/>
      <w:bookmarkEnd w:id="15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70</w:t>
      </w:r>
    </w:p>
    <w:p w14:paraId="2470BF7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jedinstveni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njegovom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identitetu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lični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statusu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preporučenoj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pruženoj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bolničkom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w:t>
      </w:r>
    </w:p>
    <w:p w14:paraId="146F0E0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Jedinstveni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individualnu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neponovljivu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oznaku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sastoji</w:t>
      </w:r>
      <w:proofErr w:type="spellEnd"/>
      <w:r w:rsidRPr="00AD215A">
        <w:rPr>
          <w:rFonts w:ascii="Arial" w:eastAsia="Times New Roman" w:hAnsi="Arial" w:cs="Arial"/>
          <w:sz w:val="19"/>
          <w:szCs w:val="19"/>
        </w:rPr>
        <w:t xml:space="preserve"> od 16 </w:t>
      </w:r>
      <w:proofErr w:type="spellStart"/>
      <w:r w:rsidRPr="00AD215A">
        <w:rPr>
          <w:rFonts w:ascii="Arial" w:eastAsia="Times New Roman" w:hAnsi="Arial" w:cs="Arial"/>
          <w:sz w:val="19"/>
          <w:szCs w:val="19"/>
        </w:rPr>
        <w:t>karaktera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dodeljuje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037AFB4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Podatak</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jedinstvenom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unosi</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štampanom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w:t>
      </w:r>
      <w:proofErr w:type="spellStart"/>
      <w:r w:rsidRPr="00AD215A">
        <w:rPr>
          <w:rFonts w:ascii="Arial" w:eastAsia="Times New Roman" w:hAnsi="Arial" w:cs="Arial"/>
          <w:sz w:val="19"/>
          <w:szCs w:val="19"/>
        </w:rPr>
        <w:t>ili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elektronskom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obrasce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2007154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Lični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roditelju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članom</w:t>
      </w:r>
      <w:proofErr w:type="spellEnd"/>
      <w:r w:rsidRPr="00AD215A">
        <w:rPr>
          <w:rFonts w:ascii="Arial" w:eastAsia="Times New Roman" w:hAnsi="Arial" w:cs="Arial"/>
          <w:sz w:val="19"/>
          <w:szCs w:val="19"/>
        </w:rPr>
        <w:t xml:space="preserve"> 181a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tačka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4AC93FD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obrazovnom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statusu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članom</w:t>
      </w:r>
      <w:proofErr w:type="spellEnd"/>
      <w:r w:rsidRPr="00AD215A">
        <w:rPr>
          <w:rFonts w:ascii="Arial" w:eastAsia="Times New Roman" w:hAnsi="Arial" w:cs="Arial"/>
          <w:sz w:val="19"/>
          <w:szCs w:val="19"/>
        </w:rPr>
        <w:t xml:space="preserve"> 181a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tač</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25A38B5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socijalnom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statusu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uslovima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stanu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porodičnoj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podstanarstvo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domu</w:t>
      </w:r>
      <w:proofErr w:type="spellEnd"/>
      <w:r w:rsidRPr="00AD215A">
        <w:rPr>
          <w:rFonts w:ascii="Arial" w:eastAsia="Times New Roman" w:hAnsi="Arial" w:cs="Arial"/>
          <w:sz w:val="19"/>
          <w:szCs w:val="19"/>
        </w:rPr>
        <w:t xml:space="preserve">, da li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sobu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porodice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porodičnog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domaćinstva</w:t>
      </w:r>
      <w:proofErr w:type="spellEnd"/>
      <w:r w:rsidRPr="00AD215A">
        <w:rPr>
          <w:rFonts w:ascii="Arial" w:eastAsia="Times New Roman" w:hAnsi="Arial" w:cs="Arial"/>
          <w:sz w:val="19"/>
          <w:szCs w:val="19"/>
        </w:rPr>
        <w:t xml:space="preserve">, da li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živi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zaposlenje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pomoći</w:t>
      </w:r>
      <w:proofErr w:type="spellEnd"/>
      <w:r w:rsidRPr="00AD215A">
        <w:rPr>
          <w:rFonts w:ascii="Arial" w:eastAsia="Times New Roman" w:hAnsi="Arial" w:cs="Arial"/>
          <w:sz w:val="19"/>
          <w:szCs w:val="19"/>
        </w:rPr>
        <w:t>).</w:t>
      </w:r>
    </w:p>
    <w:p w14:paraId="0E24D60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Podatak</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zdravstvenom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statusu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podatak</w:t>
      </w:r>
      <w:proofErr w:type="spellEnd"/>
      <w:r w:rsidRPr="00AD215A">
        <w:rPr>
          <w:rFonts w:ascii="Arial" w:eastAsia="Times New Roman" w:hAnsi="Arial" w:cs="Arial"/>
          <w:sz w:val="19"/>
          <w:szCs w:val="19"/>
        </w:rPr>
        <w:t xml:space="preserve"> o tome da li je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obuhvaćen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primarnom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zaštitom</w:t>
      </w:r>
      <w:proofErr w:type="spellEnd"/>
      <w:r w:rsidRPr="00AD215A">
        <w:rPr>
          <w:rFonts w:ascii="Arial" w:eastAsia="Times New Roman" w:hAnsi="Arial" w:cs="Arial"/>
          <w:sz w:val="19"/>
          <w:szCs w:val="19"/>
        </w:rPr>
        <w:t>.</w:t>
      </w:r>
    </w:p>
    <w:p w14:paraId="3633B37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preporučenoj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pruženoj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zdravstvenoj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socijalnoj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podršci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interresorna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komisija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procenu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njihovoj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ostvarenosti</w:t>
      </w:r>
      <w:proofErr w:type="spellEnd"/>
      <w:r w:rsidRPr="00AD215A">
        <w:rPr>
          <w:rFonts w:ascii="Arial" w:eastAsia="Times New Roman" w:hAnsi="Arial" w:cs="Arial"/>
          <w:sz w:val="19"/>
          <w:szCs w:val="19"/>
        </w:rPr>
        <w:t>.</w:t>
      </w:r>
    </w:p>
    <w:p w14:paraId="7877DB4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bolničkom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dodatni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neophodni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organizaciju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stiču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članom</w:t>
      </w:r>
      <w:proofErr w:type="spellEnd"/>
      <w:r w:rsidRPr="00AD215A">
        <w:rPr>
          <w:rFonts w:ascii="Arial" w:eastAsia="Times New Roman" w:hAnsi="Arial" w:cs="Arial"/>
          <w:sz w:val="19"/>
          <w:szCs w:val="19"/>
        </w:rPr>
        <w:t xml:space="preserve"> 27.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29241BD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postupku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završava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prikuplja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181a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694CFA6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Podatke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10.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počev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će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matura</w:t>
      </w:r>
      <w:proofErr w:type="spellEnd"/>
      <w:r w:rsidRPr="00AD215A">
        <w:rPr>
          <w:rFonts w:ascii="Arial" w:eastAsia="Times New Roman" w:hAnsi="Arial" w:cs="Arial"/>
          <w:sz w:val="19"/>
          <w:szCs w:val="19"/>
        </w:rPr>
        <w:t>.</w:t>
      </w:r>
    </w:p>
    <w:p w14:paraId="492FC99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10.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prikupljaju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495677B5"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53" w:name="clan_70a"/>
      <w:bookmarkEnd w:id="153"/>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70a</w:t>
      </w:r>
    </w:p>
    <w:p w14:paraId="153B354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Obrada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70.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9.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cilju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i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svrhu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sprovođenja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završava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postupka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visokoškolske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potrebnih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odgovarajuće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registre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okviru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Jedinstvenog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informacionog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sistema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prosvete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zaštite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ličnosti</w:t>
      </w:r>
      <w:proofErr w:type="spellEnd"/>
      <w:r w:rsidRPr="00AD215A">
        <w:rPr>
          <w:rFonts w:ascii="Arial" w:eastAsia="Times New Roman" w:hAnsi="Arial" w:cs="Arial"/>
          <w:sz w:val="19"/>
          <w:szCs w:val="19"/>
        </w:rPr>
        <w:t>.</w:t>
      </w:r>
    </w:p>
    <w:p w14:paraId="1B775BB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Obrada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vrši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elektronski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okviru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uspostavlja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upravlja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w:t>
      </w:r>
    </w:p>
    <w:p w14:paraId="4D06C93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Bliže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uslove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održavanja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administriranja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baze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unosa</w:t>
      </w:r>
      <w:proofErr w:type="spellEnd"/>
      <w:r w:rsidRPr="00AD215A">
        <w:rPr>
          <w:rFonts w:ascii="Arial" w:eastAsia="Times New Roman" w:hAnsi="Arial" w:cs="Arial"/>
          <w:sz w:val="19"/>
          <w:szCs w:val="19"/>
        </w:rPr>
        <w:t xml:space="preserve"> i </w:t>
      </w:r>
      <w:proofErr w:type="spellStart"/>
      <w:r w:rsidRPr="00AD215A">
        <w:rPr>
          <w:rFonts w:ascii="Arial" w:eastAsia="Times New Roman" w:hAnsi="Arial" w:cs="Arial"/>
          <w:sz w:val="19"/>
          <w:szCs w:val="19"/>
        </w:rPr>
        <w:t>ažuriranja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koji se u </w:t>
      </w:r>
      <w:proofErr w:type="spellStart"/>
      <w:r w:rsidRPr="00AD215A">
        <w:rPr>
          <w:rFonts w:ascii="Arial" w:eastAsia="Times New Roman" w:hAnsi="Arial" w:cs="Arial"/>
          <w:sz w:val="19"/>
          <w:szCs w:val="19"/>
        </w:rPr>
        <w:t>bazu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w:t>
      </w:r>
    </w:p>
    <w:p w14:paraId="1862D46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Prilikom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rukovalac</w:t>
      </w:r>
      <w:proofErr w:type="spellEnd"/>
      <w:r w:rsidRPr="00AD215A">
        <w:rPr>
          <w:rFonts w:ascii="Arial" w:eastAsia="Times New Roman" w:hAnsi="Arial" w:cs="Arial"/>
          <w:sz w:val="19"/>
          <w:szCs w:val="19"/>
        </w:rPr>
        <w:t xml:space="preserve"> je u </w:t>
      </w:r>
      <w:proofErr w:type="spellStart"/>
      <w:r w:rsidRPr="00AD215A">
        <w:rPr>
          <w:rFonts w:ascii="Arial" w:eastAsia="Times New Roman" w:hAnsi="Arial" w:cs="Arial"/>
          <w:sz w:val="19"/>
          <w:szCs w:val="19"/>
        </w:rPr>
        <w:t>obavezi</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poštuje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pravila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srazmernosti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obrade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odnosu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cilj</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namerava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ostvariti</w:t>
      </w:r>
      <w:proofErr w:type="spellEnd"/>
      <w:r w:rsidRPr="00AD215A">
        <w:rPr>
          <w:rFonts w:ascii="Arial" w:eastAsia="Times New Roman" w:hAnsi="Arial" w:cs="Arial"/>
          <w:sz w:val="19"/>
          <w:szCs w:val="19"/>
        </w:rPr>
        <w:t>.</w:t>
      </w:r>
    </w:p>
    <w:p w14:paraId="227AF91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čuvaju</w:t>
      </w:r>
      <w:proofErr w:type="spellEnd"/>
      <w:r w:rsidRPr="00AD215A">
        <w:rPr>
          <w:rFonts w:ascii="Arial" w:eastAsia="Times New Roman" w:hAnsi="Arial" w:cs="Arial"/>
          <w:sz w:val="19"/>
          <w:szCs w:val="19"/>
        </w:rPr>
        <w:t xml:space="preserve"> se pet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w:t>
      </w:r>
    </w:p>
    <w:p w14:paraId="62B39FE1"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54" w:name="str_78"/>
      <w:bookmarkEnd w:id="154"/>
      <w:proofErr w:type="spellStart"/>
      <w:r w:rsidRPr="00AD215A">
        <w:rPr>
          <w:rFonts w:ascii="Arial" w:eastAsia="Times New Roman" w:hAnsi="Arial" w:cs="Arial"/>
          <w:b/>
          <w:bCs/>
          <w:i/>
          <w:iCs/>
          <w:sz w:val="21"/>
          <w:szCs w:val="21"/>
        </w:rPr>
        <w:t>Evidencija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uspehu</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učenika</w:t>
      </w:r>
      <w:proofErr w:type="spellEnd"/>
    </w:p>
    <w:p w14:paraId="20096C7B"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55" w:name="clan_71"/>
      <w:bookmarkEnd w:id="15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71</w:t>
      </w:r>
    </w:p>
    <w:p w14:paraId="24937A2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uspehu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utvrđuje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učenju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to: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klasifikacionog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perioda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zaključne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vladanja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polugodišta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zaključne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izdatim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đačkim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knjižicama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svedočanstvima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diplomama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uverenjima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uspehu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diplomama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izuzetan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ocenama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postignutim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w:t>
      </w:r>
    </w:p>
    <w:p w14:paraId="48C32C33"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56" w:name="str_79"/>
      <w:bookmarkEnd w:id="156"/>
      <w:proofErr w:type="spellStart"/>
      <w:r w:rsidRPr="00AD215A">
        <w:rPr>
          <w:rFonts w:ascii="Arial" w:eastAsia="Times New Roman" w:hAnsi="Arial" w:cs="Arial"/>
          <w:b/>
          <w:bCs/>
          <w:i/>
          <w:iCs/>
          <w:sz w:val="21"/>
          <w:szCs w:val="21"/>
        </w:rPr>
        <w:t>Evidencija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ispitima</w:t>
      </w:r>
      <w:proofErr w:type="spellEnd"/>
    </w:p>
    <w:p w14:paraId="0283732D"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57" w:name="clan_72"/>
      <w:bookmarkEnd w:id="15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72</w:t>
      </w:r>
    </w:p>
    <w:p w14:paraId="07E6463D"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obavljenim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obavljenoj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osposobljenosti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obuku</w:t>
      </w:r>
      <w:proofErr w:type="spellEnd"/>
      <w:r w:rsidRPr="00AD215A">
        <w:rPr>
          <w:rFonts w:ascii="Arial" w:eastAsia="Times New Roman" w:hAnsi="Arial" w:cs="Arial"/>
          <w:sz w:val="19"/>
          <w:szCs w:val="19"/>
        </w:rPr>
        <w:t xml:space="preserve"> za rad, </w:t>
      </w:r>
      <w:proofErr w:type="spellStart"/>
      <w:r w:rsidRPr="00AD215A">
        <w:rPr>
          <w:rFonts w:ascii="Arial" w:eastAsia="Times New Roman" w:hAnsi="Arial" w:cs="Arial"/>
          <w:sz w:val="19"/>
          <w:szCs w:val="19"/>
        </w:rPr>
        <w:t>razrednim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popravnim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dopunskim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godišnjim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ispitima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nazivu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koji je </w:t>
      </w:r>
      <w:proofErr w:type="spellStart"/>
      <w:r w:rsidRPr="00AD215A">
        <w:rPr>
          <w:rFonts w:ascii="Arial" w:eastAsia="Times New Roman" w:hAnsi="Arial" w:cs="Arial"/>
          <w:sz w:val="19"/>
          <w:szCs w:val="19"/>
        </w:rPr>
        <w:t>sastavni</w:t>
      </w:r>
      <w:proofErr w:type="spellEnd"/>
      <w:r w:rsidRPr="00AD215A">
        <w:rPr>
          <w:rFonts w:ascii="Arial" w:eastAsia="Times New Roman" w:hAnsi="Arial" w:cs="Arial"/>
          <w:sz w:val="19"/>
          <w:szCs w:val="19"/>
        </w:rPr>
        <w:t xml:space="preserve"> deo </w:t>
      </w:r>
      <w:proofErr w:type="spellStart"/>
      <w:r w:rsidRPr="00AD215A">
        <w:rPr>
          <w:rFonts w:ascii="Arial" w:eastAsia="Times New Roman" w:hAnsi="Arial" w:cs="Arial"/>
          <w:sz w:val="19"/>
          <w:szCs w:val="19"/>
        </w:rPr>
        <w:t>određenog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ispita</w:t>
      </w:r>
      <w:proofErr w:type="spellEnd"/>
      <w:r w:rsidRPr="00AD215A">
        <w:rPr>
          <w:rFonts w:ascii="Arial" w:eastAsia="Times New Roman" w:hAnsi="Arial" w:cs="Arial"/>
          <w:sz w:val="19"/>
          <w:szCs w:val="19"/>
        </w:rPr>
        <w:t>.</w:t>
      </w:r>
    </w:p>
    <w:p w14:paraId="2821512E"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58" w:name="str_80"/>
      <w:bookmarkEnd w:id="158"/>
      <w:proofErr w:type="spellStart"/>
      <w:r w:rsidRPr="00AD215A">
        <w:rPr>
          <w:rFonts w:ascii="Arial" w:eastAsia="Times New Roman" w:hAnsi="Arial" w:cs="Arial"/>
          <w:b/>
          <w:bCs/>
          <w:i/>
          <w:iCs/>
          <w:sz w:val="21"/>
          <w:szCs w:val="21"/>
        </w:rPr>
        <w:t>Evidencija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obrazovno-vaspitnom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vaspitnom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radu</w:t>
      </w:r>
      <w:proofErr w:type="spellEnd"/>
    </w:p>
    <w:p w14:paraId="213412F7"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59" w:name="clan_73"/>
      <w:bookmarkEnd w:id="15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73</w:t>
      </w:r>
    </w:p>
    <w:p w14:paraId="65C8605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obrazovno-vaspitnom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podeli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predmeta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modula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rasporedu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časova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ostalih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udžbenicima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sredstvima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rasporedu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pismenih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kontrolnim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vežbama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grupi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njegovom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ostalim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w:t>
      </w:r>
    </w:p>
    <w:p w14:paraId="5324BA31"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60" w:name="str_81"/>
      <w:bookmarkEnd w:id="160"/>
      <w:proofErr w:type="spellStart"/>
      <w:r w:rsidRPr="00AD215A">
        <w:rPr>
          <w:rFonts w:ascii="Arial" w:eastAsia="Times New Roman" w:hAnsi="Arial" w:cs="Arial"/>
          <w:b/>
          <w:bCs/>
          <w:i/>
          <w:iCs/>
          <w:sz w:val="21"/>
          <w:szCs w:val="21"/>
        </w:rPr>
        <w:t>Evidencija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zaposlenima</w:t>
      </w:r>
      <w:proofErr w:type="spellEnd"/>
    </w:p>
    <w:p w14:paraId="4307BE05"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61" w:name="clan_74"/>
      <w:bookmarkEnd w:id="16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74</w:t>
      </w:r>
    </w:p>
    <w:p w14:paraId="1B11A5F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zaposlenima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sledeći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prezime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jedinstveni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matični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građana</w:t>
      </w:r>
      <w:proofErr w:type="spellEnd"/>
      <w:r w:rsidRPr="00AD215A">
        <w:rPr>
          <w:rFonts w:ascii="Arial" w:eastAsia="Times New Roman" w:hAnsi="Arial" w:cs="Arial"/>
          <w:sz w:val="19"/>
          <w:szCs w:val="19"/>
        </w:rPr>
        <w:t xml:space="preserve">, pol, datum </w:t>
      </w:r>
      <w:proofErr w:type="spellStart"/>
      <w:r w:rsidRPr="00AD215A">
        <w:rPr>
          <w:rFonts w:ascii="Arial" w:eastAsia="Times New Roman" w:hAnsi="Arial" w:cs="Arial"/>
          <w:sz w:val="19"/>
          <w:szCs w:val="19"/>
        </w:rPr>
        <w:t>rođenja</w:t>
      </w:r>
      <w:proofErr w:type="spellEnd"/>
      <w:r w:rsidRPr="00AD215A">
        <w:rPr>
          <w:rFonts w:ascii="Arial" w:eastAsia="Times New Roman" w:hAnsi="Arial" w:cs="Arial"/>
          <w:sz w:val="19"/>
          <w:szCs w:val="19"/>
        </w:rPr>
        <w:t xml:space="preserve">, mesto, </w:t>
      </w:r>
      <w:proofErr w:type="spellStart"/>
      <w:r w:rsidRPr="00AD215A">
        <w:rPr>
          <w:rFonts w:ascii="Arial" w:eastAsia="Times New Roman" w:hAnsi="Arial" w:cs="Arial"/>
          <w:sz w:val="19"/>
          <w:szCs w:val="19"/>
        </w:rPr>
        <w:t>opština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država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rođenja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adresa</w:t>
      </w:r>
      <w:proofErr w:type="spellEnd"/>
      <w:r w:rsidRPr="00AD215A">
        <w:rPr>
          <w:rFonts w:ascii="Arial" w:eastAsia="Times New Roman" w:hAnsi="Arial" w:cs="Arial"/>
          <w:sz w:val="19"/>
          <w:szCs w:val="19"/>
        </w:rPr>
        <w:t xml:space="preserve">, mesto, </w:t>
      </w:r>
      <w:proofErr w:type="spellStart"/>
      <w:r w:rsidRPr="00AD215A">
        <w:rPr>
          <w:rFonts w:ascii="Arial" w:eastAsia="Times New Roman" w:hAnsi="Arial" w:cs="Arial"/>
          <w:sz w:val="19"/>
          <w:szCs w:val="19"/>
        </w:rPr>
        <w:t>opština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država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stanovanja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kontakt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telefon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adresa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elektronske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vrsta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stručnom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usavršavanju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stečenim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zvanjima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državljanstvu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w:t>
      </w:r>
      <w:proofErr w:type="spellEnd"/>
      <w:r w:rsidRPr="00AD215A">
        <w:rPr>
          <w:rFonts w:ascii="Arial" w:eastAsia="Times New Roman" w:hAnsi="Arial" w:cs="Arial"/>
          <w:sz w:val="19"/>
          <w:szCs w:val="19"/>
        </w:rPr>
        <w:t xml:space="preserve"> za rad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decom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proveri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psihofizičkih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sposobnosti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poznavanju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vrsti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dužini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angažovanja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istovremenim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angažovanjima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drugim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izrečenim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disciplinskim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lastRenderedPageBreak/>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stručnom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licenci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zaduženjima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fondu </w:t>
      </w:r>
      <w:proofErr w:type="spellStart"/>
      <w:r w:rsidRPr="00AD215A">
        <w:rPr>
          <w:rFonts w:ascii="Arial" w:eastAsia="Times New Roman" w:hAnsi="Arial" w:cs="Arial"/>
          <w:sz w:val="19"/>
          <w:szCs w:val="19"/>
        </w:rPr>
        <w:t>časova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vaspitača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saradnika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pomoćnih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učešću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radu</w:t>
      </w:r>
      <w:proofErr w:type="spellEnd"/>
      <w:r w:rsidRPr="00AD215A">
        <w:rPr>
          <w:rFonts w:ascii="Arial" w:eastAsia="Times New Roman" w:hAnsi="Arial" w:cs="Arial"/>
          <w:sz w:val="19"/>
          <w:szCs w:val="19"/>
        </w:rPr>
        <w:t xml:space="preserve"> organa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a u </w:t>
      </w:r>
      <w:proofErr w:type="spellStart"/>
      <w:r w:rsidRPr="00AD215A">
        <w:rPr>
          <w:rFonts w:ascii="Arial" w:eastAsia="Times New Roman" w:hAnsi="Arial" w:cs="Arial"/>
          <w:sz w:val="19"/>
          <w:szCs w:val="19"/>
        </w:rPr>
        <w:t>svrhu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obrazovno-vaspitnog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0F1836D8"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62" w:name="str_82"/>
      <w:bookmarkEnd w:id="162"/>
      <w:proofErr w:type="spellStart"/>
      <w:r w:rsidRPr="00AD215A">
        <w:rPr>
          <w:rFonts w:ascii="Arial" w:eastAsia="Times New Roman" w:hAnsi="Arial" w:cs="Arial"/>
          <w:b/>
          <w:bCs/>
          <w:i/>
          <w:iCs/>
          <w:sz w:val="21"/>
          <w:szCs w:val="21"/>
        </w:rPr>
        <w:t>Način</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prikupljanja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podataka</w:t>
      </w:r>
      <w:proofErr w:type="spellEnd"/>
      <w:r w:rsidRPr="00AD215A">
        <w:rPr>
          <w:rFonts w:ascii="Arial" w:eastAsia="Times New Roman" w:hAnsi="Arial" w:cs="Arial"/>
          <w:b/>
          <w:bCs/>
          <w:i/>
          <w:iCs/>
          <w:sz w:val="21"/>
          <w:szCs w:val="21"/>
        </w:rPr>
        <w:t xml:space="preserve"> u </w:t>
      </w:r>
      <w:proofErr w:type="spellStart"/>
      <w:r w:rsidRPr="00AD215A">
        <w:rPr>
          <w:rFonts w:ascii="Arial" w:eastAsia="Times New Roman" w:hAnsi="Arial" w:cs="Arial"/>
          <w:b/>
          <w:bCs/>
          <w:i/>
          <w:iCs/>
          <w:sz w:val="21"/>
          <w:szCs w:val="21"/>
        </w:rPr>
        <w:t>evidencijama</w:t>
      </w:r>
      <w:proofErr w:type="spellEnd"/>
    </w:p>
    <w:p w14:paraId="2EFCAE99"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63" w:name="clan_75"/>
      <w:bookmarkEnd w:id="163"/>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75</w:t>
      </w:r>
    </w:p>
    <w:p w14:paraId="2EC2EAE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evidencijama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prikupljaju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dokumentacije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nadležnih</w:t>
      </w:r>
      <w:proofErr w:type="spellEnd"/>
      <w:r w:rsidRPr="00AD215A">
        <w:rPr>
          <w:rFonts w:ascii="Arial" w:eastAsia="Times New Roman" w:hAnsi="Arial" w:cs="Arial"/>
          <w:sz w:val="19"/>
          <w:szCs w:val="19"/>
        </w:rPr>
        <w:t xml:space="preserve"> organa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dostavljaju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punoletni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izjava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punoletnih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w:t>
      </w:r>
    </w:p>
    <w:p w14:paraId="06BAE9D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Naročito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osetljivi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obrađuju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pristanak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punoletnog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roditelja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zastupnika</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daje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pismenom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obliku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zaštita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ličnosti</w:t>
      </w:r>
      <w:proofErr w:type="spellEnd"/>
      <w:r w:rsidRPr="00AD215A">
        <w:rPr>
          <w:rFonts w:ascii="Arial" w:eastAsia="Times New Roman" w:hAnsi="Arial" w:cs="Arial"/>
          <w:sz w:val="19"/>
          <w:szCs w:val="19"/>
        </w:rPr>
        <w:t>.</w:t>
      </w:r>
    </w:p>
    <w:p w14:paraId="4BAA17AD"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64" w:name="str_83"/>
      <w:bookmarkEnd w:id="164"/>
      <w:proofErr w:type="spellStart"/>
      <w:r w:rsidRPr="00AD215A">
        <w:rPr>
          <w:rFonts w:ascii="Arial" w:eastAsia="Times New Roman" w:hAnsi="Arial" w:cs="Arial"/>
          <w:b/>
          <w:bCs/>
          <w:i/>
          <w:iCs/>
          <w:sz w:val="21"/>
          <w:szCs w:val="21"/>
        </w:rPr>
        <w:t>Vođenje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evidencija</w:t>
      </w:r>
      <w:proofErr w:type="spellEnd"/>
    </w:p>
    <w:p w14:paraId="575B2CA0"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65" w:name="clan_76"/>
      <w:bookmarkEnd w:id="16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76</w:t>
      </w:r>
    </w:p>
    <w:p w14:paraId="5FCBDBB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Prikupljeni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vođenje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w:t>
      </w:r>
    </w:p>
    <w:p w14:paraId="2AB9541A"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vode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elektronski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okviru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jedinstvenog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informacionog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sistema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prosvete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papirnoj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formi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obrascima</w:t>
      </w:r>
      <w:proofErr w:type="spellEnd"/>
      <w:r w:rsidRPr="00AD215A">
        <w:rPr>
          <w:rFonts w:ascii="Arial" w:eastAsia="Times New Roman" w:hAnsi="Arial" w:cs="Arial"/>
          <w:sz w:val="19"/>
          <w:szCs w:val="19"/>
        </w:rPr>
        <w:t>.</w:t>
      </w:r>
    </w:p>
    <w:p w14:paraId="22DC21A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Vrstu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naziv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sadržaj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obrazaca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vođenja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odobrava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izdavanje</w:t>
      </w:r>
      <w:proofErr w:type="spellEnd"/>
      <w:r w:rsidRPr="00AD215A">
        <w:rPr>
          <w:rFonts w:ascii="Arial" w:eastAsia="Times New Roman" w:hAnsi="Arial" w:cs="Arial"/>
          <w:sz w:val="19"/>
          <w:szCs w:val="19"/>
        </w:rPr>
        <w:t>.</w:t>
      </w:r>
    </w:p>
    <w:p w14:paraId="7203734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srpskom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ćiriličkim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pismom</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latiničkim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09698D4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Kada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obrazovno-vaspitni</w:t>
      </w:r>
      <w:proofErr w:type="spellEnd"/>
      <w:r w:rsidRPr="00AD215A">
        <w:rPr>
          <w:rFonts w:ascii="Arial" w:eastAsia="Times New Roman" w:hAnsi="Arial" w:cs="Arial"/>
          <w:sz w:val="19"/>
          <w:szCs w:val="19"/>
        </w:rPr>
        <w:t xml:space="preserve"> rad </w:t>
      </w:r>
      <w:proofErr w:type="spellStart"/>
      <w:r w:rsidRPr="00AD215A">
        <w:rPr>
          <w:rFonts w:ascii="Arial" w:eastAsia="Times New Roman" w:hAnsi="Arial" w:cs="Arial"/>
          <w:sz w:val="19"/>
          <w:szCs w:val="19"/>
        </w:rPr>
        <w:t>ostvaruje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pismu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w:t>
      </w:r>
    </w:p>
    <w:p w14:paraId="315DE8F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pismu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obrascu</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propisuje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deo </w:t>
      </w:r>
      <w:proofErr w:type="spellStart"/>
      <w:r w:rsidRPr="00AD215A">
        <w:rPr>
          <w:rFonts w:ascii="Arial" w:eastAsia="Times New Roman" w:hAnsi="Arial" w:cs="Arial"/>
          <w:sz w:val="19"/>
          <w:szCs w:val="19"/>
        </w:rPr>
        <w:t>podzakonskog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w:t>
      </w:r>
    </w:p>
    <w:p w14:paraId="7ABFDF9D"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66" w:name="str_84"/>
      <w:bookmarkEnd w:id="166"/>
      <w:proofErr w:type="spellStart"/>
      <w:r w:rsidRPr="00AD215A">
        <w:rPr>
          <w:rFonts w:ascii="Arial" w:eastAsia="Times New Roman" w:hAnsi="Arial" w:cs="Arial"/>
          <w:b/>
          <w:bCs/>
          <w:i/>
          <w:iCs/>
          <w:sz w:val="21"/>
          <w:szCs w:val="21"/>
        </w:rPr>
        <w:t>Obrada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podataka</w:t>
      </w:r>
      <w:proofErr w:type="spellEnd"/>
    </w:p>
    <w:p w14:paraId="2DF28299"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67" w:name="clan_77"/>
      <w:bookmarkEnd w:id="16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77</w:t>
      </w:r>
    </w:p>
    <w:p w14:paraId="4B88E51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Podatke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evidencijama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prikuplja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w:t>
      </w:r>
    </w:p>
    <w:p w14:paraId="5DC9CEC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Direktor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stara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odgovoran</w:t>
      </w:r>
      <w:proofErr w:type="spellEnd"/>
      <w:r w:rsidRPr="00AD215A">
        <w:rPr>
          <w:rFonts w:ascii="Arial" w:eastAsia="Times New Roman" w:hAnsi="Arial" w:cs="Arial"/>
          <w:sz w:val="19"/>
          <w:szCs w:val="19"/>
        </w:rPr>
        <w:t xml:space="preserve"> je za </w:t>
      </w:r>
      <w:proofErr w:type="spellStart"/>
      <w:r w:rsidRPr="00AD215A">
        <w:rPr>
          <w:rFonts w:ascii="Arial" w:eastAsia="Times New Roman" w:hAnsi="Arial" w:cs="Arial"/>
          <w:sz w:val="19"/>
          <w:szCs w:val="19"/>
        </w:rPr>
        <w:t>blagovremen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tačan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unos</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održavanje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ažurnosti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bezbednost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bez </w:t>
      </w:r>
      <w:proofErr w:type="spellStart"/>
      <w:r w:rsidRPr="00AD215A">
        <w:rPr>
          <w:rFonts w:ascii="Arial" w:eastAsia="Times New Roman" w:hAnsi="Arial" w:cs="Arial"/>
          <w:sz w:val="19"/>
          <w:szCs w:val="19"/>
        </w:rPr>
        <w:t>obzira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način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njihovog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vođenja</w:t>
      </w:r>
      <w:proofErr w:type="spellEnd"/>
      <w:r w:rsidRPr="00AD215A">
        <w:rPr>
          <w:rFonts w:ascii="Arial" w:eastAsia="Times New Roman" w:hAnsi="Arial" w:cs="Arial"/>
          <w:sz w:val="19"/>
          <w:szCs w:val="19"/>
        </w:rPr>
        <w:t>.</w:t>
      </w:r>
    </w:p>
    <w:p w14:paraId="220F0C01"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68" w:name="str_85"/>
      <w:bookmarkEnd w:id="168"/>
      <w:proofErr w:type="spellStart"/>
      <w:r w:rsidRPr="00AD215A">
        <w:rPr>
          <w:rFonts w:ascii="Arial" w:eastAsia="Times New Roman" w:hAnsi="Arial" w:cs="Arial"/>
          <w:b/>
          <w:bCs/>
          <w:i/>
          <w:iCs/>
          <w:sz w:val="21"/>
          <w:szCs w:val="21"/>
        </w:rPr>
        <w:t>Rokovi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čuvanja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podataka</w:t>
      </w:r>
      <w:proofErr w:type="spellEnd"/>
      <w:r w:rsidRPr="00AD215A">
        <w:rPr>
          <w:rFonts w:ascii="Arial" w:eastAsia="Times New Roman" w:hAnsi="Arial" w:cs="Arial"/>
          <w:b/>
          <w:bCs/>
          <w:i/>
          <w:iCs/>
          <w:sz w:val="21"/>
          <w:szCs w:val="21"/>
        </w:rPr>
        <w:t xml:space="preserve"> u </w:t>
      </w:r>
      <w:proofErr w:type="spellStart"/>
      <w:r w:rsidRPr="00AD215A">
        <w:rPr>
          <w:rFonts w:ascii="Arial" w:eastAsia="Times New Roman" w:hAnsi="Arial" w:cs="Arial"/>
          <w:b/>
          <w:bCs/>
          <w:i/>
          <w:iCs/>
          <w:sz w:val="21"/>
          <w:szCs w:val="21"/>
        </w:rPr>
        <w:t>evidencijama</w:t>
      </w:r>
      <w:proofErr w:type="spellEnd"/>
    </w:p>
    <w:p w14:paraId="364C361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69" w:name="clan_78"/>
      <w:bookmarkEnd w:id="16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78</w:t>
      </w:r>
    </w:p>
    <w:p w14:paraId="24C2EA6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Lični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učenicima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uspehu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odnose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zaključne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čuvaju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trajno</w:t>
      </w:r>
      <w:proofErr w:type="spellEnd"/>
      <w:r w:rsidRPr="00AD215A">
        <w:rPr>
          <w:rFonts w:ascii="Arial" w:eastAsia="Times New Roman" w:hAnsi="Arial" w:cs="Arial"/>
          <w:sz w:val="19"/>
          <w:szCs w:val="19"/>
        </w:rPr>
        <w:t>.</w:t>
      </w:r>
    </w:p>
    <w:p w14:paraId="64A6CB5A"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Svi </w:t>
      </w:r>
      <w:proofErr w:type="spellStart"/>
      <w:r w:rsidRPr="00AD215A">
        <w:rPr>
          <w:rFonts w:ascii="Arial" w:eastAsia="Times New Roman" w:hAnsi="Arial" w:cs="Arial"/>
          <w:sz w:val="19"/>
          <w:szCs w:val="19"/>
        </w:rPr>
        <w:t>ostali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w:t>
      </w:r>
      <w:proofErr w:type="spellEnd"/>
      <w:r w:rsidRPr="00AD215A">
        <w:rPr>
          <w:rFonts w:ascii="Arial" w:eastAsia="Times New Roman" w:hAnsi="Arial" w:cs="Arial"/>
          <w:sz w:val="19"/>
          <w:szCs w:val="19"/>
        </w:rPr>
        <w:t xml:space="preserve">. 70-73.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čuvaju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deset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izuzev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70.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10.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koji se </w:t>
      </w:r>
      <w:proofErr w:type="spellStart"/>
      <w:r w:rsidRPr="00AD215A">
        <w:rPr>
          <w:rFonts w:ascii="Arial" w:eastAsia="Times New Roman" w:hAnsi="Arial" w:cs="Arial"/>
          <w:sz w:val="19"/>
          <w:szCs w:val="19"/>
        </w:rPr>
        <w:t>čuvaju</w:t>
      </w:r>
      <w:proofErr w:type="spellEnd"/>
      <w:r w:rsidRPr="00AD215A">
        <w:rPr>
          <w:rFonts w:ascii="Arial" w:eastAsia="Times New Roman" w:hAnsi="Arial" w:cs="Arial"/>
          <w:sz w:val="19"/>
          <w:szCs w:val="19"/>
        </w:rPr>
        <w:t xml:space="preserve"> pet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w:t>
      </w:r>
    </w:p>
    <w:p w14:paraId="6DD4316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Podaci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zaposlenima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čuvaju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deset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godina</w:t>
      </w:r>
      <w:proofErr w:type="spellEnd"/>
      <w:r w:rsidRPr="00AD215A">
        <w:rPr>
          <w:rFonts w:ascii="Arial" w:eastAsia="Times New Roman" w:hAnsi="Arial" w:cs="Arial"/>
          <w:sz w:val="19"/>
          <w:szCs w:val="19"/>
        </w:rPr>
        <w:t>.</w:t>
      </w:r>
    </w:p>
    <w:p w14:paraId="00784A56"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70" w:name="str_86"/>
      <w:bookmarkEnd w:id="170"/>
      <w:proofErr w:type="spellStart"/>
      <w:r w:rsidRPr="00AD215A">
        <w:rPr>
          <w:rFonts w:ascii="Arial" w:eastAsia="Times New Roman" w:hAnsi="Arial" w:cs="Arial"/>
          <w:b/>
          <w:bCs/>
          <w:i/>
          <w:iCs/>
          <w:sz w:val="21"/>
          <w:szCs w:val="21"/>
        </w:rPr>
        <w:t>Javne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isprave</w:t>
      </w:r>
      <w:proofErr w:type="spellEnd"/>
    </w:p>
    <w:p w14:paraId="21C879EB"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71" w:name="clan_79"/>
      <w:bookmarkEnd w:id="17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79</w:t>
      </w:r>
    </w:p>
    <w:p w14:paraId="22F9FA73"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Na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unetih</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w:t>
      </w:r>
    </w:p>
    <w:p w14:paraId="6B09D71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Javne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smislu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đačka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knjižica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ispisnica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uverenje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svedočanstvo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diploma, a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srednjoj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domom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učenička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legitimacija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elektronska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kartica</w:t>
      </w:r>
      <w:proofErr w:type="spellEnd"/>
      <w:r w:rsidRPr="00AD215A">
        <w:rPr>
          <w:rFonts w:ascii="Arial" w:eastAsia="Times New Roman" w:hAnsi="Arial" w:cs="Arial"/>
          <w:sz w:val="19"/>
          <w:szCs w:val="19"/>
        </w:rPr>
        <w:t>.</w:t>
      </w:r>
    </w:p>
    <w:p w14:paraId="738D969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upisanom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đačku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knjižicu</w:t>
      </w:r>
      <w:proofErr w:type="spellEnd"/>
      <w:r w:rsidRPr="00AD215A">
        <w:rPr>
          <w:rFonts w:ascii="Arial" w:eastAsia="Times New Roman" w:hAnsi="Arial" w:cs="Arial"/>
          <w:sz w:val="19"/>
          <w:szCs w:val="19"/>
        </w:rPr>
        <w:t>.</w:t>
      </w:r>
    </w:p>
    <w:p w14:paraId="19D6D91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redovnom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prilikom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ispisivanja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ispisnicu</w:t>
      </w:r>
      <w:proofErr w:type="spellEnd"/>
      <w:r w:rsidRPr="00AD215A">
        <w:rPr>
          <w:rFonts w:ascii="Arial" w:eastAsia="Times New Roman" w:hAnsi="Arial" w:cs="Arial"/>
          <w:sz w:val="19"/>
          <w:szCs w:val="19"/>
        </w:rPr>
        <w:t>.</w:t>
      </w:r>
    </w:p>
    <w:p w14:paraId="62528CF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uverenje</w:t>
      </w:r>
      <w:proofErr w:type="spellEnd"/>
      <w:r w:rsidRPr="00AD215A">
        <w:rPr>
          <w:rFonts w:ascii="Arial" w:eastAsia="Times New Roman" w:hAnsi="Arial" w:cs="Arial"/>
          <w:sz w:val="19"/>
          <w:szCs w:val="19"/>
        </w:rPr>
        <w:t xml:space="preserve"> o:</w:t>
      </w:r>
    </w:p>
    <w:p w14:paraId="13F78CA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 položenom ispitu;</w:t>
      </w:r>
    </w:p>
    <w:p w14:paraId="1ADB5B6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2) položenom delu ispita na opštoj maturi;</w:t>
      </w:r>
    </w:p>
    <w:p w14:paraId="6C4E408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lastRenderedPageBreak/>
        <w:t>3) položenom ispitu za obuku;</w:t>
      </w:r>
    </w:p>
    <w:p w14:paraId="110D76A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4) savladanom programu stručnog osposobljavanja;</w:t>
      </w:r>
    </w:p>
    <w:p w14:paraId="4C8D736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5) položenom ispitu stručne osposobljenosti u skladu sa standardom kvalifikacije posle završenog prvog razreda srednjeg stručnog obrazovanja i vaspitanja.</w:t>
      </w:r>
    </w:p>
    <w:p w14:paraId="6992147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Uverenje iz stava 5. tač. 3) i 5) u skladu sa ovim zakonom, odraslom može da izda druga organizacija koja ima odobrenje za rad.</w:t>
      </w:r>
    </w:p>
    <w:p w14:paraId="2428A48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izdaje svedočanstvo za svaki završeni razred.</w:t>
      </w:r>
    </w:p>
    <w:p w14:paraId="463B98F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izdaje diplomu o:</w:t>
      </w:r>
    </w:p>
    <w:p w14:paraId="77682D1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 stečenom obrazovanju za rad u trajanju od dve godine;</w:t>
      </w:r>
    </w:p>
    <w:p w14:paraId="7296EB1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2) stečenom srednjem obrazovanju i vaspitanju, posle položenog završnog ispita na kraju trogodišnjeg srednjeg obrazovanja i vaspitanja i maturskog ispita na kraju četvorogodišnjeg srednjeg obrazovanja i vaspitanja;</w:t>
      </w:r>
    </w:p>
    <w:p w14:paraId="22C6282D"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3) završenom majstorskom obrazovanju;</w:t>
      </w:r>
    </w:p>
    <w:p w14:paraId="27001732"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4) završenom specijalističkom obrazovanju;</w:t>
      </w:r>
    </w:p>
    <w:p w14:paraId="4986B2A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5) stečenom srednjem obrazovanju i vaspitanju, posle položene opšte mature;</w:t>
      </w:r>
    </w:p>
    <w:p w14:paraId="4F7F9FA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6) stečenom srednjem obrazovanju i vaspitanju, posle položene stručne mature;</w:t>
      </w:r>
    </w:p>
    <w:p w14:paraId="6E1DC434"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7) stečenom srednjem obrazovanju i vaspitanju, posle položene umetničke mature;</w:t>
      </w:r>
    </w:p>
    <w:p w14:paraId="06FCF19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8) stečenom srednjem obrazovanju i vaspitanju, posle položenog završnog ispita srednjeg stručnog obrazovanja i vaspitanja.</w:t>
      </w:r>
    </w:p>
    <w:p w14:paraId="30CDA4B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Posle položene internacionalne mature učeniku se izdaje javna isprava o završenom srednjem obrazovanju, u skladu sa programom internacionalne mature, ovim zakonom i Zakonom.</w:t>
      </w:r>
    </w:p>
    <w:p w14:paraId="5C35FA44"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Javna isprava iz st. 3-8. izdaje se na srpskom jeziku ćiriličkim pismom, latiničkim pismom u skladu sa zakonom, a kada se nastava izvodi i na jeziku nacionalne manjine, javna isprava izdaje se i na tom jeziku.</w:t>
      </w:r>
    </w:p>
    <w:p w14:paraId="1DCEFC77"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Ministar propisuje obrazac javne isprave i odobrava njegovo izdavanje, osim za elektronsku karticu.</w:t>
      </w:r>
    </w:p>
    <w:p w14:paraId="28B81B14"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172" w:name="str_87"/>
      <w:bookmarkEnd w:id="172"/>
      <w:r w:rsidRPr="00AD215A">
        <w:rPr>
          <w:rFonts w:ascii="Arial" w:eastAsia="Times New Roman" w:hAnsi="Arial" w:cs="Arial"/>
          <w:b/>
          <w:bCs/>
          <w:i/>
          <w:iCs/>
          <w:sz w:val="21"/>
          <w:szCs w:val="21"/>
          <w:lang w:val="de-DE"/>
        </w:rPr>
        <w:t>Upotreba pečata</w:t>
      </w:r>
    </w:p>
    <w:p w14:paraId="39F38A6F"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73" w:name="clan_80"/>
      <w:bookmarkEnd w:id="173"/>
      <w:r w:rsidRPr="00AD215A">
        <w:rPr>
          <w:rFonts w:ascii="Arial" w:eastAsia="Times New Roman" w:hAnsi="Arial" w:cs="Arial"/>
          <w:b/>
          <w:bCs/>
          <w:sz w:val="21"/>
          <w:szCs w:val="21"/>
          <w:lang w:val="de-DE"/>
        </w:rPr>
        <w:t>Član 80</w:t>
      </w:r>
    </w:p>
    <w:p w14:paraId="4F1298B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overava verodostojnost javne isprave pečatom, saglasno zakonu.</w:t>
      </w:r>
    </w:p>
    <w:p w14:paraId="1778AC6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Statutom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određuje</w:t>
      </w:r>
      <w:proofErr w:type="spellEnd"/>
      <w:r w:rsidRPr="00AD215A">
        <w:rPr>
          <w:rFonts w:ascii="Arial" w:eastAsia="Times New Roman" w:hAnsi="Arial" w:cs="Arial"/>
          <w:sz w:val="19"/>
          <w:szCs w:val="19"/>
        </w:rPr>
        <w:t xml:space="preserve"> se lice </w:t>
      </w:r>
      <w:proofErr w:type="spellStart"/>
      <w:r w:rsidRPr="00AD215A">
        <w:rPr>
          <w:rFonts w:ascii="Arial" w:eastAsia="Times New Roman" w:hAnsi="Arial" w:cs="Arial"/>
          <w:sz w:val="19"/>
          <w:szCs w:val="19"/>
        </w:rPr>
        <w:t>odgovorno</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upotrebu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čuvanje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pečata</w:t>
      </w:r>
      <w:proofErr w:type="spellEnd"/>
      <w:r w:rsidRPr="00AD215A">
        <w:rPr>
          <w:rFonts w:ascii="Arial" w:eastAsia="Times New Roman" w:hAnsi="Arial" w:cs="Arial"/>
          <w:sz w:val="19"/>
          <w:szCs w:val="19"/>
        </w:rPr>
        <w:t>.</w:t>
      </w:r>
    </w:p>
    <w:p w14:paraId="0B798BD6"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74" w:name="str_88"/>
      <w:bookmarkEnd w:id="174"/>
      <w:proofErr w:type="spellStart"/>
      <w:r w:rsidRPr="00AD215A">
        <w:rPr>
          <w:rFonts w:ascii="Arial" w:eastAsia="Times New Roman" w:hAnsi="Arial" w:cs="Arial"/>
          <w:b/>
          <w:bCs/>
          <w:i/>
          <w:iCs/>
          <w:sz w:val="21"/>
          <w:szCs w:val="21"/>
        </w:rPr>
        <w:t>Duplikat</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javne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isprave</w:t>
      </w:r>
      <w:proofErr w:type="spellEnd"/>
    </w:p>
    <w:p w14:paraId="50F6439E"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75" w:name="clan_81"/>
      <w:bookmarkEnd w:id="17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81</w:t>
      </w:r>
    </w:p>
    <w:p w14:paraId="128CEB0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duplikat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obrascu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proglašenja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originala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nevažećim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Službenom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podataka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evidencije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vodi</w:t>
      </w:r>
      <w:proofErr w:type="spellEnd"/>
      <w:r w:rsidRPr="00AD215A">
        <w:rPr>
          <w:rFonts w:ascii="Arial" w:eastAsia="Times New Roman" w:hAnsi="Arial" w:cs="Arial"/>
          <w:sz w:val="19"/>
          <w:szCs w:val="19"/>
        </w:rPr>
        <w:t>.</w:t>
      </w:r>
    </w:p>
    <w:p w14:paraId="432225B8"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nedostatku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obrasca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izdaje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uverenje</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činjenicama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unetim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evidenciju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100DCF13" w14:textId="77777777" w:rsidR="00AD215A" w:rsidRPr="00AD215A" w:rsidRDefault="00AD215A" w:rsidP="00AD215A">
      <w:pPr>
        <w:spacing w:before="240" w:after="240" w:line="240" w:lineRule="auto"/>
        <w:jc w:val="center"/>
        <w:rPr>
          <w:rFonts w:ascii="Arial" w:eastAsia="Times New Roman" w:hAnsi="Arial" w:cs="Arial"/>
          <w:b/>
          <w:bCs/>
          <w:i/>
          <w:iCs/>
          <w:sz w:val="21"/>
          <w:szCs w:val="21"/>
        </w:rPr>
      </w:pPr>
      <w:bookmarkStart w:id="176" w:name="str_89"/>
      <w:bookmarkEnd w:id="176"/>
      <w:proofErr w:type="spellStart"/>
      <w:r w:rsidRPr="00AD215A">
        <w:rPr>
          <w:rFonts w:ascii="Arial" w:eastAsia="Times New Roman" w:hAnsi="Arial" w:cs="Arial"/>
          <w:b/>
          <w:bCs/>
          <w:i/>
          <w:iCs/>
          <w:sz w:val="21"/>
          <w:szCs w:val="21"/>
        </w:rPr>
        <w:t>Poništavanje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javne</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isprave</w:t>
      </w:r>
      <w:proofErr w:type="spellEnd"/>
    </w:p>
    <w:p w14:paraId="7CCDCD7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77" w:name="clan_82"/>
      <w:bookmarkEnd w:id="17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82</w:t>
      </w:r>
    </w:p>
    <w:p w14:paraId="7E50259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poništava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javnu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ispravu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79.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utvrdi</w:t>
      </w:r>
      <w:proofErr w:type="spellEnd"/>
      <w:r w:rsidRPr="00AD215A">
        <w:rPr>
          <w:rFonts w:ascii="Arial" w:eastAsia="Times New Roman" w:hAnsi="Arial" w:cs="Arial"/>
          <w:sz w:val="19"/>
          <w:szCs w:val="19"/>
        </w:rPr>
        <w:t>:</w:t>
      </w:r>
    </w:p>
    <w:p w14:paraId="63BF30A0"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 da nije izdata na propisanom obrascu;</w:t>
      </w:r>
    </w:p>
    <w:p w14:paraId="38B9666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2) da ju je potpisalo neovlašćeno lice;</w:t>
      </w:r>
    </w:p>
    <w:p w14:paraId="3B9B70E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3) da nije overena pečatom u skladu sa zakonom;</w:t>
      </w:r>
    </w:p>
    <w:p w14:paraId="55478A8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4) da nije izdata na jeziku i pismu u skladu sa zakonom;</w:t>
      </w:r>
    </w:p>
    <w:p w14:paraId="3499A4B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5) da nije izdata na osnovu propisane evidencije ili da podaci u ispravi ne odgovaraju podacima u evidenciji;</w:t>
      </w:r>
    </w:p>
    <w:p w14:paraId="05502A1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6) da imalac javne isprave nije savladao propisani školski program, odnosno nastavni plan i program;</w:t>
      </w:r>
    </w:p>
    <w:p w14:paraId="6F6B7DA2"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7) da imalac javne isprave nije položio propisane ispite u skladu sa ovim zakonom.</w:t>
      </w:r>
    </w:p>
    <w:p w14:paraId="09BFA26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lastRenderedPageBreak/>
        <w:t>Ako škola ne poništi javnu ispravu, u skladu sa zakonom, poništiće je Ministarstvo.</w:t>
      </w:r>
    </w:p>
    <w:p w14:paraId="17C6B25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Javna isprava koju na propisanom obrascu izda druga organizacija koja obavlja delatnost obrazovanja po vanškolskim propisima ili koja sadrži naziv obrazovnog profila koji se stiče u školi suprotno odredbama ovog i zakona kojim se uređuje obrazovanje odraslih - ništava je.</w:t>
      </w:r>
    </w:p>
    <w:p w14:paraId="3CB5B5A3"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178" w:name="str_90"/>
      <w:bookmarkEnd w:id="178"/>
      <w:r w:rsidRPr="00AD215A">
        <w:rPr>
          <w:rFonts w:ascii="Arial" w:eastAsia="Times New Roman" w:hAnsi="Arial" w:cs="Arial"/>
          <w:b/>
          <w:bCs/>
          <w:i/>
          <w:iCs/>
          <w:sz w:val="21"/>
          <w:szCs w:val="21"/>
          <w:lang w:val="de-DE"/>
        </w:rPr>
        <w:t>Oglašavanje poništavanja javne isprave</w:t>
      </w:r>
    </w:p>
    <w:p w14:paraId="220600DD"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79" w:name="clan_83"/>
      <w:bookmarkEnd w:id="179"/>
      <w:r w:rsidRPr="00AD215A">
        <w:rPr>
          <w:rFonts w:ascii="Arial" w:eastAsia="Times New Roman" w:hAnsi="Arial" w:cs="Arial"/>
          <w:b/>
          <w:bCs/>
          <w:sz w:val="21"/>
          <w:szCs w:val="21"/>
          <w:lang w:val="de-DE"/>
        </w:rPr>
        <w:t>Član 83</w:t>
      </w:r>
    </w:p>
    <w:p w14:paraId="5B5BDF2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Škola, odnosno Ministarstvo oglašava poništavanje javne isprave u "Službenom glasniku Republike Srbije".</w:t>
      </w:r>
    </w:p>
    <w:p w14:paraId="6E8D805C"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180" w:name="str_91"/>
      <w:bookmarkEnd w:id="180"/>
      <w:r w:rsidRPr="00AD215A">
        <w:rPr>
          <w:rFonts w:ascii="Arial" w:eastAsia="Times New Roman" w:hAnsi="Arial" w:cs="Arial"/>
          <w:b/>
          <w:bCs/>
          <w:i/>
          <w:iCs/>
          <w:sz w:val="21"/>
          <w:szCs w:val="21"/>
          <w:lang w:val="de-DE"/>
        </w:rPr>
        <w:t>Utvrđivanje stečenog obrazovanja u sudskom postupku</w:t>
      </w:r>
    </w:p>
    <w:p w14:paraId="45824068"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81" w:name="clan_84"/>
      <w:bookmarkEnd w:id="181"/>
      <w:r w:rsidRPr="00AD215A">
        <w:rPr>
          <w:rFonts w:ascii="Arial" w:eastAsia="Times New Roman" w:hAnsi="Arial" w:cs="Arial"/>
          <w:b/>
          <w:bCs/>
          <w:sz w:val="21"/>
          <w:szCs w:val="21"/>
          <w:lang w:val="de-DE"/>
        </w:rPr>
        <w:t>Član 84</w:t>
      </w:r>
    </w:p>
    <w:p w14:paraId="30EDC0B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Lice koje nema javnu ispravu o stečenom obrazovanju, a evidencija o tome, odnosno arhivska građa je uništena ili nestala, može da podnese zahtev nadležnom sudu, radi utvrđivanja stečenog obrazovanja.</w:t>
      </w:r>
    </w:p>
    <w:p w14:paraId="2C069AF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Zahtev iz stava 1. ovog člana sadrži dokaze na osnovu kojih može da se utvrdi da je to lice steklo odgovarajuće obrazovanje i potvrdu da je evidencija, odnosno arhivska građa uništena ili nestala.</w:t>
      </w:r>
    </w:p>
    <w:p w14:paraId="147322C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14:paraId="200A4FF0"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82" w:name="clan_85"/>
      <w:bookmarkEnd w:id="182"/>
      <w:r w:rsidRPr="00AD215A">
        <w:rPr>
          <w:rFonts w:ascii="Arial" w:eastAsia="Times New Roman" w:hAnsi="Arial" w:cs="Arial"/>
          <w:b/>
          <w:bCs/>
          <w:sz w:val="21"/>
          <w:szCs w:val="21"/>
          <w:lang w:val="de-DE"/>
        </w:rPr>
        <w:t>Član 85</w:t>
      </w:r>
    </w:p>
    <w:p w14:paraId="46A978A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Rešenje o utvrđivanju stečenog obrazovanja, licu iz člana 84. ovog zakona, donosi nadležni sud u vanparničnom postupku, na osnovu pismenih dokaza.</w:t>
      </w:r>
    </w:p>
    <w:p w14:paraId="6E85E5D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Rešenje kojim se utvrđuje stečeno obrazovanje zamenjuje javnu ispravu koju izdaje škola.</w:t>
      </w:r>
    </w:p>
    <w:p w14:paraId="21D081FE"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r w:rsidRPr="00AD215A">
        <w:rPr>
          <w:rFonts w:ascii="Arial" w:eastAsia="Times New Roman" w:hAnsi="Arial" w:cs="Arial"/>
          <w:b/>
          <w:bCs/>
          <w:sz w:val="21"/>
          <w:szCs w:val="21"/>
          <w:lang w:val="de-DE"/>
        </w:rPr>
        <w:t>Čl. 86-89*</w:t>
      </w:r>
    </w:p>
    <w:p w14:paraId="5717A8FD" w14:textId="77777777" w:rsidR="00AD215A" w:rsidRPr="00AD215A" w:rsidRDefault="00AD215A" w:rsidP="00AD215A">
      <w:pPr>
        <w:spacing w:after="150" w:line="240" w:lineRule="auto"/>
        <w:jc w:val="center"/>
        <w:rPr>
          <w:rFonts w:ascii="Arial" w:eastAsia="Times New Roman" w:hAnsi="Arial" w:cs="Arial"/>
          <w:sz w:val="19"/>
          <w:szCs w:val="19"/>
          <w:lang w:val="de-DE"/>
        </w:rPr>
      </w:pPr>
      <w:r w:rsidRPr="00AD215A">
        <w:rPr>
          <w:rFonts w:ascii="Open Sans" w:eastAsia="Times New Roman" w:hAnsi="Open Sans" w:cs="Open Sans"/>
          <w:i/>
          <w:iCs/>
          <w:sz w:val="19"/>
          <w:szCs w:val="19"/>
          <w:lang w:val="de-DE"/>
        </w:rPr>
        <w:t>(Prestalo da važi)</w:t>
      </w:r>
    </w:p>
    <w:p w14:paraId="41BAE932" w14:textId="77777777" w:rsidR="00AD215A" w:rsidRPr="00AD215A" w:rsidRDefault="00AD215A" w:rsidP="00AD215A">
      <w:pPr>
        <w:spacing w:after="0" w:line="240" w:lineRule="auto"/>
        <w:jc w:val="center"/>
        <w:rPr>
          <w:rFonts w:ascii="Arial" w:eastAsia="Times New Roman" w:hAnsi="Arial" w:cs="Arial"/>
          <w:sz w:val="27"/>
          <w:szCs w:val="27"/>
          <w:lang w:val="de-DE"/>
        </w:rPr>
      </w:pPr>
      <w:bookmarkStart w:id="183" w:name="str_92"/>
      <w:bookmarkEnd w:id="183"/>
      <w:r w:rsidRPr="00AD215A">
        <w:rPr>
          <w:rFonts w:ascii="Arial" w:eastAsia="Times New Roman" w:hAnsi="Arial" w:cs="Arial"/>
          <w:sz w:val="27"/>
          <w:szCs w:val="27"/>
          <w:lang w:val="de-DE"/>
        </w:rPr>
        <w:t>VIII VREDNOVANJE OBRAZOVNO-VASPITNOG RADA</w:t>
      </w:r>
    </w:p>
    <w:p w14:paraId="3A910399" w14:textId="77777777" w:rsidR="00AD215A" w:rsidRPr="00AD215A" w:rsidRDefault="00AD215A" w:rsidP="00AD215A">
      <w:pPr>
        <w:spacing w:before="240" w:after="240" w:line="240" w:lineRule="auto"/>
        <w:jc w:val="center"/>
        <w:rPr>
          <w:rFonts w:ascii="Arial" w:eastAsia="Times New Roman" w:hAnsi="Arial" w:cs="Arial"/>
          <w:b/>
          <w:bCs/>
          <w:i/>
          <w:iCs/>
          <w:sz w:val="21"/>
          <w:szCs w:val="21"/>
          <w:lang w:val="de-DE"/>
        </w:rPr>
      </w:pPr>
      <w:bookmarkStart w:id="184" w:name="str_93"/>
      <w:bookmarkEnd w:id="184"/>
      <w:r w:rsidRPr="00AD215A">
        <w:rPr>
          <w:rFonts w:ascii="Arial" w:eastAsia="Times New Roman" w:hAnsi="Arial" w:cs="Arial"/>
          <w:b/>
          <w:bCs/>
          <w:i/>
          <w:iCs/>
          <w:sz w:val="21"/>
          <w:szCs w:val="21"/>
          <w:lang w:val="de-DE"/>
        </w:rPr>
        <w:t>Vrednovanje kvaliteta rada škole</w:t>
      </w:r>
    </w:p>
    <w:p w14:paraId="6843D5A7"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85" w:name="clan_90"/>
      <w:bookmarkEnd w:id="185"/>
      <w:r w:rsidRPr="00AD215A">
        <w:rPr>
          <w:rFonts w:ascii="Arial" w:eastAsia="Times New Roman" w:hAnsi="Arial" w:cs="Arial"/>
          <w:b/>
          <w:bCs/>
          <w:sz w:val="21"/>
          <w:szCs w:val="21"/>
          <w:lang w:val="de-DE"/>
        </w:rPr>
        <w:t>Član 90</w:t>
      </w:r>
    </w:p>
    <w:p w14:paraId="0D68560A"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Vrednovanje kvaliteta rada škole ostvaruje se kao samovrednovanje i spoljašnje vrednovanje kvaliteta.</w:t>
      </w:r>
    </w:p>
    <w:p w14:paraId="76B9867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Samovrednovanje i spoljašnje vrednovanje vrši se u skladu sa zakonom.</w:t>
      </w:r>
    </w:p>
    <w:p w14:paraId="46684BF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Na osnovu rezultata vrednovanja kvaliteta rada, škola sačinjava plan za unapređivanje kvaliteta rada u oblastima definisanim standardima kvaliteta rada ustanova.</w:t>
      </w:r>
    </w:p>
    <w:p w14:paraId="2A37EAC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Plan za unapređivanje kvaliteta rada sastavni je deo razvojnog plana škole.</w:t>
      </w:r>
    </w:p>
    <w:p w14:paraId="3E367ACE" w14:textId="77777777" w:rsidR="00AD215A" w:rsidRPr="00AD215A" w:rsidRDefault="00AD215A" w:rsidP="00AD215A">
      <w:pPr>
        <w:spacing w:after="0" w:line="240" w:lineRule="auto"/>
        <w:jc w:val="center"/>
        <w:rPr>
          <w:rFonts w:ascii="Arial" w:eastAsia="Times New Roman" w:hAnsi="Arial" w:cs="Arial"/>
          <w:sz w:val="27"/>
          <w:szCs w:val="27"/>
          <w:lang w:val="de-DE"/>
        </w:rPr>
      </w:pPr>
      <w:bookmarkStart w:id="186" w:name="str_94"/>
      <w:bookmarkEnd w:id="186"/>
      <w:r w:rsidRPr="00AD215A">
        <w:rPr>
          <w:rFonts w:ascii="Arial" w:eastAsia="Times New Roman" w:hAnsi="Arial" w:cs="Arial"/>
          <w:sz w:val="27"/>
          <w:szCs w:val="27"/>
          <w:lang w:val="de-DE"/>
        </w:rPr>
        <w:t>IX ŠTRAJK ZAPOSLENIH</w:t>
      </w:r>
    </w:p>
    <w:p w14:paraId="4B12189C"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87" w:name="clan_91"/>
      <w:bookmarkEnd w:id="187"/>
      <w:r w:rsidRPr="00AD215A">
        <w:rPr>
          <w:rFonts w:ascii="Arial" w:eastAsia="Times New Roman" w:hAnsi="Arial" w:cs="Arial"/>
          <w:b/>
          <w:bCs/>
          <w:sz w:val="21"/>
          <w:szCs w:val="21"/>
          <w:lang w:val="de-DE"/>
        </w:rPr>
        <w:t>Član 91</w:t>
      </w:r>
    </w:p>
    <w:p w14:paraId="1047087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Zaposleni u školi ostvaruju pravo na štrajk u skladu sa Zakonom, ovim zakonom i zakonom kojim se uređuje štrajk.</w:t>
      </w:r>
    </w:p>
    <w:p w14:paraId="101C975F"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Štrajkački odbor i zaposleni koji učestvuju u štrajku dužni su da štrajk organizuju i vode na način kojim se ne ugrožava bezbednost učenika i zaposlenih i imovine i omogućava nastavak rada po okončanju štrajka.</w:t>
      </w:r>
    </w:p>
    <w:p w14:paraId="33E7DEB2"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88" w:name="clan_92"/>
      <w:bookmarkEnd w:id="188"/>
      <w:r w:rsidRPr="00AD215A">
        <w:rPr>
          <w:rFonts w:ascii="Arial" w:eastAsia="Times New Roman" w:hAnsi="Arial" w:cs="Arial"/>
          <w:b/>
          <w:bCs/>
          <w:sz w:val="21"/>
          <w:szCs w:val="21"/>
          <w:lang w:val="de-DE"/>
        </w:rPr>
        <w:t>Član 92</w:t>
      </w:r>
    </w:p>
    <w:p w14:paraId="61571B91"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Nastavnik, vaspitač i stručni saradnik ostvaruju pravo na štrajk pod uslovom da obezbede minimum procesa rada škole, u ostvarivanju prava građana od opšteg interesa u srednjem obrazovanju i vaspitanju.</w:t>
      </w:r>
    </w:p>
    <w:p w14:paraId="65C97FC3"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Minimum procesa rada za nastavnika je izvođenje nastave u trajanju od 30, odnosno 40 minuta po času u okviru dnevnog rasporeda i obavljanje ispita, a za stručnog saradnika, odnosno vaspitača - 20 časova rada nedeljno.</w:t>
      </w:r>
    </w:p>
    <w:p w14:paraId="7E373FDE"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Ako nastavnik, vaspitač i stručni saradnik učestvuju u štrajku ne obezbeđujući minimum procesa rada iz stava 2. ovog člana, direktor škole pokreće disciplinski postupak.</w:t>
      </w:r>
    </w:p>
    <w:p w14:paraId="289A144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lastRenderedPageBreak/>
        <w:t>Nastavniku, vaspitaču i stručnom saradniku, za povredu obaveze iz stava 2. ovog člana, izriče se mera prestanka radnog odnosa.</w:t>
      </w:r>
    </w:p>
    <w:p w14:paraId="3A0969C6"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Direktor škole je dužan da za vreme štrajka organizovanog protivno odredbi stava 2. ovog člana, obezbedi ostvarivanje nastave ili obavljanje ispita, odnosno dežurstvo vaspitača dok traje štrajk.</w:t>
      </w:r>
    </w:p>
    <w:p w14:paraId="162B9352" w14:textId="77777777" w:rsidR="00AD215A" w:rsidRPr="00AD215A" w:rsidRDefault="00AD215A" w:rsidP="00AD215A">
      <w:pPr>
        <w:spacing w:after="0" w:line="240" w:lineRule="auto"/>
        <w:jc w:val="center"/>
        <w:rPr>
          <w:rFonts w:ascii="Arial" w:eastAsia="Times New Roman" w:hAnsi="Arial" w:cs="Arial"/>
          <w:sz w:val="27"/>
          <w:szCs w:val="27"/>
          <w:lang w:val="de-DE"/>
        </w:rPr>
      </w:pPr>
      <w:bookmarkStart w:id="189" w:name="str_95"/>
      <w:bookmarkEnd w:id="189"/>
      <w:r w:rsidRPr="00AD215A">
        <w:rPr>
          <w:rFonts w:ascii="Arial" w:eastAsia="Times New Roman" w:hAnsi="Arial" w:cs="Arial"/>
          <w:sz w:val="27"/>
          <w:szCs w:val="27"/>
          <w:lang w:val="de-DE"/>
        </w:rPr>
        <w:t>X KAZNENE ODREDBE</w:t>
      </w:r>
    </w:p>
    <w:p w14:paraId="20BF61B8" w14:textId="77777777" w:rsidR="00AD215A" w:rsidRPr="00AD215A" w:rsidRDefault="00AD215A" w:rsidP="00AD215A">
      <w:pPr>
        <w:spacing w:before="240" w:after="120" w:line="240" w:lineRule="auto"/>
        <w:jc w:val="center"/>
        <w:rPr>
          <w:rFonts w:ascii="Arial" w:eastAsia="Times New Roman" w:hAnsi="Arial" w:cs="Arial"/>
          <w:b/>
          <w:bCs/>
          <w:sz w:val="21"/>
          <w:szCs w:val="21"/>
          <w:lang w:val="de-DE"/>
        </w:rPr>
      </w:pPr>
      <w:bookmarkStart w:id="190" w:name="clan_93"/>
      <w:bookmarkEnd w:id="190"/>
      <w:r w:rsidRPr="00AD215A">
        <w:rPr>
          <w:rFonts w:ascii="Arial" w:eastAsia="Times New Roman" w:hAnsi="Arial" w:cs="Arial"/>
          <w:b/>
          <w:bCs/>
          <w:sz w:val="21"/>
          <w:szCs w:val="21"/>
          <w:lang w:val="de-DE"/>
        </w:rPr>
        <w:t>Član 93</w:t>
      </w:r>
    </w:p>
    <w:p w14:paraId="69149AC5"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Novčanom kaznom od 100.000,00 do 1.000.000,00 dinara kazniće se za prekršaj škola ako:</w:t>
      </w:r>
    </w:p>
    <w:p w14:paraId="568269F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1) obavi ispit suprotno odredbama ovog zakona (čl. 55-60, čl. 62, 63. i čl. 65-68);</w:t>
      </w:r>
    </w:p>
    <w:p w14:paraId="6428AA08"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2) ne vodi, na propisani način, ili neuredno vodi propisanu evidenciju (čl. 69-78);</w:t>
      </w:r>
    </w:p>
    <w:p w14:paraId="070FEBAC"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3) izda javnu ispravu o završenom školovanju suprotno odredbama ovog zakona (čl. 61. i 64, član 66. stav 5, član 67. stav 4, član 68. st. 2. i 3. i član 79).</w:t>
      </w:r>
    </w:p>
    <w:p w14:paraId="08D0D524"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Novčanom kaznom od 25.000,00 do 100.000,00 dinara kazniće se direktor, odnosno odgovorno lice škole, za prekršaj iz stava 1. ovog člana.</w:t>
      </w:r>
    </w:p>
    <w:p w14:paraId="4E8D8DA2" w14:textId="77777777" w:rsidR="00AD215A" w:rsidRPr="00AD215A" w:rsidRDefault="00AD215A" w:rsidP="00AD215A">
      <w:pPr>
        <w:spacing w:after="0" w:line="240" w:lineRule="auto"/>
        <w:jc w:val="center"/>
        <w:rPr>
          <w:rFonts w:ascii="Arial" w:eastAsia="Times New Roman" w:hAnsi="Arial" w:cs="Arial"/>
          <w:sz w:val="27"/>
          <w:szCs w:val="27"/>
        </w:rPr>
      </w:pPr>
      <w:bookmarkStart w:id="191" w:name="str_96"/>
      <w:bookmarkEnd w:id="191"/>
      <w:r w:rsidRPr="00AD215A">
        <w:rPr>
          <w:rFonts w:ascii="Arial" w:eastAsia="Times New Roman" w:hAnsi="Arial" w:cs="Arial"/>
          <w:sz w:val="27"/>
          <w:szCs w:val="27"/>
        </w:rPr>
        <w:t>XI POVERAVANJE POSLOVA DRŽAVNE UPRAVE AUTONOMNOJ POKRAJINI</w:t>
      </w:r>
    </w:p>
    <w:p w14:paraId="277F6B9A"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2" w:name="clan_94"/>
      <w:bookmarkEnd w:id="19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94</w:t>
      </w:r>
    </w:p>
    <w:p w14:paraId="5E4FAE1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Poslovi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članom</w:t>
      </w:r>
      <w:proofErr w:type="spellEnd"/>
      <w:r w:rsidRPr="00AD215A">
        <w:rPr>
          <w:rFonts w:ascii="Arial" w:eastAsia="Times New Roman" w:hAnsi="Arial" w:cs="Arial"/>
          <w:sz w:val="19"/>
          <w:szCs w:val="19"/>
        </w:rPr>
        <w:t xml:space="preserve"> 5.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3. (</w:t>
      </w:r>
      <w:proofErr w:type="spellStart"/>
      <w:proofErr w:type="gramStart"/>
      <w:r w:rsidRPr="00AD215A">
        <w:rPr>
          <w:rFonts w:ascii="Arial" w:eastAsia="Times New Roman" w:hAnsi="Arial" w:cs="Arial"/>
          <w:sz w:val="19"/>
          <w:szCs w:val="19"/>
        </w:rPr>
        <w:t>davanje</w:t>
      </w:r>
      <w:proofErr w:type="spellEnd"/>
      <w:proofErr w:type="gram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realizaciju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ostvarivanje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jezicima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manje</w:t>
      </w:r>
      <w:proofErr w:type="spellEnd"/>
      <w:r w:rsidRPr="00AD215A">
        <w:rPr>
          <w:rFonts w:ascii="Arial" w:eastAsia="Times New Roman" w:hAnsi="Arial" w:cs="Arial"/>
          <w:sz w:val="19"/>
          <w:szCs w:val="19"/>
        </w:rPr>
        <w:t xml:space="preserve"> od 15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pribavljenom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mišljenju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odgovarajućeg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saveta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nacionalne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manjine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članom</w:t>
      </w:r>
      <w:proofErr w:type="spellEnd"/>
      <w:r w:rsidRPr="00AD215A">
        <w:rPr>
          <w:rFonts w:ascii="Arial" w:eastAsia="Times New Roman" w:hAnsi="Arial" w:cs="Arial"/>
          <w:sz w:val="19"/>
          <w:szCs w:val="19"/>
        </w:rPr>
        <w:t xml:space="preserve"> 36.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7. (</w:t>
      </w:r>
      <w:proofErr w:type="spellStart"/>
      <w:proofErr w:type="gramStart"/>
      <w:r w:rsidRPr="00AD215A">
        <w:rPr>
          <w:rFonts w:ascii="Arial" w:eastAsia="Times New Roman" w:hAnsi="Arial" w:cs="Arial"/>
          <w:sz w:val="19"/>
          <w:szCs w:val="19"/>
        </w:rPr>
        <w:t>davanje</w:t>
      </w:r>
      <w:proofErr w:type="spellEnd"/>
      <w:proofErr w:type="gram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saglasnosti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radi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sticanja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odnosno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majstorskog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osposobljenosti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prekvalifikacije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dokvalifikacije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obuke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poveravaju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autonomnoj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pokrajini</w:t>
      </w:r>
      <w:proofErr w:type="spellEnd"/>
      <w:r w:rsidRPr="00AD215A">
        <w:rPr>
          <w:rFonts w:ascii="Arial" w:eastAsia="Times New Roman" w:hAnsi="Arial" w:cs="Arial"/>
          <w:sz w:val="19"/>
          <w:szCs w:val="19"/>
        </w:rPr>
        <w:t>.</w:t>
      </w:r>
    </w:p>
    <w:p w14:paraId="31D581B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Sredstva</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finansiranje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ustanova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teritoriji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autonomne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obezbeđuju</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66DE248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obavljanju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autonomne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sarađuju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jedinice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lokalne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samouprave</w:t>
      </w:r>
      <w:proofErr w:type="spellEnd"/>
      <w:r w:rsidRPr="00AD215A">
        <w:rPr>
          <w:rFonts w:ascii="Arial" w:eastAsia="Times New Roman" w:hAnsi="Arial" w:cs="Arial"/>
          <w:sz w:val="19"/>
          <w:szCs w:val="19"/>
        </w:rPr>
        <w:t>.</w:t>
      </w:r>
    </w:p>
    <w:p w14:paraId="732BD064"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U </w:t>
      </w:r>
      <w:proofErr w:type="spellStart"/>
      <w:r w:rsidRPr="00AD215A">
        <w:rPr>
          <w:rFonts w:ascii="Arial" w:eastAsia="Times New Roman" w:hAnsi="Arial" w:cs="Arial"/>
          <w:sz w:val="19"/>
          <w:szCs w:val="19"/>
        </w:rPr>
        <w:t>pogledu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poverenih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državne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uprave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Ministarstvo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autonomnoj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pokrajini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dužnosti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kojim</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uređuje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državna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uprava</w:t>
      </w:r>
      <w:proofErr w:type="spellEnd"/>
      <w:r w:rsidRPr="00AD215A">
        <w:rPr>
          <w:rFonts w:ascii="Arial" w:eastAsia="Times New Roman" w:hAnsi="Arial" w:cs="Arial"/>
          <w:sz w:val="19"/>
          <w:szCs w:val="19"/>
        </w:rPr>
        <w:t>.</w:t>
      </w:r>
    </w:p>
    <w:p w14:paraId="72E67081" w14:textId="77777777" w:rsidR="00AD215A" w:rsidRPr="00AD215A" w:rsidRDefault="00AD215A" w:rsidP="00AD215A">
      <w:pPr>
        <w:spacing w:after="0" w:line="240" w:lineRule="auto"/>
        <w:jc w:val="center"/>
        <w:rPr>
          <w:rFonts w:ascii="Arial" w:eastAsia="Times New Roman" w:hAnsi="Arial" w:cs="Arial"/>
          <w:sz w:val="27"/>
          <w:szCs w:val="27"/>
        </w:rPr>
      </w:pPr>
      <w:bookmarkStart w:id="193" w:name="str_97"/>
      <w:bookmarkEnd w:id="193"/>
      <w:r w:rsidRPr="00AD215A">
        <w:rPr>
          <w:rFonts w:ascii="Arial" w:eastAsia="Times New Roman" w:hAnsi="Arial" w:cs="Arial"/>
          <w:sz w:val="27"/>
          <w:szCs w:val="27"/>
        </w:rPr>
        <w:t>XII PRELAZNE I ZAVRŠNE ODREDBE</w:t>
      </w:r>
    </w:p>
    <w:p w14:paraId="0D76FF8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4" w:name="clan_95"/>
      <w:bookmarkEnd w:id="19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95</w:t>
      </w:r>
    </w:p>
    <w:p w14:paraId="2935787F"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Vlada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će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60 dana od dana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Komisiju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8.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035C5830"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doneti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podzakonske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ovlašćenja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dve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od dana </w:t>
      </w:r>
      <w:proofErr w:type="spellStart"/>
      <w:r w:rsidRPr="00AD215A">
        <w:rPr>
          <w:rFonts w:ascii="Arial" w:eastAsia="Times New Roman" w:hAnsi="Arial" w:cs="Arial"/>
          <w:sz w:val="19"/>
          <w:szCs w:val="19"/>
        </w:rPr>
        <w:t>početka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08AFD7D2"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5" w:name="clan_96"/>
      <w:bookmarkEnd w:id="19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96</w:t>
      </w:r>
    </w:p>
    <w:p w14:paraId="5CF7577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doneti</w:t>
      </w:r>
      <w:proofErr w:type="spellEnd"/>
      <w:r w:rsidRPr="00AD215A">
        <w:rPr>
          <w:rFonts w:ascii="Arial" w:eastAsia="Times New Roman" w:hAnsi="Arial" w:cs="Arial"/>
          <w:sz w:val="19"/>
          <w:szCs w:val="19"/>
        </w:rPr>
        <w:t xml:space="preserve"> do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primenjuju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nisu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suprotnosti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do </w:t>
      </w:r>
      <w:proofErr w:type="spellStart"/>
      <w:r w:rsidRPr="00AD215A">
        <w:rPr>
          <w:rFonts w:ascii="Arial" w:eastAsia="Times New Roman" w:hAnsi="Arial" w:cs="Arial"/>
          <w:sz w:val="19"/>
          <w:szCs w:val="19"/>
        </w:rPr>
        <w:t>donošenja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17E3A20A"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6" w:name="clan_97"/>
      <w:bookmarkEnd w:id="19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97</w:t>
      </w:r>
    </w:p>
    <w:p w14:paraId="12CC0E6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uskladiti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svoju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organizaciju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odredbama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šest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meseci</w:t>
      </w:r>
      <w:proofErr w:type="spellEnd"/>
      <w:r w:rsidRPr="00AD215A">
        <w:rPr>
          <w:rFonts w:ascii="Arial" w:eastAsia="Times New Roman" w:hAnsi="Arial" w:cs="Arial"/>
          <w:sz w:val="19"/>
          <w:szCs w:val="19"/>
        </w:rPr>
        <w:t xml:space="preserve"> od dana </w:t>
      </w:r>
      <w:proofErr w:type="spellStart"/>
      <w:r w:rsidRPr="00AD215A">
        <w:rPr>
          <w:rFonts w:ascii="Arial" w:eastAsia="Times New Roman" w:hAnsi="Arial" w:cs="Arial"/>
          <w:sz w:val="19"/>
          <w:szCs w:val="19"/>
        </w:rPr>
        <w:t>njegovog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w:t>
      </w:r>
    </w:p>
    <w:p w14:paraId="39509AA5"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7" w:name="clan_98"/>
      <w:bookmarkEnd w:id="19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98</w:t>
      </w:r>
    </w:p>
    <w:p w14:paraId="64498BFF"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Do </w:t>
      </w:r>
      <w:proofErr w:type="spellStart"/>
      <w:r w:rsidRPr="00AD215A">
        <w:rPr>
          <w:rFonts w:ascii="Arial" w:eastAsia="Times New Roman" w:hAnsi="Arial" w:cs="Arial"/>
          <w:sz w:val="19"/>
          <w:szCs w:val="19"/>
        </w:rPr>
        <w:t>donošenja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novih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polažu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proveru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osposobljenosti</w:t>
      </w:r>
      <w:proofErr w:type="spellEnd"/>
      <w:r w:rsidRPr="00AD215A">
        <w:rPr>
          <w:rFonts w:ascii="Arial" w:eastAsia="Times New Roman" w:hAnsi="Arial" w:cs="Arial"/>
          <w:sz w:val="19"/>
          <w:szCs w:val="19"/>
        </w:rPr>
        <w:t>.</w:t>
      </w:r>
    </w:p>
    <w:p w14:paraId="748CB09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Završni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dvogodišnjeg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trogodišnjeg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četvorogodišnjeg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specijalistički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specijalizacije</w:t>
      </w:r>
      <w:proofErr w:type="spellEnd"/>
      <w:r w:rsidRPr="00AD215A">
        <w:rPr>
          <w:rFonts w:ascii="Arial" w:eastAsia="Times New Roman" w:hAnsi="Arial" w:cs="Arial"/>
          <w:sz w:val="19"/>
          <w:szCs w:val="19"/>
        </w:rPr>
        <w:t xml:space="preserve">, </w:t>
      </w:r>
      <w:proofErr w:type="gramStart"/>
      <w:r w:rsidRPr="00AD215A">
        <w:rPr>
          <w:rFonts w:ascii="Arial" w:eastAsia="Times New Roman" w:hAnsi="Arial" w:cs="Arial"/>
          <w:sz w:val="19"/>
          <w:szCs w:val="19"/>
        </w:rPr>
        <w:t>a</w:t>
      </w:r>
      <w:proofErr w:type="gram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stručnu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osposobljenost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kraju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osposobljavanja</w:t>
      </w:r>
      <w:proofErr w:type="spellEnd"/>
      <w:r w:rsidRPr="00AD215A">
        <w:rPr>
          <w:rFonts w:ascii="Arial" w:eastAsia="Times New Roman" w:hAnsi="Arial" w:cs="Arial"/>
          <w:sz w:val="19"/>
          <w:szCs w:val="19"/>
        </w:rPr>
        <w:t>.</w:t>
      </w:r>
    </w:p>
    <w:p w14:paraId="545F93D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kojoj</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završio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razred</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junskom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avgustovskom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w:t>
      </w:r>
    </w:p>
    <w:p w14:paraId="71B7195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Uspeh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ocenjuje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brojčano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prosečnom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ocenom</w:t>
      </w:r>
      <w:proofErr w:type="spellEnd"/>
      <w:r w:rsidRPr="00AD215A">
        <w:rPr>
          <w:rFonts w:ascii="Arial" w:eastAsia="Times New Roman" w:hAnsi="Arial" w:cs="Arial"/>
          <w:sz w:val="19"/>
          <w:szCs w:val="19"/>
        </w:rPr>
        <w:t>.</w:t>
      </w:r>
    </w:p>
    <w:p w14:paraId="1853D29C"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je </w:t>
      </w:r>
      <w:proofErr w:type="spellStart"/>
      <w:r w:rsidRPr="00AD215A">
        <w:rPr>
          <w:rFonts w:ascii="Arial" w:eastAsia="Times New Roman" w:hAnsi="Arial" w:cs="Arial"/>
          <w:sz w:val="19"/>
          <w:szCs w:val="19"/>
        </w:rPr>
        <w:t>popravni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polagao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junskom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avgustovskom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w:t>
      </w:r>
    </w:p>
    <w:p w14:paraId="62C3608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Redovan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koji ne </w:t>
      </w:r>
      <w:proofErr w:type="spellStart"/>
      <w:r w:rsidRPr="00AD215A">
        <w:rPr>
          <w:rFonts w:ascii="Arial" w:eastAsia="Times New Roman" w:hAnsi="Arial" w:cs="Arial"/>
          <w:sz w:val="19"/>
          <w:szCs w:val="19"/>
        </w:rPr>
        <w:t>položi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avgustovskom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može</w:t>
      </w:r>
      <w:proofErr w:type="spellEnd"/>
      <w:r w:rsidRPr="00AD215A">
        <w:rPr>
          <w:rFonts w:ascii="Arial" w:eastAsia="Times New Roman" w:hAnsi="Arial" w:cs="Arial"/>
          <w:sz w:val="19"/>
          <w:szCs w:val="19"/>
        </w:rPr>
        <w:t xml:space="preserve"> taj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kao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vanredan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ispitnim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rokovima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utvrđenim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w:t>
      </w:r>
    </w:p>
    <w:p w14:paraId="7C5BA55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8" w:name="clan_99"/>
      <w:bookmarkEnd w:id="198"/>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99</w:t>
      </w:r>
    </w:p>
    <w:p w14:paraId="62E2C336"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za rad u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drugom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stepenu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spreme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od tri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trećem</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četiri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 </w:t>
      </w:r>
      <w:proofErr w:type="spellStart"/>
      <w:r w:rsidRPr="00AD215A">
        <w:rPr>
          <w:rFonts w:ascii="Arial" w:eastAsia="Times New Roman" w:hAnsi="Arial" w:cs="Arial"/>
          <w:sz w:val="19"/>
          <w:szCs w:val="19"/>
        </w:rPr>
        <w:t>četvrtom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stepenu</w:t>
      </w:r>
      <w:proofErr w:type="spellEnd"/>
      <w:r w:rsidRPr="00AD215A">
        <w:rPr>
          <w:rFonts w:ascii="Arial" w:eastAsia="Times New Roman" w:hAnsi="Arial" w:cs="Arial"/>
          <w:sz w:val="19"/>
          <w:szCs w:val="19"/>
        </w:rPr>
        <w:t>.</w:t>
      </w:r>
    </w:p>
    <w:p w14:paraId="3067C8E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Školovanje</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specijalizaciju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petom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stepenu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spreme</w:t>
      </w:r>
      <w:proofErr w:type="spellEnd"/>
      <w:r w:rsidRPr="00AD215A">
        <w:rPr>
          <w:rFonts w:ascii="Arial" w:eastAsia="Times New Roman" w:hAnsi="Arial" w:cs="Arial"/>
          <w:sz w:val="19"/>
          <w:szCs w:val="19"/>
        </w:rPr>
        <w:t>.</w:t>
      </w:r>
    </w:p>
    <w:p w14:paraId="18934167"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Stručno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osposobljavanje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 xml:space="preserve"> dana </w:t>
      </w:r>
      <w:proofErr w:type="spellStart"/>
      <w:r w:rsidRPr="00AD215A">
        <w:rPr>
          <w:rFonts w:ascii="Arial" w:eastAsia="Times New Roman" w:hAnsi="Arial" w:cs="Arial"/>
          <w:sz w:val="19"/>
          <w:szCs w:val="19"/>
        </w:rPr>
        <w:t>odgovara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prvom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stepenu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spreme</w:t>
      </w:r>
      <w:proofErr w:type="spellEnd"/>
      <w:r w:rsidRPr="00AD215A">
        <w:rPr>
          <w:rFonts w:ascii="Arial" w:eastAsia="Times New Roman" w:hAnsi="Arial" w:cs="Arial"/>
          <w:sz w:val="19"/>
          <w:szCs w:val="19"/>
        </w:rPr>
        <w:t>.</w:t>
      </w:r>
    </w:p>
    <w:p w14:paraId="6440CD14"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stečeno</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talentovane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odgovara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četvrtom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stepenu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spreme</w:t>
      </w:r>
      <w:proofErr w:type="spellEnd"/>
      <w:r w:rsidRPr="00AD215A">
        <w:rPr>
          <w:rFonts w:ascii="Arial" w:eastAsia="Times New Roman" w:hAnsi="Arial" w:cs="Arial"/>
          <w:sz w:val="19"/>
          <w:szCs w:val="19"/>
        </w:rPr>
        <w:t>.</w:t>
      </w:r>
    </w:p>
    <w:p w14:paraId="25086F1B"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199" w:name="clan_100"/>
      <w:bookmarkEnd w:id="19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100</w:t>
      </w:r>
    </w:p>
    <w:p w14:paraId="4F9B156E"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Lice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je </w:t>
      </w:r>
      <w:proofErr w:type="spellStart"/>
      <w:r w:rsidRPr="00AD215A">
        <w:rPr>
          <w:rFonts w:ascii="Arial" w:eastAsia="Times New Roman" w:hAnsi="Arial" w:cs="Arial"/>
          <w:sz w:val="19"/>
          <w:szCs w:val="19"/>
        </w:rPr>
        <w:t>steklo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 xml:space="preserve"> po </w:t>
      </w:r>
      <w:proofErr w:type="spellStart"/>
      <w:r w:rsidRPr="00AD215A">
        <w:rPr>
          <w:rFonts w:ascii="Arial" w:eastAsia="Times New Roman" w:hAnsi="Arial" w:cs="Arial"/>
          <w:sz w:val="19"/>
          <w:szCs w:val="19"/>
        </w:rPr>
        <w:t>osnovu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355.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tačka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356. </w:t>
      </w:r>
      <w:proofErr w:type="spellStart"/>
      <w:r w:rsidRPr="00AD215A">
        <w:rPr>
          <w:rFonts w:ascii="Arial" w:eastAsia="Times New Roman" w:hAnsi="Arial" w:cs="Arial"/>
          <w:sz w:val="19"/>
          <w:szCs w:val="19"/>
        </w:rPr>
        <w:t>st.</w:t>
      </w:r>
      <w:proofErr w:type="spellEnd"/>
      <w:r w:rsidRPr="00AD215A">
        <w:rPr>
          <w:rFonts w:ascii="Arial" w:eastAsia="Times New Roman" w:hAnsi="Arial" w:cs="Arial"/>
          <w:sz w:val="19"/>
          <w:szCs w:val="19"/>
        </w:rPr>
        <w:t xml:space="preserve"> 4, 5.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6.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usmerenom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Službeni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w:t>
      </w:r>
      <w:proofErr w:type="spellEnd"/>
      <w:r w:rsidRPr="00AD215A">
        <w:rPr>
          <w:rFonts w:ascii="Arial" w:eastAsia="Times New Roman" w:hAnsi="Arial" w:cs="Arial"/>
          <w:sz w:val="19"/>
          <w:szCs w:val="19"/>
        </w:rPr>
        <w:t xml:space="preserve"> SRS", br. 14/86, 8/88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19/89)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w:t>
      </w:r>
      <w:proofErr w:type="spellEnd"/>
      <w:r w:rsidRPr="00AD215A">
        <w:rPr>
          <w:rFonts w:ascii="Arial" w:eastAsia="Times New Roman" w:hAnsi="Arial" w:cs="Arial"/>
          <w:sz w:val="19"/>
          <w:szCs w:val="19"/>
        </w:rPr>
        <w:t xml:space="preserve">. 371, 372.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373.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374.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Službeni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w:t>
      </w:r>
      <w:proofErr w:type="spellEnd"/>
      <w:r w:rsidRPr="00AD215A">
        <w:rPr>
          <w:rFonts w:ascii="Arial" w:eastAsia="Times New Roman" w:hAnsi="Arial" w:cs="Arial"/>
          <w:sz w:val="19"/>
          <w:szCs w:val="19"/>
        </w:rPr>
        <w:t xml:space="preserve"> SAPV", br. 15/83, 11/86, 5/87, 17/88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23/88)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138.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izmenama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dopunama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vaspitanju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Službeni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w:t>
      </w:r>
      <w:proofErr w:type="spellEnd"/>
      <w:r w:rsidRPr="00AD215A">
        <w:rPr>
          <w:rFonts w:ascii="Arial" w:eastAsia="Times New Roman" w:hAnsi="Arial" w:cs="Arial"/>
          <w:sz w:val="19"/>
          <w:szCs w:val="19"/>
        </w:rPr>
        <w:t xml:space="preserve"> SAPV", </w:t>
      </w:r>
      <w:proofErr w:type="spellStart"/>
      <w:r w:rsidRPr="00AD215A">
        <w:rPr>
          <w:rFonts w:ascii="Arial" w:eastAsia="Times New Roman" w:hAnsi="Arial" w:cs="Arial"/>
          <w:sz w:val="19"/>
          <w:szCs w:val="19"/>
        </w:rPr>
        <w:t>broj</w:t>
      </w:r>
      <w:proofErr w:type="spellEnd"/>
      <w:r w:rsidRPr="00AD215A">
        <w:rPr>
          <w:rFonts w:ascii="Arial" w:eastAsia="Times New Roman" w:hAnsi="Arial" w:cs="Arial"/>
          <w:sz w:val="19"/>
          <w:szCs w:val="19"/>
        </w:rPr>
        <w:t xml:space="preserve"> 11/86) </w:t>
      </w:r>
      <w:proofErr w:type="spellStart"/>
      <w:r w:rsidRPr="00AD215A">
        <w:rPr>
          <w:rFonts w:ascii="Arial" w:eastAsia="Times New Roman" w:hAnsi="Arial" w:cs="Arial"/>
          <w:sz w:val="19"/>
          <w:szCs w:val="19"/>
        </w:rPr>
        <w:t>zadržava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dalje</w:t>
      </w:r>
      <w:proofErr w:type="spellEnd"/>
      <w:r w:rsidRPr="00AD215A">
        <w:rPr>
          <w:rFonts w:ascii="Arial" w:eastAsia="Times New Roman" w:hAnsi="Arial" w:cs="Arial"/>
          <w:sz w:val="19"/>
          <w:szCs w:val="19"/>
        </w:rPr>
        <w:t xml:space="preserve"> to </w:t>
      </w:r>
      <w:proofErr w:type="spellStart"/>
      <w:r w:rsidRPr="00AD215A">
        <w:rPr>
          <w:rFonts w:ascii="Arial" w:eastAsia="Times New Roman" w:hAnsi="Arial" w:cs="Arial"/>
          <w:sz w:val="19"/>
          <w:szCs w:val="19"/>
        </w:rPr>
        <w:t>pravo</w:t>
      </w:r>
      <w:proofErr w:type="spellEnd"/>
      <w:r w:rsidRPr="00AD215A">
        <w:rPr>
          <w:rFonts w:ascii="Arial" w:eastAsia="Times New Roman" w:hAnsi="Arial" w:cs="Arial"/>
          <w:sz w:val="19"/>
          <w:szCs w:val="19"/>
        </w:rPr>
        <w:t>.</w:t>
      </w:r>
    </w:p>
    <w:p w14:paraId="0B9206C3"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0" w:name="clan_101"/>
      <w:bookmarkEnd w:id="200"/>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101</w:t>
      </w:r>
    </w:p>
    <w:p w14:paraId="7C1A2C9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Danom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početka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primene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prestaje</w:t>
      </w:r>
      <w:proofErr w:type="spellEnd"/>
      <w:r w:rsidRPr="00AD215A">
        <w:rPr>
          <w:rFonts w:ascii="Arial" w:eastAsia="Times New Roman" w:hAnsi="Arial" w:cs="Arial"/>
          <w:sz w:val="19"/>
          <w:szCs w:val="19"/>
        </w:rPr>
        <w:t xml:space="preserve"> da </w:t>
      </w:r>
      <w:proofErr w:type="spellStart"/>
      <w:r w:rsidRPr="00AD215A">
        <w:rPr>
          <w:rFonts w:ascii="Arial" w:eastAsia="Times New Roman" w:hAnsi="Arial" w:cs="Arial"/>
          <w:sz w:val="19"/>
          <w:szCs w:val="19"/>
        </w:rPr>
        <w:t>važi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o </w:t>
      </w:r>
      <w:proofErr w:type="spellStart"/>
      <w:r w:rsidRPr="00AD215A">
        <w:rPr>
          <w:rFonts w:ascii="Arial" w:eastAsia="Times New Roman" w:hAnsi="Arial" w:cs="Arial"/>
          <w:sz w:val="19"/>
          <w:szCs w:val="19"/>
        </w:rPr>
        <w:t>srednjoj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Službeni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w:t>
      </w:r>
      <w:proofErr w:type="spellEnd"/>
      <w:r w:rsidRPr="00AD215A">
        <w:rPr>
          <w:rFonts w:ascii="Arial" w:eastAsia="Times New Roman" w:hAnsi="Arial" w:cs="Arial"/>
          <w:sz w:val="19"/>
          <w:szCs w:val="19"/>
        </w:rPr>
        <w:t xml:space="preserve"> RS", br. 50/92, 53/93 - dr.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67/93 - dr.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48/94 - dr.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24/96, 23/02, 25/02 - </w:t>
      </w:r>
      <w:proofErr w:type="spellStart"/>
      <w:r w:rsidRPr="00AD215A">
        <w:rPr>
          <w:rFonts w:ascii="Arial" w:eastAsia="Times New Roman" w:hAnsi="Arial" w:cs="Arial"/>
          <w:sz w:val="19"/>
          <w:szCs w:val="19"/>
        </w:rPr>
        <w:t>ispravka</w:t>
      </w:r>
      <w:proofErr w:type="spellEnd"/>
      <w:r w:rsidRPr="00AD215A">
        <w:rPr>
          <w:rFonts w:ascii="Arial" w:eastAsia="Times New Roman" w:hAnsi="Arial" w:cs="Arial"/>
          <w:sz w:val="19"/>
          <w:szCs w:val="19"/>
        </w:rPr>
        <w:t xml:space="preserve">, 62/03 - dr.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64/03 - dr.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101/05 - dr.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72/09), </w:t>
      </w:r>
      <w:proofErr w:type="spellStart"/>
      <w:r w:rsidRPr="00AD215A">
        <w:rPr>
          <w:rFonts w:ascii="Arial" w:eastAsia="Times New Roman" w:hAnsi="Arial" w:cs="Arial"/>
          <w:sz w:val="19"/>
          <w:szCs w:val="19"/>
        </w:rPr>
        <w:t>osim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odredaba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23,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24.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26. </w:t>
      </w:r>
      <w:proofErr w:type="spellStart"/>
      <w:r w:rsidRPr="00AD215A">
        <w:rPr>
          <w:rFonts w:ascii="Arial" w:eastAsia="Times New Roman" w:hAnsi="Arial" w:cs="Arial"/>
          <w:sz w:val="19"/>
          <w:szCs w:val="19"/>
        </w:rPr>
        <w:t>koje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primenjuju</w:t>
      </w:r>
      <w:proofErr w:type="spellEnd"/>
      <w:r w:rsidRPr="00AD215A">
        <w:rPr>
          <w:rFonts w:ascii="Arial" w:eastAsia="Times New Roman" w:hAnsi="Arial" w:cs="Arial"/>
          <w:sz w:val="19"/>
          <w:szCs w:val="19"/>
        </w:rPr>
        <w:t xml:space="preserve"> do </w:t>
      </w:r>
      <w:proofErr w:type="spellStart"/>
      <w:r w:rsidRPr="00AD215A">
        <w:rPr>
          <w:rFonts w:ascii="Arial" w:eastAsia="Times New Roman" w:hAnsi="Arial" w:cs="Arial"/>
          <w:sz w:val="19"/>
          <w:szCs w:val="19"/>
        </w:rPr>
        <w:t>donošenja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novih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nastavnih</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planova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programa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132DC78C"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1" w:name="clan_102"/>
      <w:bookmarkEnd w:id="20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102</w:t>
      </w:r>
    </w:p>
    <w:p w14:paraId="5E4CF0F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Ovaj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stupa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osmog</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objavljivanja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Službenom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 xml:space="preserve">", a </w:t>
      </w:r>
      <w:proofErr w:type="spellStart"/>
      <w:r w:rsidRPr="00AD215A">
        <w:rPr>
          <w:rFonts w:ascii="Arial" w:eastAsia="Times New Roman" w:hAnsi="Arial" w:cs="Arial"/>
          <w:sz w:val="19"/>
          <w:szCs w:val="19"/>
        </w:rPr>
        <w:t>primenjuje</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počev</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2013/2014.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w:t>
      </w:r>
    </w:p>
    <w:p w14:paraId="48C4386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w:t>
      </w:r>
    </w:p>
    <w:p w14:paraId="2AB47BA5" w14:textId="77777777" w:rsidR="00AD215A" w:rsidRPr="00AD215A" w:rsidRDefault="00AD215A" w:rsidP="00AD215A">
      <w:pPr>
        <w:spacing w:after="150" w:line="240" w:lineRule="auto"/>
        <w:jc w:val="center"/>
        <w:rPr>
          <w:rFonts w:ascii="Arial" w:eastAsia="Times New Roman" w:hAnsi="Arial" w:cs="Arial"/>
          <w:b/>
          <w:bCs/>
          <w:i/>
          <w:iCs/>
          <w:sz w:val="21"/>
          <w:szCs w:val="21"/>
        </w:rPr>
      </w:pPr>
      <w:proofErr w:type="spellStart"/>
      <w:r w:rsidRPr="00AD215A">
        <w:rPr>
          <w:rFonts w:ascii="Arial" w:eastAsia="Times New Roman" w:hAnsi="Arial" w:cs="Arial"/>
          <w:b/>
          <w:bCs/>
          <w:i/>
          <w:iCs/>
          <w:sz w:val="21"/>
          <w:szCs w:val="21"/>
        </w:rPr>
        <w:t>Samostalni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članovi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izmenama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dopunama</w:t>
      </w:r>
      <w:proofErr w:type="spellEnd"/>
      <w:r w:rsidRPr="00AD215A">
        <w:rPr>
          <w:rFonts w:ascii="Open Sans" w:eastAsia="Times New Roman" w:hAnsi="Open Sans" w:cs="Open Sans"/>
          <w:b/>
          <w:bCs/>
          <w:i/>
          <w:iCs/>
          <w:sz w:val="21"/>
          <w:szCs w:val="21"/>
        </w:rPr>
        <w:br/>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srednjem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obrazovanju</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vaspitanju</w:t>
      </w:r>
      <w:proofErr w:type="spellEnd"/>
    </w:p>
    <w:p w14:paraId="68F83391" w14:textId="77777777" w:rsidR="00AD215A" w:rsidRPr="00AD215A" w:rsidRDefault="00AD215A" w:rsidP="00AD215A">
      <w:pPr>
        <w:spacing w:after="150" w:line="240" w:lineRule="auto"/>
        <w:jc w:val="center"/>
        <w:rPr>
          <w:rFonts w:ascii="Arial" w:eastAsia="Times New Roman" w:hAnsi="Arial" w:cs="Arial"/>
          <w:i/>
          <w:iCs/>
          <w:sz w:val="19"/>
          <w:szCs w:val="19"/>
        </w:rPr>
      </w:pPr>
      <w:r w:rsidRPr="00AD215A">
        <w:rPr>
          <w:rFonts w:ascii="Arial" w:eastAsia="Times New Roman" w:hAnsi="Arial" w:cs="Arial"/>
          <w:i/>
          <w:iCs/>
          <w:sz w:val="19"/>
          <w:szCs w:val="19"/>
        </w:rPr>
        <w:t xml:space="preserve">("Sl. </w:t>
      </w:r>
      <w:proofErr w:type="spellStart"/>
      <w:r w:rsidRPr="00AD215A">
        <w:rPr>
          <w:rFonts w:ascii="Arial" w:eastAsia="Times New Roman" w:hAnsi="Arial" w:cs="Arial"/>
          <w:i/>
          <w:iCs/>
          <w:sz w:val="19"/>
          <w:szCs w:val="19"/>
        </w:rPr>
        <w:t>glasnik</w:t>
      </w:r>
      <w:proofErr w:type="spellEnd"/>
      <w:r w:rsidRPr="00AD215A">
        <w:rPr>
          <w:rFonts w:ascii="Arial" w:eastAsia="Times New Roman" w:hAnsi="Arial" w:cs="Arial"/>
          <w:i/>
          <w:iCs/>
          <w:sz w:val="19"/>
          <w:szCs w:val="19"/>
        </w:rPr>
        <w:t xml:space="preserve"> RS", br. 101/2017)</w:t>
      </w:r>
    </w:p>
    <w:p w14:paraId="14DF3E9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2" w:name="clan_55%5Bs1%5D"/>
      <w:bookmarkEnd w:id="202"/>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55[s1]</w:t>
      </w:r>
    </w:p>
    <w:p w14:paraId="5370AC1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sprovođenje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doneće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godinu</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24873059"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Do </w:t>
      </w:r>
      <w:proofErr w:type="spellStart"/>
      <w:r w:rsidRPr="00AD215A">
        <w:rPr>
          <w:rFonts w:ascii="Arial" w:eastAsia="Times New Roman" w:hAnsi="Arial" w:cs="Arial"/>
          <w:sz w:val="19"/>
          <w:szCs w:val="19"/>
        </w:rPr>
        <w:t>donošenja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primenjuju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propisi</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važili</w:t>
      </w:r>
      <w:proofErr w:type="spellEnd"/>
      <w:r w:rsidRPr="00AD215A">
        <w:rPr>
          <w:rFonts w:ascii="Arial" w:eastAsia="Times New Roman" w:hAnsi="Arial" w:cs="Arial"/>
          <w:sz w:val="19"/>
          <w:szCs w:val="19"/>
        </w:rPr>
        <w:t xml:space="preserve"> do dana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nisu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suprotnosti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71568412"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3" w:name="clan_56%5Bs1%5D"/>
      <w:bookmarkEnd w:id="203"/>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56[s1]</w:t>
      </w:r>
    </w:p>
    <w:p w14:paraId="1F159A2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Ovaj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stupa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osmog</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objavljivanja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Službenom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w:t>
      </w:r>
    </w:p>
    <w:p w14:paraId="1AC7AE80" w14:textId="77777777" w:rsidR="00AD215A" w:rsidRPr="00AD215A" w:rsidRDefault="00AD215A" w:rsidP="00AD215A">
      <w:pPr>
        <w:spacing w:after="0" w:line="240" w:lineRule="auto"/>
        <w:rPr>
          <w:rFonts w:ascii="Arial" w:eastAsia="Times New Roman" w:hAnsi="Arial" w:cs="Arial"/>
          <w:sz w:val="23"/>
          <w:szCs w:val="23"/>
        </w:rPr>
      </w:pPr>
      <w:r w:rsidRPr="00AD215A">
        <w:rPr>
          <w:rFonts w:ascii="Arial" w:eastAsia="Times New Roman" w:hAnsi="Arial" w:cs="Arial"/>
          <w:sz w:val="23"/>
          <w:szCs w:val="23"/>
        </w:rPr>
        <w:t> </w:t>
      </w:r>
    </w:p>
    <w:p w14:paraId="797E204A" w14:textId="77777777" w:rsidR="00AD215A" w:rsidRPr="00AD215A" w:rsidRDefault="00AD215A" w:rsidP="00AD215A">
      <w:pPr>
        <w:spacing w:after="150" w:line="240" w:lineRule="auto"/>
        <w:jc w:val="center"/>
        <w:rPr>
          <w:rFonts w:ascii="Arial" w:eastAsia="Times New Roman" w:hAnsi="Arial" w:cs="Arial"/>
          <w:b/>
          <w:bCs/>
          <w:i/>
          <w:iCs/>
          <w:sz w:val="21"/>
          <w:szCs w:val="21"/>
        </w:rPr>
      </w:pPr>
      <w:proofErr w:type="spellStart"/>
      <w:r w:rsidRPr="00AD215A">
        <w:rPr>
          <w:rFonts w:ascii="Arial" w:eastAsia="Times New Roman" w:hAnsi="Arial" w:cs="Arial"/>
          <w:b/>
          <w:bCs/>
          <w:i/>
          <w:iCs/>
          <w:sz w:val="21"/>
          <w:szCs w:val="21"/>
        </w:rPr>
        <w:t>Samostalni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članovi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izmenama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dopunama</w:t>
      </w:r>
      <w:proofErr w:type="spellEnd"/>
      <w:r w:rsidRPr="00AD215A">
        <w:rPr>
          <w:rFonts w:ascii="Open Sans" w:eastAsia="Times New Roman" w:hAnsi="Open Sans" w:cs="Open Sans"/>
          <w:b/>
          <w:bCs/>
          <w:i/>
          <w:iCs/>
          <w:sz w:val="21"/>
          <w:szCs w:val="21"/>
        </w:rPr>
        <w:br/>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srednjem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obrazovanju</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vaspitanju</w:t>
      </w:r>
      <w:proofErr w:type="spellEnd"/>
    </w:p>
    <w:p w14:paraId="76A9B522" w14:textId="77777777" w:rsidR="00AD215A" w:rsidRPr="00AD215A" w:rsidRDefault="00AD215A" w:rsidP="00AD215A">
      <w:pPr>
        <w:spacing w:after="150" w:line="240" w:lineRule="auto"/>
        <w:jc w:val="center"/>
        <w:rPr>
          <w:rFonts w:ascii="Arial" w:eastAsia="Times New Roman" w:hAnsi="Arial" w:cs="Arial"/>
          <w:i/>
          <w:iCs/>
          <w:sz w:val="19"/>
          <w:szCs w:val="19"/>
        </w:rPr>
      </w:pPr>
      <w:r w:rsidRPr="00AD215A">
        <w:rPr>
          <w:rFonts w:ascii="Arial" w:eastAsia="Times New Roman" w:hAnsi="Arial" w:cs="Arial"/>
          <w:i/>
          <w:iCs/>
          <w:sz w:val="19"/>
          <w:szCs w:val="19"/>
        </w:rPr>
        <w:t xml:space="preserve">("Sl. </w:t>
      </w:r>
      <w:proofErr w:type="spellStart"/>
      <w:r w:rsidRPr="00AD215A">
        <w:rPr>
          <w:rFonts w:ascii="Arial" w:eastAsia="Times New Roman" w:hAnsi="Arial" w:cs="Arial"/>
          <w:i/>
          <w:iCs/>
          <w:sz w:val="19"/>
          <w:szCs w:val="19"/>
        </w:rPr>
        <w:t>glasnik</w:t>
      </w:r>
      <w:proofErr w:type="spellEnd"/>
      <w:r w:rsidRPr="00AD215A">
        <w:rPr>
          <w:rFonts w:ascii="Arial" w:eastAsia="Times New Roman" w:hAnsi="Arial" w:cs="Arial"/>
          <w:i/>
          <w:iCs/>
          <w:sz w:val="19"/>
          <w:szCs w:val="19"/>
        </w:rPr>
        <w:t xml:space="preserve"> RS", br. 6/2020 </w:t>
      </w:r>
      <w:proofErr w:type="spellStart"/>
      <w:r w:rsidRPr="00AD215A">
        <w:rPr>
          <w:rFonts w:ascii="Arial" w:eastAsia="Times New Roman" w:hAnsi="Arial" w:cs="Arial"/>
          <w:i/>
          <w:iCs/>
          <w:sz w:val="19"/>
          <w:szCs w:val="19"/>
        </w:rPr>
        <w:t>i</w:t>
      </w:r>
      <w:proofErr w:type="spellEnd"/>
      <w:r w:rsidRPr="00AD215A">
        <w:rPr>
          <w:rFonts w:ascii="Arial" w:eastAsia="Times New Roman" w:hAnsi="Arial" w:cs="Arial"/>
          <w:i/>
          <w:iCs/>
          <w:sz w:val="19"/>
          <w:szCs w:val="19"/>
        </w:rPr>
        <w:t xml:space="preserve"> 52/2021)</w:t>
      </w:r>
    </w:p>
    <w:p w14:paraId="6796DC19"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4" w:name="clan_8%5Bs2%5D"/>
      <w:bookmarkEnd w:id="204"/>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8[s2]</w:t>
      </w:r>
    </w:p>
    <w:p w14:paraId="2186A9F0" w14:textId="77777777" w:rsidR="00AD215A" w:rsidRPr="00AD215A" w:rsidRDefault="00AD215A" w:rsidP="00AD215A">
      <w:pPr>
        <w:spacing w:after="150" w:line="240" w:lineRule="auto"/>
        <w:jc w:val="center"/>
        <w:rPr>
          <w:rFonts w:ascii="Arial" w:eastAsia="Times New Roman" w:hAnsi="Arial" w:cs="Arial"/>
          <w:sz w:val="19"/>
          <w:szCs w:val="19"/>
        </w:rPr>
      </w:pPr>
      <w:r w:rsidRPr="00AD215A">
        <w:rPr>
          <w:rFonts w:ascii="Open Sans" w:eastAsia="Times New Roman" w:hAnsi="Open Sans" w:cs="Open Sans"/>
          <w:i/>
          <w:iCs/>
          <w:sz w:val="19"/>
          <w:szCs w:val="19"/>
        </w:rPr>
        <w:t>(</w:t>
      </w:r>
      <w:proofErr w:type="spellStart"/>
      <w:r w:rsidRPr="00AD215A">
        <w:rPr>
          <w:rFonts w:ascii="Open Sans" w:eastAsia="Times New Roman" w:hAnsi="Open Sans" w:cs="Open Sans"/>
          <w:i/>
          <w:iCs/>
          <w:sz w:val="19"/>
          <w:szCs w:val="19"/>
        </w:rPr>
        <w:t>Brisan</w:t>
      </w:r>
      <w:proofErr w:type="spellEnd"/>
      <w:r w:rsidRPr="00AD215A">
        <w:rPr>
          <w:rFonts w:ascii="Open Sans" w:eastAsia="Times New Roman" w:hAnsi="Open Sans" w:cs="Open Sans"/>
          <w:i/>
          <w:iCs/>
          <w:sz w:val="19"/>
          <w:szCs w:val="19"/>
        </w:rPr>
        <w:t>)</w:t>
      </w:r>
    </w:p>
    <w:p w14:paraId="46322385"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5" w:name="clan_9%5Bs2%5D"/>
      <w:bookmarkEnd w:id="205"/>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9[s2]</w:t>
      </w:r>
    </w:p>
    <w:p w14:paraId="0C897C29"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Škole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poslodavci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će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zaključivati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ugovor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odredbama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počev</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od</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2020/2021.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w:t>
      </w:r>
    </w:p>
    <w:p w14:paraId="116CF86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6" w:name="clan_10%5Bs2%5D"/>
      <w:bookmarkEnd w:id="206"/>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10[s2]</w:t>
      </w:r>
    </w:p>
    <w:p w14:paraId="1C815FA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ministar</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donosi</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šest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meseci</w:t>
      </w:r>
      <w:proofErr w:type="spellEnd"/>
      <w:r w:rsidRPr="00AD215A">
        <w:rPr>
          <w:rFonts w:ascii="Arial" w:eastAsia="Times New Roman" w:hAnsi="Arial" w:cs="Arial"/>
          <w:sz w:val="19"/>
          <w:szCs w:val="19"/>
        </w:rPr>
        <w:t xml:space="preserve"> od dana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2A3F6F46"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7" w:name="clan_11%5Bs2%5D"/>
      <w:bookmarkEnd w:id="207"/>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11[s2]</w:t>
      </w:r>
    </w:p>
    <w:p w14:paraId="5E9C8F98"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lastRenderedPageBreak/>
        <w:t>Ovaj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stupa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osmog</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objavljivanja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Službenom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w:t>
      </w:r>
    </w:p>
    <w:p w14:paraId="373D98C7" w14:textId="77777777" w:rsidR="00AD215A" w:rsidRPr="00AD215A" w:rsidRDefault="00AD215A" w:rsidP="00AD215A">
      <w:pPr>
        <w:spacing w:after="0" w:line="240" w:lineRule="auto"/>
        <w:rPr>
          <w:rFonts w:ascii="Arial" w:eastAsia="Times New Roman" w:hAnsi="Arial" w:cs="Arial"/>
          <w:sz w:val="23"/>
          <w:szCs w:val="23"/>
        </w:rPr>
      </w:pPr>
      <w:r w:rsidRPr="00AD215A">
        <w:rPr>
          <w:rFonts w:ascii="Arial" w:eastAsia="Times New Roman" w:hAnsi="Arial" w:cs="Arial"/>
          <w:sz w:val="23"/>
          <w:szCs w:val="23"/>
        </w:rPr>
        <w:t> </w:t>
      </w:r>
    </w:p>
    <w:p w14:paraId="511AECF9" w14:textId="77777777" w:rsidR="00AD215A" w:rsidRPr="00AD215A" w:rsidRDefault="00AD215A" w:rsidP="00AD215A">
      <w:pPr>
        <w:spacing w:after="150" w:line="240" w:lineRule="auto"/>
        <w:jc w:val="center"/>
        <w:rPr>
          <w:rFonts w:ascii="Arial" w:eastAsia="Times New Roman" w:hAnsi="Arial" w:cs="Arial"/>
          <w:b/>
          <w:bCs/>
          <w:i/>
          <w:iCs/>
          <w:sz w:val="21"/>
          <w:szCs w:val="21"/>
        </w:rPr>
      </w:pPr>
      <w:proofErr w:type="spellStart"/>
      <w:r w:rsidRPr="00AD215A">
        <w:rPr>
          <w:rFonts w:ascii="Arial" w:eastAsia="Times New Roman" w:hAnsi="Arial" w:cs="Arial"/>
          <w:b/>
          <w:bCs/>
          <w:i/>
          <w:iCs/>
          <w:sz w:val="21"/>
          <w:szCs w:val="21"/>
        </w:rPr>
        <w:t>Samostalni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članovi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izmenama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dopunama</w:t>
      </w:r>
      <w:proofErr w:type="spellEnd"/>
      <w:r w:rsidRPr="00AD215A">
        <w:rPr>
          <w:rFonts w:ascii="Open Sans" w:eastAsia="Times New Roman" w:hAnsi="Open Sans" w:cs="Open Sans"/>
          <w:b/>
          <w:bCs/>
          <w:i/>
          <w:iCs/>
          <w:sz w:val="21"/>
          <w:szCs w:val="21"/>
        </w:rPr>
        <w:br/>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srednjem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obrazovanju</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vaspitanju</w:t>
      </w:r>
      <w:proofErr w:type="spellEnd"/>
    </w:p>
    <w:p w14:paraId="1101EEC4" w14:textId="77777777" w:rsidR="00AD215A" w:rsidRPr="00AD215A" w:rsidRDefault="00AD215A" w:rsidP="00AD215A">
      <w:pPr>
        <w:spacing w:after="150" w:line="240" w:lineRule="auto"/>
        <w:jc w:val="center"/>
        <w:rPr>
          <w:rFonts w:ascii="Arial" w:eastAsia="Times New Roman" w:hAnsi="Arial" w:cs="Arial"/>
          <w:i/>
          <w:iCs/>
          <w:sz w:val="19"/>
          <w:szCs w:val="19"/>
        </w:rPr>
      </w:pPr>
      <w:r w:rsidRPr="00AD215A">
        <w:rPr>
          <w:rFonts w:ascii="Arial" w:eastAsia="Times New Roman" w:hAnsi="Arial" w:cs="Arial"/>
          <w:i/>
          <w:iCs/>
          <w:sz w:val="19"/>
          <w:szCs w:val="19"/>
        </w:rPr>
        <w:t xml:space="preserve">("Sl. </w:t>
      </w:r>
      <w:proofErr w:type="spellStart"/>
      <w:r w:rsidRPr="00AD215A">
        <w:rPr>
          <w:rFonts w:ascii="Arial" w:eastAsia="Times New Roman" w:hAnsi="Arial" w:cs="Arial"/>
          <w:i/>
          <w:iCs/>
          <w:sz w:val="19"/>
          <w:szCs w:val="19"/>
        </w:rPr>
        <w:t>glasnik</w:t>
      </w:r>
      <w:proofErr w:type="spellEnd"/>
      <w:r w:rsidRPr="00AD215A">
        <w:rPr>
          <w:rFonts w:ascii="Arial" w:eastAsia="Times New Roman" w:hAnsi="Arial" w:cs="Arial"/>
          <w:i/>
          <w:iCs/>
          <w:sz w:val="19"/>
          <w:szCs w:val="19"/>
        </w:rPr>
        <w:t xml:space="preserve"> RS", br. 52/2021)</w:t>
      </w:r>
    </w:p>
    <w:p w14:paraId="123194AC"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8" w:name="clan_7%5Bs3%5D"/>
      <w:bookmarkEnd w:id="208"/>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7[s3]</w:t>
      </w:r>
    </w:p>
    <w:p w14:paraId="13213832"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Zaključno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školskom</w:t>
      </w:r>
      <w:proofErr w:type="spellEnd"/>
      <w:r w:rsidRPr="00AD215A">
        <w:rPr>
          <w:rFonts w:ascii="Arial" w:eastAsia="Times New Roman" w:hAnsi="Arial" w:cs="Arial"/>
          <w:sz w:val="19"/>
          <w:szCs w:val="19"/>
        </w:rPr>
        <w:t xml:space="preserve"> 2021/2022. </w:t>
      </w:r>
      <w:proofErr w:type="spellStart"/>
      <w:r w:rsidRPr="00AD215A">
        <w:rPr>
          <w:rFonts w:ascii="Arial" w:eastAsia="Times New Roman" w:hAnsi="Arial" w:cs="Arial"/>
          <w:sz w:val="19"/>
          <w:szCs w:val="19"/>
        </w:rPr>
        <w:t>godinom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završavaju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trogodišnjem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7C7581FE"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Zaključno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školskom</w:t>
      </w:r>
      <w:proofErr w:type="spellEnd"/>
      <w:r w:rsidRPr="00AD215A">
        <w:rPr>
          <w:rFonts w:ascii="Arial" w:eastAsia="Times New Roman" w:hAnsi="Arial" w:cs="Arial"/>
          <w:sz w:val="19"/>
          <w:szCs w:val="19"/>
        </w:rPr>
        <w:t xml:space="preserve"> 2022/2023. </w:t>
      </w:r>
      <w:proofErr w:type="spellStart"/>
      <w:r w:rsidRPr="00AD215A">
        <w:rPr>
          <w:rFonts w:ascii="Arial" w:eastAsia="Times New Roman" w:hAnsi="Arial" w:cs="Arial"/>
          <w:sz w:val="19"/>
          <w:szCs w:val="19"/>
        </w:rPr>
        <w:t>godinom</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za </w:t>
      </w:r>
      <w:proofErr w:type="spellStart"/>
      <w:r w:rsidRPr="00AD215A">
        <w:rPr>
          <w:rFonts w:ascii="Arial" w:eastAsia="Times New Roman" w:hAnsi="Arial" w:cs="Arial"/>
          <w:sz w:val="19"/>
          <w:szCs w:val="19"/>
        </w:rPr>
        <w:t>učenike</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završavaju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četvorogodišnjem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trajanju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4308F771"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Počev</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2022/2023.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polaže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završni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ispit</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srednjeg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obrazovanja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vaspitanja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4A0981CB"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Počev</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školske</w:t>
      </w:r>
      <w:proofErr w:type="spellEnd"/>
      <w:r w:rsidRPr="00AD215A">
        <w:rPr>
          <w:rFonts w:ascii="Arial" w:eastAsia="Times New Roman" w:hAnsi="Arial" w:cs="Arial"/>
          <w:sz w:val="19"/>
          <w:szCs w:val="19"/>
        </w:rPr>
        <w:t xml:space="preserve"> 2023/2024.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školi</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polažu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stručna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umetnička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opšta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matura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skladu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69C5171E"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09" w:name="clan_8%5Bs3%5D"/>
      <w:bookmarkEnd w:id="209"/>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8[s3]</w:t>
      </w:r>
    </w:p>
    <w:p w14:paraId="4914D9F3"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Podzakonski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w:t>
      </w:r>
      <w:proofErr w:type="spellEnd"/>
      <w:r w:rsidRPr="00AD215A">
        <w:rPr>
          <w:rFonts w:ascii="Arial" w:eastAsia="Times New Roman" w:hAnsi="Arial" w:cs="Arial"/>
          <w:sz w:val="19"/>
          <w:szCs w:val="19"/>
        </w:rPr>
        <w:t xml:space="preserve">. 2.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5.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novi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w:t>
      </w:r>
      <w:proofErr w:type="spellEnd"/>
      <w:r w:rsidRPr="00AD215A">
        <w:rPr>
          <w:rFonts w:ascii="Arial" w:eastAsia="Times New Roman" w:hAnsi="Arial" w:cs="Arial"/>
          <w:sz w:val="19"/>
          <w:szCs w:val="19"/>
        </w:rPr>
        <w:t xml:space="preserve"> 36b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w:t>
      </w:r>
      <w:proofErr w:type="spellEnd"/>
      <w:r w:rsidRPr="00AD215A">
        <w:rPr>
          <w:rFonts w:ascii="Arial" w:eastAsia="Times New Roman" w:hAnsi="Arial" w:cs="Arial"/>
          <w:sz w:val="19"/>
          <w:szCs w:val="19"/>
        </w:rPr>
        <w:t xml:space="preserve"> 70a </w:t>
      </w:r>
      <w:proofErr w:type="spellStart"/>
      <w:r w:rsidRPr="00AD215A">
        <w:rPr>
          <w:rFonts w:ascii="Arial" w:eastAsia="Times New Roman" w:hAnsi="Arial" w:cs="Arial"/>
          <w:sz w:val="19"/>
          <w:szCs w:val="19"/>
        </w:rPr>
        <w:t>stav</w:t>
      </w:r>
      <w:proofErr w:type="spellEnd"/>
      <w:r w:rsidRPr="00AD215A">
        <w:rPr>
          <w:rFonts w:ascii="Arial" w:eastAsia="Times New Roman" w:hAnsi="Arial" w:cs="Arial"/>
          <w:sz w:val="19"/>
          <w:szCs w:val="19"/>
        </w:rPr>
        <w:t xml:space="preserve"> 3.) </w:t>
      </w:r>
      <w:proofErr w:type="spellStart"/>
      <w:r w:rsidRPr="00AD215A">
        <w:rPr>
          <w:rFonts w:ascii="Arial" w:eastAsia="Times New Roman" w:hAnsi="Arial" w:cs="Arial"/>
          <w:sz w:val="19"/>
          <w:szCs w:val="19"/>
        </w:rPr>
        <w:t>doneće</w:t>
      </w:r>
      <w:proofErr w:type="spellEnd"/>
      <w:r w:rsidRPr="00AD215A">
        <w:rPr>
          <w:rFonts w:ascii="Arial" w:eastAsia="Times New Roman" w:hAnsi="Arial" w:cs="Arial"/>
          <w:sz w:val="19"/>
          <w:szCs w:val="19"/>
        </w:rPr>
        <w:t xml:space="preserve"> se u </w:t>
      </w:r>
      <w:proofErr w:type="spellStart"/>
      <w:r w:rsidRPr="00AD215A">
        <w:rPr>
          <w:rFonts w:ascii="Arial" w:eastAsia="Times New Roman" w:hAnsi="Arial" w:cs="Arial"/>
          <w:sz w:val="19"/>
          <w:szCs w:val="19"/>
        </w:rPr>
        <w:t>roku</w:t>
      </w:r>
      <w:proofErr w:type="spellEnd"/>
      <w:r w:rsidRPr="00AD215A">
        <w:rPr>
          <w:rFonts w:ascii="Arial" w:eastAsia="Times New Roman" w:hAnsi="Arial" w:cs="Arial"/>
          <w:sz w:val="19"/>
          <w:szCs w:val="19"/>
        </w:rPr>
        <w:t xml:space="preserve"> od </w:t>
      </w:r>
      <w:proofErr w:type="spellStart"/>
      <w:r w:rsidRPr="00AD215A">
        <w:rPr>
          <w:rFonts w:ascii="Arial" w:eastAsia="Times New Roman" w:hAnsi="Arial" w:cs="Arial"/>
          <w:sz w:val="19"/>
          <w:szCs w:val="19"/>
        </w:rPr>
        <w:t>dve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godine</w:t>
      </w:r>
      <w:proofErr w:type="spellEnd"/>
      <w:r w:rsidRPr="00AD215A">
        <w:rPr>
          <w:rFonts w:ascii="Arial" w:eastAsia="Times New Roman" w:hAnsi="Arial" w:cs="Arial"/>
          <w:sz w:val="19"/>
          <w:szCs w:val="19"/>
        </w:rPr>
        <w:t xml:space="preserve"> od dana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w:t>
      </w:r>
    </w:p>
    <w:p w14:paraId="3FFA2960"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xml:space="preserve">Do </w:t>
      </w:r>
      <w:proofErr w:type="spellStart"/>
      <w:r w:rsidRPr="00AD215A">
        <w:rPr>
          <w:rFonts w:ascii="Arial" w:eastAsia="Times New Roman" w:hAnsi="Arial" w:cs="Arial"/>
          <w:sz w:val="19"/>
          <w:szCs w:val="19"/>
        </w:rPr>
        <w:t>donošenja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propisa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iz</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stava</w:t>
      </w:r>
      <w:proofErr w:type="spellEnd"/>
      <w:r w:rsidRPr="00AD215A">
        <w:rPr>
          <w:rFonts w:ascii="Arial" w:eastAsia="Times New Roman" w:hAnsi="Arial" w:cs="Arial"/>
          <w:sz w:val="19"/>
          <w:szCs w:val="19"/>
        </w:rPr>
        <w:t xml:space="preserve"> 1.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člana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primenjuju</w:t>
      </w:r>
      <w:proofErr w:type="spellEnd"/>
      <w:r w:rsidRPr="00AD215A">
        <w:rPr>
          <w:rFonts w:ascii="Arial" w:eastAsia="Times New Roman" w:hAnsi="Arial" w:cs="Arial"/>
          <w:sz w:val="19"/>
          <w:szCs w:val="19"/>
        </w:rPr>
        <w:t xml:space="preserve"> se </w:t>
      </w:r>
      <w:proofErr w:type="spellStart"/>
      <w:r w:rsidRPr="00AD215A">
        <w:rPr>
          <w:rFonts w:ascii="Arial" w:eastAsia="Times New Roman" w:hAnsi="Arial" w:cs="Arial"/>
          <w:sz w:val="19"/>
          <w:szCs w:val="19"/>
        </w:rPr>
        <w:t>propisi</w:t>
      </w:r>
      <w:proofErr w:type="spellEnd"/>
      <w:r w:rsidRPr="00AD215A">
        <w:rPr>
          <w:rFonts w:ascii="Arial" w:eastAsia="Times New Roman" w:hAnsi="Arial" w:cs="Arial"/>
          <w:sz w:val="19"/>
          <w:szCs w:val="19"/>
        </w:rPr>
        <w:t xml:space="preserve"> koji </w:t>
      </w:r>
      <w:proofErr w:type="spellStart"/>
      <w:r w:rsidRPr="00AD215A">
        <w:rPr>
          <w:rFonts w:ascii="Arial" w:eastAsia="Times New Roman" w:hAnsi="Arial" w:cs="Arial"/>
          <w:sz w:val="19"/>
          <w:szCs w:val="19"/>
        </w:rPr>
        <w:t>su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važili</w:t>
      </w:r>
      <w:proofErr w:type="spellEnd"/>
      <w:r w:rsidRPr="00AD215A">
        <w:rPr>
          <w:rFonts w:ascii="Arial" w:eastAsia="Times New Roman" w:hAnsi="Arial" w:cs="Arial"/>
          <w:sz w:val="19"/>
          <w:szCs w:val="19"/>
        </w:rPr>
        <w:t xml:space="preserve"> do dana </w:t>
      </w:r>
      <w:proofErr w:type="spellStart"/>
      <w:r w:rsidRPr="00AD215A">
        <w:rPr>
          <w:rFonts w:ascii="Arial" w:eastAsia="Times New Roman" w:hAnsi="Arial" w:cs="Arial"/>
          <w:sz w:val="19"/>
          <w:szCs w:val="19"/>
        </w:rPr>
        <w:t>stupanja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ovog</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ako</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nisu</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suprotnosti</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ovim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zakonom</w:t>
      </w:r>
      <w:proofErr w:type="spellEnd"/>
      <w:r w:rsidRPr="00AD215A">
        <w:rPr>
          <w:rFonts w:ascii="Arial" w:eastAsia="Times New Roman" w:hAnsi="Arial" w:cs="Arial"/>
          <w:sz w:val="19"/>
          <w:szCs w:val="19"/>
        </w:rPr>
        <w:t>.</w:t>
      </w:r>
    </w:p>
    <w:p w14:paraId="7B122981"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10" w:name="clan_9%5Bs3%5D"/>
      <w:bookmarkEnd w:id="210"/>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9[s3]</w:t>
      </w:r>
    </w:p>
    <w:p w14:paraId="02CF2DB5" w14:textId="77777777" w:rsidR="00AD215A" w:rsidRPr="00AD215A" w:rsidRDefault="00AD215A" w:rsidP="00AD215A">
      <w:pPr>
        <w:spacing w:after="150" w:line="240" w:lineRule="auto"/>
        <w:rPr>
          <w:rFonts w:ascii="Arial" w:eastAsia="Times New Roman" w:hAnsi="Arial" w:cs="Arial"/>
          <w:sz w:val="19"/>
          <w:szCs w:val="19"/>
        </w:rPr>
      </w:pPr>
      <w:proofErr w:type="spellStart"/>
      <w:r w:rsidRPr="00AD215A">
        <w:rPr>
          <w:rFonts w:ascii="Arial" w:eastAsia="Times New Roman" w:hAnsi="Arial" w:cs="Arial"/>
          <w:sz w:val="19"/>
          <w:szCs w:val="19"/>
        </w:rPr>
        <w:t>Ovaj</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zakon</w:t>
      </w:r>
      <w:proofErr w:type="spellEnd"/>
      <w:r w:rsidRPr="00AD215A">
        <w:rPr>
          <w:rFonts w:ascii="Arial" w:eastAsia="Times New Roman" w:hAnsi="Arial" w:cs="Arial"/>
          <w:sz w:val="19"/>
          <w:szCs w:val="19"/>
        </w:rPr>
        <w:t xml:space="preserve"> stupa </w:t>
      </w:r>
      <w:proofErr w:type="spellStart"/>
      <w:r w:rsidRPr="00AD215A">
        <w:rPr>
          <w:rFonts w:ascii="Arial" w:eastAsia="Times New Roman" w:hAnsi="Arial" w:cs="Arial"/>
          <w:sz w:val="19"/>
          <w:szCs w:val="19"/>
        </w:rPr>
        <w:t>na</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snagu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osmog</w:t>
      </w:r>
      <w:proofErr w:type="spellEnd"/>
      <w:r w:rsidRPr="00AD215A">
        <w:rPr>
          <w:rFonts w:ascii="Arial" w:eastAsia="Times New Roman" w:hAnsi="Arial" w:cs="Arial"/>
          <w:sz w:val="19"/>
          <w:szCs w:val="19"/>
        </w:rPr>
        <w:t xml:space="preserve"> dana od dana </w:t>
      </w:r>
      <w:proofErr w:type="spellStart"/>
      <w:r w:rsidRPr="00AD215A">
        <w:rPr>
          <w:rFonts w:ascii="Arial" w:eastAsia="Times New Roman" w:hAnsi="Arial" w:cs="Arial"/>
          <w:sz w:val="19"/>
          <w:szCs w:val="19"/>
        </w:rPr>
        <w:t>objavljivanja</w:t>
      </w:r>
      <w:proofErr w:type="spellEnd"/>
      <w:r w:rsidRPr="00AD215A">
        <w:rPr>
          <w:rFonts w:ascii="Arial" w:eastAsia="Times New Roman" w:hAnsi="Arial" w:cs="Arial"/>
          <w:sz w:val="19"/>
          <w:szCs w:val="19"/>
        </w:rPr>
        <w:t xml:space="preserve"> u "</w:t>
      </w:r>
      <w:proofErr w:type="spellStart"/>
      <w:r w:rsidRPr="00AD215A">
        <w:rPr>
          <w:rFonts w:ascii="Arial" w:eastAsia="Times New Roman" w:hAnsi="Arial" w:cs="Arial"/>
          <w:sz w:val="19"/>
          <w:szCs w:val="19"/>
        </w:rPr>
        <w:t>Službenom</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glasniku</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Republike</w:t>
      </w:r>
      <w:proofErr w:type="spellEnd"/>
      <w:r w:rsidRPr="00AD215A">
        <w:rPr>
          <w:rFonts w:ascii="Arial" w:eastAsia="Times New Roman" w:hAnsi="Arial" w:cs="Arial"/>
          <w:sz w:val="19"/>
          <w:szCs w:val="19"/>
        </w:rPr>
        <w:t xml:space="preserve"> </w:t>
      </w:r>
      <w:proofErr w:type="spellStart"/>
      <w:r w:rsidRPr="00AD215A">
        <w:rPr>
          <w:rFonts w:ascii="Arial" w:eastAsia="Times New Roman" w:hAnsi="Arial" w:cs="Arial"/>
          <w:sz w:val="19"/>
          <w:szCs w:val="19"/>
        </w:rPr>
        <w:t>Srbije</w:t>
      </w:r>
      <w:proofErr w:type="spellEnd"/>
      <w:r w:rsidRPr="00AD215A">
        <w:rPr>
          <w:rFonts w:ascii="Arial" w:eastAsia="Times New Roman" w:hAnsi="Arial" w:cs="Arial"/>
          <w:sz w:val="19"/>
          <w:szCs w:val="19"/>
        </w:rPr>
        <w:t>".</w:t>
      </w:r>
    </w:p>
    <w:p w14:paraId="61192556" w14:textId="77777777" w:rsidR="00AD215A" w:rsidRPr="00AD215A" w:rsidRDefault="00AD215A" w:rsidP="00AD215A">
      <w:pPr>
        <w:spacing w:after="150" w:line="240" w:lineRule="auto"/>
        <w:rPr>
          <w:rFonts w:ascii="Arial" w:eastAsia="Times New Roman" w:hAnsi="Arial" w:cs="Arial"/>
          <w:sz w:val="19"/>
          <w:szCs w:val="19"/>
        </w:rPr>
      </w:pPr>
      <w:r w:rsidRPr="00AD215A">
        <w:rPr>
          <w:rFonts w:ascii="Arial" w:eastAsia="Times New Roman" w:hAnsi="Arial" w:cs="Arial"/>
          <w:sz w:val="19"/>
          <w:szCs w:val="19"/>
        </w:rPr>
        <w:t> </w:t>
      </w:r>
    </w:p>
    <w:p w14:paraId="1CBA3102" w14:textId="77777777" w:rsidR="00AD215A" w:rsidRPr="00AD215A" w:rsidRDefault="00AD215A" w:rsidP="00AD215A">
      <w:pPr>
        <w:spacing w:after="150" w:line="240" w:lineRule="auto"/>
        <w:jc w:val="center"/>
        <w:rPr>
          <w:rFonts w:ascii="Arial" w:eastAsia="Times New Roman" w:hAnsi="Arial" w:cs="Arial"/>
          <w:b/>
          <w:bCs/>
          <w:i/>
          <w:iCs/>
          <w:sz w:val="21"/>
          <w:szCs w:val="21"/>
        </w:rPr>
      </w:pPr>
      <w:proofErr w:type="spellStart"/>
      <w:r w:rsidRPr="00AD215A">
        <w:rPr>
          <w:rFonts w:ascii="Arial" w:eastAsia="Times New Roman" w:hAnsi="Arial" w:cs="Arial"/>
          <w:b/>
          <w:bCs/>
          <w:i/>
          <w:iCs/>
          <w:sz w:val="21"/>
          <w:szCs w:val="21"/>
        </w:rPr>
        <w:t>Samostalni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članovi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izmenama</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dopunama</w:t>
      </w:r>
      <w:proofErr w:type="spellEnd"/>
      <w:r w:rsidRPr="00AD215A">
        <w:rPr>
          <w:rFonts w:ascii="Open Sans" w:eastAsia="Times New Roman" w:hAnsi="Open Sans" w:cs="Open Sans"/>
          <w:b/>
          <w:bCs/>
          <w:i/>
          <w:iCs/>
          <w:sz w:val="21"/>
          <w:szCs w:val="21"/>
        </w:rPr>
        <w:br/>
      </w:r>
      <w:proofErr w:type="spellStart"/>
      <w:r w:rsidRPr="00AD215A">
        <w:rPr>
          <w:rFonts w:ascii="Arial" w:eastAsia="Times New Roman" w:hAnsi="Arial" w:cs="Arial"/>
          <w:b/>
          <w:bCs/>
          <w:i/>
          <w:iCs/>
          <w:sz w:val="21"/>
          <w:szCs w:val="21"/>
        </w:rPr>
        <w:t>Zakona</w:t>
      </w:r>
      <w:proofErr w:type="spellEnd"/>
      <w:r w:rsidRPr="00AD215A">
        <w:rPr>
          <w:rFonts w:ascii="Arial" w:eastAsia="Times New Roman" w:hAnsi="Arial" w:cs="Arial"/>
          <w:b/>
          <w:bCs/>
          <w:i/>
          <w:iCs/>
          <w:sz w:val="21"/>
          <w:szCs w:val="21"/>
        </w:rPr>
        <w:t xml:space="preserve"> o </w:t>
      </w:r>
      <w:proofErr w:type="spellStart"/>
      <w:r w:rsidRPr="00AD215A">
        <w:rPr>
          <w:rFonts w:ascii="Arial" w:eastAsia="Times New Roman" w:hAnsi="Arial" w:cs="Arial"/>
          <w:b/>
          <w:bCs/>
          <w:i/>
          <w:iCs/>
          <w:sz w:val="21"/>
          <w:szCs w:val="21"/>
        </w:rPr>
        <w:t>srednjem</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obrazovanju</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i</w:t>
      </w:r>
      <w:proofErr w:type="spellEnd"/>
      <w:r w:rsidRPr="00AD215A">
        <w:rPr>
          <w:rFonts w:ascii="Arial" w:eastAsia="Times New Roman" w:hAnsi="Arial" w:cs="Arial"/>
          <w:b/>
          <w:bCs/>
          <w:i/>
          <w:iCs/>
          <w:sz w:val="21"/>
          <w:szCs w:val="21"/>
        </w:rPr>
        <w:t xml:space="preserve"> </w:t>
      </w:r>
      <w:proofErr w:type="spellStart"/>
      <w:r w:rsidRPr="00AD215A">
        <w:rPr>
          <w:rFonts w:ascii="Arial" w:eastAsia="Times New Roman" w:hAnsi="Arial" w:cs="Arial"/>
          <w:b/>
          <w:bCs/>
          <w:i/>
          <w:iCs/>
          <w:sz w:val="21"/>
          <w:szCs w:val="21"/>
        </w:rPr>
        <w:t>vaspitanju</w:t>
      </w:r>
      <w:proofErr w:type="spellEnd"/>
    </w:p>
    <w:p w14:paraId="2DF6DF43" w14:textId="77777777" w:rsidR="00AD215A" w:rsidRPr="00AD215A" w:rsidRDefault="00AD215A" w:rsidP="00AD215A">
      <w:pPr>
        <w:spacing w:after="150" w:line="240" w:lineRule="auto"/>
        <w:jc w:val="center"/>
        <w:rPr>
          <w:rFonts w:ascii="Arial" w:eastAsia="Times New Roman" w:hAnsi="Arial" w:cs="Arial"/>
          <w:i/>
          <w:iCs/>
          <w:sz w:val="19"/>
          <w:szCs w:val="19"/>
        </w:rPr>
      </w:pPr>
      <w:r w:rsidRPr="00AD215A">
        <w:rPr>
          <w:rFonts w:ascii="Arial" w:eastAsia="Times New Roman" w:hAnsi="Arial" w:cs="Arial"/>
          <w:i/>
          <w:iCs/>
          <w:sz w:val="19"/>
          <w:szCs w:val="19"/>
        </w:rPr>
        <w:t xml:space="preserve">("Sl. </w:t>
      </w:r>
      <w:proofErr w:type="spellStart"/>
      <w:r w:rsidRPr="00AD215A">
        <w:rPr>
          <w:rFonts w:ascii="Arial" w:eastAsia="Times New Roman" w:hAnsi="Arial" w:cs="Arial"/>
          <w:i/>
          <w:iCs/>
          <w:sz w:val="19"/>
          <w:szCs w:val="19"/>
        </w:rPr>
        <w:t>glasnik</w:t>
      </w:r>
      <w:proofErr w:type="spellEnd"/>
      <w:r w:rsidRPr="00AD215A">
        <w:rPr>
          <w:rFonts w:ascii="Arial" w:eastAsia="Times New Roman" w:hAnsi="Arial" w:cs="Arial"/>
          <w:i/>
          <w:iCs/>
          <w:sz w:val="19"/>
          <w:szCs w:val="19"/>
        </w:rPr>
        <w:t xml:space="preserve"> RS", br. 129/2021)</w:t>
      </w:r>
    </w:p>
    <w:p w14:paraId="72DFD664" w14:textId="77777777" w:rsidR="00AD215A" w:rsidRPr="00AD215A" w:rsidRDefault="00AD215A" w:rsidP="00AD215A">
      <w:pPr>
        <w:spacing w:before="240" w:after="120" w:line="240" w:lineRule="auto"/>
        <w:jc w:val="center"/>
        <w:rPr>
          <w:rFonts w:ascii="Arial" w:eastAsia="Times New Roman" w:hAnsi="Arial" w:cs="Arial"/>
          <w:b/>
          <w:bCs/>
          <w:sz w:val="21"/>
          <w:szCs w:val="21"/>
        </w:rPr>
      </w:pPr>
      <w:bookmarkStart w:id="211" w:name="clan_35%5Bs4%5D"/>
      <w:bookmarkEnd w:id="211"/>
      <w:proofErr w:type="spellStart"/>
      <w:r w:rsidRPr="00AD215A">
        <w:rPr>
          <w:rFonts w:ascii="Arial" w:eastAsia="Times New Roman" w:hAnsi="Arial" w:cs="Arial"/>
          <w:b/>
          <w:bCs/>
          <w:sz w:val="21"/>
          <w:szCs w:val="21"/>
        </w:rPr>
        <w:t>Član</w:t>
      </w:r>
      <w:proofErr w:type="spellEnd"/>
      <w:r w:rsidRPr="00AD215A">
        <w:rPr>
          <w:rFonts w:ascii="Arial" w:eastAsia="Times New Roman" w:hAnsi="Arial" w:cs="Arial"/>
          <w:b/>
          <w:bCs/>
          <w:sz w:val="21"/>
          <w:szCs w:val="21"/>
        </w:rPr>
        <w:t xml:space="preserve"> 35[s4]</w:t>
      </w:r>
    </w:p>
    <w:p w14:paraId="1030BE5B" w14:textId="77777777" w:rsidR="00AD215A" w:rsidRPr="00AD215A" w:rsidRDefault="00AD215A" w:rsidP="00AD215A">
      <w:pPr>
        <w:spacing w:after="150" w:line="240" w:lineRule="auto"/>
        <w:rPr>
          <w:rFonts w:ascii="Arial" w:eastAsia="Times New Roman" w:hAnsi="Arial" w:cs="Arial"/>
          <w:sz w:val="19"/>
          <w:szCs w:val="19"/>
          <w:lang w:val="de-DE"/>
        </w:rPr>
      </w:pPr>
      <w:r w:rsidRPr="00AD215A">
        <w:rPr>
          <w:rFonts w:ascii="Arial" w:eastAsia="Times New Roman" w:hAnsi="Arial" w:cs="Arial"/>
          <w:sz w:val="19"/>
          <w:szCs w:val="19"/>
          <w:lang w:val="de-DE"/>
        </w:rPr>
        <w:t>Danom stupanja na snagu ovog zakona prestaje da važi član 36. stav 3. Zakona o Nacionalnom okviru kvalifikacija Republike Srbije ("Službeni glasnik RS", br. 27/18 i 6/20).</w:t>
      </w:r>
    </w:p>
    <w:p w14:paraId="39035EA2" w14:textId="77777777" w:rsidR="00AD215A" w:rsidRPr="00E870B5" w:rsidRDefault="00AD215A" w:rsidP="00AD215A">
      <w:pPr>
        <w:spacing w:after="150" w:line="240" w:lineRule="auto"/>
        <w:rPr>
          <w:rFonts w:ascii="Arial" w:eastAsia="Times New Roman" w:hAnsi="Arial" w:cs="Arial"/>
          <w:sz w:val="19"/>
          <w:szCs w:val="19"/>
          <w:lang w:val="de-DE"/>
        </w:rPr>
      </w:pPr>
      <w:proofErr w:type="spellStart"/>
      <w:r w:rsidRPr="00E870B5">
        <w:rPr>
          <w:rFonts w:ascii="Arial" w:eastAsia="Times New Roman" w:hAnsi="Arial" w:cs="Arial"/>
          <w:sz w:val="19"/>
          <w:szCs w:val="19"/>
          <w:lang w:val="de-DE"/>
        </w:rPr>
        <w:t>Podzakonski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akti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za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sprovođenje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ovog</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zakona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doneće</w:t>
      </w:r>
      <w:proofErr w:type="spellEnd"/>
      <w:r w:rsidRPr="00E870B5">
        <w:rPr>
          <w:rFonts w:ascii="Arial" w:eastAsia="Times New Roman" w:hAnsi="Arial" w:cs="Arial"/>
          <w:sz w:val="19"/>
          <w:szCs w:val="19"/>
          <w:lang w:val="de-DE"/>
        </w:rPr>
        <w:t xml:space="preserve"> se u </w:t>
      </w:r>
      <w:proofErr w:type="spellStart"/>
      <w:r w:rsidRPr="00E870B5">
        <w:rPr>
          <w:rFonts w:ascii="Arial" w:eastAsia="Times New Roman" w:hAnsi="Arial" w:cs="Arial"/>
          <w:sz w:val="19"/>
          <w:szCs w:val="19"/>
          <w:lang w:val="de-DE"/>
        </w:rPr>
        <w:t>roku</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od</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godinu</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dana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od</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dana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stupanja</w:t>
      </w:r>
      <w:proofErr w:type="spellEnd"/>
      <w:r w:rsidRPr="00E870B5">
        <w:rPr>
          <w:rFonts w:ascii="Arial" w:eastAsia="Times New Roman" w:hAnsi="Arial" w:cs="Arial"/>
          <w:sz w:val="19"/>
          <w:szCs w:val="19"/>
          <w:lang w:val="de-DE"/>
        </w:rPr>
        <w:t xml:space="preserve"> na </w:t>
      </w:r>
      <w:proofErr w:type="spellStart"/>
      <w:r w:rsidRPr="00E870B5">
        <w:rPr>
          <w:rFonts w:ascii="Arial" w:eastAsia="Times New Roman" w:hAnsi="Arial" w:cs="Arial"/>
          <w:sz w:val="19"/>
          <w:szCs w:val="19"/>
          <w:lang w:val="de-DE"/>
        </w:rPr>
        <w:t>snagu</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ovog</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zakona</w:t>
      </w:r>
      <w:proofErr w:type="spellEnd"/>
      <w:r w:rsidRPr="00E870B5">
        <w:rPr>
          <w:rFonts w:ascii="Arial" w:eastAsia="Times New Roman" w:hAnsi="Arial" w:cs="Arial"/>
          <w:sz w:val="19"/>
          <w:szCs w:val="19"/>
          <w:lang w:val="de-DE"/>
        </w:rPr>
        <w:t>.</w:t>
      </w:r>
    </w:p>
    <w:p w14:paraId="515241D2" w14:textId="77777777" w:rsidR="00AD215A" w:rsidRPr="00E870B5" w:rsidRDefault="00AD215A" w:rsidP="00AD215A">
      <w:pPr>
        <w:spacing w:after="150" w:line="240" w:lineRule="auto"/>
        <w:rPr>
          <w:rFonts w:ascii="Arial" w:eastAsia="Times New Roman" w:hAnsi="Arial" w:cs="Arial"/>
          <w:sz w:val="19"/>
          <w:szCs w:val="19"/>
          <w:lang w:val="de-DE"/>
        </w:rPr>
      </w:pPr>
      <w:r w:rsidRPr="00E870B5">
        <w:rPr>
          <w:rFonts w:ascii="Arial" w:eastAsia="Times New Roman" w:hAnsi="Arial" w:cs="Arial"/>
          <w:sz w:val="19"/>
          <w:szCs w:val="19"/>
          <w:lang w:val="de-DE"/>
        </w:rPr>
        <w:t xml:space="preserve">Do </w:t>
      </w:r>
      <w:proofErr w:type="spellStart"/>
      <w:r w:rsidRPr="00E870B5">
        <w:rPr>
          <w:rFonts w:ascii="Arial" w:eastAsia="Times New Roman" w:hAnsi="Arial" w:cs="Arial"/>
          <w:sz w:val="19"/>
          <w:szCs w:val="19"/>
          <w:lang w:val="de-DE"/>
        </w:rPr>
        <w:t>donošenja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propisa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iz</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stava</w:t>
      </w:r>
      <w:proofErr w:type="spellEnd"/>
      <w:r w:rsidRPr="00E870B5">
        <w:rPr>
          <w:rFonts w:ascii="Arial" w:eastAsia="Times New Roman" w:hAnsi="Arial" w:cs="Arial"/>
          <w:sz w:val="19"/>
          <w:szCs w:val="19"/>
          <w:lang w:val="de-DE"/>
        </w:rPr>
        <w:t xml:space="preserve"> 2. </w:t>
      </w:r>
      <w:proofErr w:type="spellStart"/>
      <w:r w:rsidRPr="00E870B5">
        <w:rPr>
          <w:rFonts w:ascii="Arial" w:eastAsia="Times New Roman" w:hAnsi="Arial" w:cs="Arial"/>
          <w:sz w:val="19"/>
          <w:szCs w:val="19"/>
          <w:lang w:val="de-DE"/>
        </w:rPr>
        <w:t>ovog</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člana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primenjuju</w:t>
      </w:r>
      <w:proofErr w:type="spellEnd"/>
      <w:r w:rsidRPr="00E870B5">
        <w:rPr>
          <w:rFonts w:ascii="Arial" w:eastAsia="Times New Roman" w:hAnsi="Arial" w:cs="Arial"/>
          <w:sz w:val="19"/>
          <w:szCs w:val="19"/>
          <w:lang w:val="de-DE"/>
        </w:rPr>
        <w:t xml:space="preserve"> se </w:t>
      </w:r>
      <w:proofErr w:type="spellStart"/>
      <w:r w:rsidRPr="00E870B5">
        <w:rPr>
          <w:rFonts w:ascii="Arial" w:eastAsia="Times New Roman" w:hAnsi="Arial" w:cs="Arial"/>
          <w:sz w:val="19"/>
          <w:szCs w:val="19"/>
          <w:lang w:val="de-DE"/>
        </w:rPr>
        <w:t>propisi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koji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su</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važili</w:t>
      </w:r>
      <w:proofErr w:type="spellEnd"/>
      <w:r w:rsidRPr="00E870B5">
        <w:rPr>
          <w:rFonts w:ascii="Arial" w:eastAsia="Times New Roman" w:hAnsi="Arial" w:cs="Arial"/>
          <w:sz w:val="19"/>
          <w:szCs w:val="19"/>
          <w:lang w:val="de-DE"/>
        </w:rPr>
        <w:t xml:space="preserve"> do </w:t>
      </w:r>
      <w:proofErr w:type="spellStart"/>
      <w:r w:rsidRPr="00E870B5">
        <w:rPr>
          <w:rFonts w:ascii="Arial" w:eastAsia="Times New Roman" w:hAnsi="Arial" w:cs="Arial"/>
          <w:sz w:val="19"/>
          <w:szCs w:val="19"/>
          <w:lang w:val="de-DE"/>
        </w:rPr>
        <w:t>dana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stupanja</w:t>
      </w:r>
      <w:proofErr w:type="spellEnd"/>
      <w:r w:rsidRPr="00E870B5">
        <w:rPr>
          <w:rFonts w:ascii="Arial" w:eastAsia="Times New Roman" w:hAnsi="Arial" w:cs="Arial"/>
          <w:sz w:val="19"/>
          <w:szCs w:val="19"/>
          <w:lang w:val="de-DE"/>
        </w:rPr>
        <w:t xml:space="preserve"> na </w:t>
      </w:r>
      <w:proofErr w:type="spellStart"/>
      <w:r w:rsidRPr="00E870B5">
        <w:rPr>
          <w:rFonts w:ascii="Arial" w:eastAsia="Times New Roman" w:hAnsi="Arial" w:cs="Arial"/>
          <w:sz w:val="19"/>
          <w:szCs w:val="19"/>
          <w:lang w:val="de-DE"/>
        </w:rPr>
        <w:t>snagu</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ovog</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zakona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ako</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nisu</w:t>
      </w:r>
      <w:proofErr w:type="spellEnd"/>
      <w:r w:rsidRPr="00E870B5">
        <w:rPr>
          <w:rFonts w:ascii="Arial" w:eastAsia="Times New Roman" w:hAnsi="Arial" w:cs="Arial"/>
          <w:sz w:val="19"/>
          <w:szCs w:val="19"/>
          <w:lang w:val="de-DE"/>
        </w:rPr>
        <w:t xml:space="preserve"> u </w:t>
      </w:r>
      <w:proofErr w:type="spellStart"/>
      <w:r w:rsidRPr="00E870B5">
        <w:rPr>
          <w:rFonts w:ascii="Arial" w:eastAsia="Times New Roman" w:hAnsi="Arial" w:cs="Arial"/>
          <w:sz w:val="19"/>
          <w:szCs w:val="19"/>
          <w:lang w:val="de-DE"/>
        </w:rPr>
        <w:t>suprotnosti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ovim</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zakonom</w:t>
      </w:r>
      <w:proofErr w:type="spellEnd"/>
      <w:r w:rsidRPr="00E870B5">
        <w:rPr>
          <w:rFonts w:ascii="Arial" w:eastAsia="Times New Roman" w:hAnsi="Arial" w:cs="Arial"/>
          <w:sz w:val="19"/>
          <w:szCs w:val="19"/>
          <w:lang w:val="de-DE"/>
        </w:rPr>
        <w:t>.</w:t>
      </w:r>
    </w:p>
    <w:p w14:paraId="5BB3EE61" w14:textId="77777777" w:rsidR="00AD215A" w:rsidRPr="00E870B5" w:rsidRDefault="00AD215A" w:rsidP="00AD215A">
      <w:pPr>
        <w:spacing w:after="150" w:line="240" w:lineRule="auto"/>
        <w:rPr>
          <w:rFonts w:ascii="Arial" w:eastAsia="Times New Roman" w:hAnsi="Arial" w:cs="Arial"/>
          <w:sz w:val="19"/>
          <w:szCs w:val="19"/>
          <w:lang w:val="de-DE"/>
        </w:rPr>
      </w:pPr>
      <w:proofErr w:type="spellStart"/>
      <w:r w:rsidRPr="00E870B5">
        <w:rPr>
          <w:rFonts w:ascii="Arial" w:eastAsia="Times New Roman" w:hAnsi="Arial" w:cs="Arial"/>
          <w:sz w:val="19"/>
          <w:szCs w:val="19"/>
          <w:lang w:val="de-DE"/>
        </w:rPr>
        <w:t>Javne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isprave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iz</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člana</w:t>
      </w:r>
      <w:proofErr w:type="spellEnd"/>
      <w:r w:rsidRPr="00E870B5">
        <w:rPr>
          <w:rFonts w:ascii="Arial" w:eastAsia="Times New Roman" w:hAnsi="Arial" w:cs="Arial"/>
          <w:sz w:val="19"/>
          <w:szCs w:val="19"/>
          <w:lang w:val="de-DE"/>
        </w:rPr>
        <w:t xml:space="preserve"> 79. </w:t>
      </w:r>
      <w:proofErr w:type="spellStart"/>
      <w:r w:rsidRPr="00E870B5">
        <w:rPr>
          <w:rFonts w:ascii="Arial" w:eastAsia="Times New Roman" w:hAnsi="Arial" w:cs="Arial"/>
          <w:sz w:val="19"/>
          <w:szCs w:val="19"/>
          <w:lang w:val="de-DE"/>
        </w:rPr>
        <w:t>stav</w:t>
      </w:r>
      <w:proofErr w:type="spellEnd"/>
      <w:r w:rsidRPr="00E870B5">
        <w:rPr>
          <w:rFonts w:ascii="Arial" w:eastAsia="Times New Roman" w:hAnsi="Arial" w:cs="Arial"/>
          <w:sz w:val="19"/>
          <w:szCs w:val="19"/>
          <w:lang w:val="de-DE"/>
        </w:rPr>
        <w:t xml:space="preserve"> 8. </w:t>
      </w:r>
      <w:proofErr w:type="spellStart"/>
      <w:r w:rsidRPr="00E870B5">
        <w:rPr>
          <w:rFonts w:ascii="Arial" w:eastAsia="Times New Roman" w:hAnsi="Arial" w:cs="Arial"/>
          <w:sz w:val="19"/>
          <w:szCs w:val="19"/>
          <w:lang w:val="de-DE"/>
        </w:rPr>
        <w:t>tač</w:t>
      </w:r>
      <w:proofErr w:type="spellEnd"/>
      <w:r w:rsidRPr="00E870B5">
        <w:rPr>
          <w:rFonts w:ascii="Arial" w:eastAsia="Times New Roman" w:hAnsi="Arial" w:cs="Arial"/>
          <w:sz w:val="19"/>
          <w:szCs w:val="19"/>
          <w:lang w:val="de-DE"/>
        </w:rPr>
        <w:t xml:space="preserve">. 5)-8) </w:t>
      </w:r>
      <w:proofErr w:type="spellStart"/>
      <w:r w:rsidRPr="00E870B5">
        <w:rPr>
          <w:rFonts w:ascii="Arial" w:eastAsia="Times New Roman" w:hAnsi="Arial" w:cs="Arial"/>
          <w:sz w:val="19"/>
          <w:szCs w:val="19"/>
          <w:lang w:val="de-DE"/>
        </w:rPr>
        <w:t>škola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izdaje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počev</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od</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školske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godine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od</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koje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će</w:t>
      </w:r>
      <w:proofErr w:type="spellEnd"/>
      <w:r w:rsidRPr="00E870B5">
        <w:rPr>
          <w:rFonts w:ascii="Arial" w:eastAsia="Times New Roman" w:hAnsi="Arial" w:cs="Arial"/>
          <w:sz w:val="19"/>
          <w:szCs w:val="19"/>
          <w:lang w:val="de-DE"/>
        </w:rPr>
        <w:t xml:space="preserve"> se u </w:t>
      </w:r>
      <w:proofErr w:type="spellStart"/>
      <w:r w:rsidRPr="00E870B5">
        <w:rPr>
          <w:rFonts w:ascii="Arial" w:eastAsia="Times New Roman" w:hAnsi="Arial" w:cs="Arial"/>
          <w:sz w:val="19"/>
          <w:szCs w:val="19"/>
          <w:lang w:val="de-DE"/>
        </w:rPr>
        <w:t>školi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polagati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opšta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stručna</w:t>
      </w:r>
      <w:proofErr w:type="spellEnd"/>
      <w:r w:rsidRPr="00E870B5">
        <w:rPr>
          <w:rFonts w:ascii="Arial" w:eastAsia="Times New Roman" w:hAnsi="Arial" w:cs="Arial"/>
          <w:sz w:val="19"/>
          <w:szCs w:val="19"/>
          <w:lang w:val="de-DE"/>
        </w:rPr>
        <w:t xml:space="preserve"> i </w:t>
      </w:r>
      <w:proofErr w:type="spellStart"/>
      <w:r w:rsidRPr="00E870B5">
        <w:rPr>
          <w:rFonts w:ascii="Arial" w:eastAsia="Times New Roman" w:hAnsi="Arial" w:cs="Arial"/>
          <w:sz w:val="19"/>
          <w:szCs w:val="19"/>
          <w:lang w:val="de-DE"/>
        </w:rPr>
        <w:t>umetnička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matura</w:t>
      </w:r>
      <w:proofErr w:type="spellEnd"/>
      <w:r w:rsidRPr="00E870B5">
        <w:rPr>
          <w:rFonts w:ascii="Arial" w:eastAsia="Times New Roman" w:hAnsi="Arial" w:cs="Arial"/>
          <w:sz w:val="19"/>
          <w:szCs w:val="19"/>
          <w:lang w:val="de-DE"/>
        </w:rPr>
        <w:t xml:space="preserve"> i </w:t>
      </w:r>
      <w:proofErr w:type="spellStart"/>
      <w:r w:rsidRPr="00E870B5">
        <w:rPr>
          <w:rFonts w:ascii="Arial" w:eastAsia="Times New Roman" w:hAnsi="Arial" w:cs="Arial"/>
          <w:sz w:val="19"/>
          <w:szCs w:val="19"/>
          <w:lang w:val="de-DE"/>
        </w:rPr>
        <w:t>završni</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ispit</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srednjeg</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stručnog</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obrazovanja</w:t>
      </w:r>
      <w:proofErr w:type="spellEnd"/>
      <w:r w:rsidRPr="00E870B5">
        <w:rPr>
          <w:rFonts w:ascii="Arial" w:eastAsia="Times New Roman" w:hAnsi="Arial" w:cs="Arial"/>
          <w:sz w:val="19"/>
          <w:szCs w:val="19"/>
          <w:lang w:val="de-DE"/>
        </w:rPr>
        <w:t xml:space="preserve"> i </w:t>
      </w:r>
      <w:proofErr w:type="spellStart"/>
      <w:r w:rsidRPr="00E870B5">
        <w:rPr>
          <w:rFonts w:ascii="Arial" w:eastAsia="Times New Roman" w:hAnsi="Arial" w:cs="Arial"/>
          <w:sz w:val="19"/>
          <w:szCs w:val="19"/>
          <w:lang w:val="de-DE"/>
        </w:rPr>
        <w:t>vaspitanja</w:t>
      </w:r>
      <w:proofErr w:type="spellEnd"/>
      <w:r w:rsidRPr="00E870B5">
        <w:rPr>
          <w:rFonts w:ascii="Arial" w:eastAsia="Times New Roman" w:hAnsi="Arial" w:cs="Arial"/>
          <w:sz w:val="19"/>
          <w:szCs w:val="19"/>
          <w:lang w:val="de-DE"/>
        </w:rPr>
        <w:t>.</w:t>
      </w:r>
    </w:p>
    <w:p w14:paraId="20CCD7F5" w14:textId="77777777" w:rsidR="00AD215A" w:rsidRPr="00E870B5" w:rsidRDefault="00AD215A" w:rsidP="00AD215A">
      <w:pPr>
        <w:spacing w:before="240" w:after="120" w:line="240" w:lineRule="auto"/>
        <w:jc w:val="center"/>
        <w:rPr>
          <w:rFonts w:ascii="Arial" w:eastAsia="Times New Roman" w:hAnsi="Arial" w:cs="Arial"/>
          <w:b/>
          <w:bCs/>
          <w:sz w:val="21"/>
          <w:szCs w:val="21"/>
          <w:lang w:val="de-DE"/>
        </w:rPr>
      </w:pPr>
      <w:bookmarkStart w:id="212" w:name="clan_36%5Bs4%5D"/>
      <w:bookmarkEnd w:id="212"/>
      <w:proofErr w:type="spellStart"/>
      <w:r w:rsidRPr="00E870B5">
        <w:rPr>
          <w:rFonts w:ascii="Arial" w:eastAsia="Times New Roman" w:hAnsi="Arial" w:cs="Arial"/>
          <w:b/>
          <w:bCs/>
          <w:sz w:val="21"/>
          <w:szCs w:val="21"/>
          <w:lang w:val="de-DE"/>
        </w:rPr>
        <w:t>Član</w:t>
      </w:r>
      <w:proofErr w:type="spellEnd"/>
      <w:r w:rsidRPr="00E870B5">
        <w:rPr>
          <w:rFonts w:ascii="Arial" w:eastAsia="Times New Roman" w:hAnsi="Arial" w:cs="Arial"/>
          <w:b/>
          <w:bCs/>
          <w:sz w:val="21"/>
          <w:szCs w:val="21"/>
          <w:lang w:val="de-DE"/>
        </w:rPr>
        <w:t xml:space="preserve"> 36[s4]</w:t>
      </w:r>
    </w:p>
    <w:p w14:paraId="6D8587E0" w14:textId="77777777" w:rsidR="00AD215A" w:rsidRPr="00E870B5" w:rsidRDefault="00AD215A" w:rsidP="00AD215A">
      <w:pPr>
        <w:spacing w:after="150" w:line="240" w:lineRule="auto"/>
        <w:rPr>
          <w:rFonts w:ascii="Arial" w:eastAsia="Times New Roman" w:hAnsi="Arial" w:cs="Arial"/>
          <w:sz w:val="19"/>
          <w:szCs w:val="19"/>
          <w:lang w:val="de-DE"/>
        </w:rPr>
      </w:pPr>
      <w:proofErr w:type="spellStart"/>
      <w:r w:rsidRPr="00E870B5">
        <w:rPr>
          <w:rFonts w:ascii="Arial" w:eastAsia="Times New Roman" w:hAnsi="Arial" w:cs="Arial"/>
          <w:sz w:val="19"/>
          <w:szCs w:val="19"/>
          <w:lang w:val="de-DE"/>
        </w:rPr>
        <w:t>Ovaj</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zakon</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stupa</w:t>
      </w:r>
      <w:proofErr w:type="spellEnd"/>
      <w:r w:rsidRPr="00E870B5">
        <w:rPr>
          <w:rFonts w:ascii="Arial" w:eastAsia="Times New Roman" w:hAnsi="Arial" w:cs="Arial"/>
          <w:sz w:val="19"/>
          <w:szCs w:val="19"/>
          <w:lang w:val="de-DE"/>
        </w:rPr>
        <w:t xml:space="preserve"> na </w:t>
      </w:r>
      <w:proofErr w:type="spellStart"/>
      <w:r w:rsidRPr="00E870B5">
        <w:rPr>
          <w:rFonts w:ascii="Arial" w:eastAsia="Times New Roman" w:hAnsi="Arial" w:cs="Arial"/>
          <w:sz w:val="19"/>
          <w:szCs w:val="19"/>
          <w:lang w:val="de-DE"/>
        </w:rPr>
        <w:t>snagu</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osmog</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dana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od</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dana</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objavljivanja</w:t>
      </w:r>
      <w:proofErr w:type="spellEnd"/>
      <w:r w:rsidRPr="00E870B5">
        <w:rPr>
          <w:rFonts w:ascii="Arial" w:eastAsia="Times New Roman" w:hAnsi="Arial" w:cs="Arial"/>
          <w:sz w:val="19"/>
          <w:szCs w:val="19"/>
          <w:lang w:val="de-DE"/>
        </w:rPr>
        <w:t xml:space="preserve"> u "</w:t>
      </w:r>
      <w:proofErr w:type="spellStart"/>
      <w:r w:rsidRPr="00E870B5">
        <w:rPr>
          <w:rFonts w:ascii="Arial" w:eastAsia="Times New Roman" w:hAnsi="Arial" w:cs="Arial"/>
          <w:sz w:val="19"/>
          <w:szCs w:val="19"/>
          <w:lang w:val="de-DE"/>
        </w:rPr>
        <w:t>Službenom</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glasniku</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Republike</w:t>
      </w:r>
      <w:proofErr w:type="spellEnd"/>
      <w:r w:rsidRPr="00E870B5">
        <w:rPr>
          <w:rFonts w:ascii="Arial" w:eastAsia="Times New Roman" w:hAnsi="Arial" w:cs="Arial"/>
          <w:sz w:val="19"/>
          <w:szCs w:val="19"/>
          <w:lang w:val="de-DE"/>
        </w:rPr>
        <w:t xml:space="preserve"> </w:t>
      </w:r>
      <w:proofErr w:type="spellStart"/>
      <w:r w:rsidRPr="00E870B5">
        <w:rPr>
          <w:rFonts w:ascii="Arial" w:eastAsia="Times New Roman" w:hAnsi="Arial" w:cs="Arial"/>
          <w:sz w:val="19"/>
          <w:szCs w:val="19"/>
          <w:lang w:val="de-DE"/>
        </w:rPr>
        <w:t>Srbije</w:t>
      </w:r>
      <w:proofErr w:type="spellEnd"/>
      <w:r w:rsidRPr="00E870B5">
        <w:rPr>
          <w:rFonts w:ascii="Arial" w:eastAsia="Times New Roman" w:hAnsi="Arial" w:cs="Arial"/>
          <w:sz w:val="19"/>
          <w:szCs w:val="19"/>
          <w:lang w:val="de-DE"/>
        </w:rPr>
        <w:t>".</w:t>
      </w:r>
    </w:p>
    <w:p w14:paraId="36BA8D38" w14:textId="77777777" w:rsidR="00AD215A" w:rsidRPr="00E870B5" w:rsidRDefault="00AD215A" w:rsidP="00AD215A">
      <w:pPr>
        <w:numPr>
          <w:ilvl w:val="0"/>
          <w:numId w:val="1"/>
        </w:numPr>
        <w:spacing w:after="0" w:line="240" w:lineRule="auto"/>
        <w:ind w:left="1440"/>
        <w:textAlignment w:val="baseline"/>
        <w:rPr>
          <w:rFonts w:ascii="Open Sans" w:eastAsia="Times New Roman" w:hAnsi="Open Sans" w:cs="Open Sans"/>
          <w:color w:val="FFFFFF"/>
          <w:sz w:val="18"/>
          <w:szCs w:val="18"/>
          <w:lang w:val="de-DE"/>
        </w:rPr>
      </w:pPr>
    </w:p>
    <w:p w14:paraId="5435DCF6" w14:textId="77777777" w:rsidR="002D104B" w:rsidRPr="002D104B" w:rsidRDefault="002D104B" w:rsidP="002D104B">
      <w:pPr>
        <w:pStyle w:val="Heading1"/>
        <w:numPr>
          <w:ilvl w:val="0"/>
          <w:numId w:val="1"/>
        </w:numPr>
        <w:shd w:val="clear" w:color="auto" w:fill="FFFFFF"/>
        <w:spacing w:before="0" w:beforeAutospacing="0" w:after="0" w:afterAutospacing="0" w:line="240" w:lineRule="atLeast"/>
        <w:textAlignment w:val="baseline"/>
        <w:rPr>
          <w:rFonts w:ascii="Arial" w:hAnsi="Arial" w:cs="Arial"/>
          <w:b w:val="0"/>
          <w:bCs w:val="0"/>
          <w:color w:val="48423F"/>
          <w:spacing w:val="-15"/>
          <w:sz w:val="45"/>
          <w:szCs w:val="45"/>
          <w:highlight w:val="yellow"/>
          <w:lang w:val="de-DE"/>
        </w:rPr>
      </w:pPr>
      <w:proofErr w:type="spellStart"/>
      <w:r w:rsidRPr="002D104B">
        <w:rPr>
          <w:rFonts w:ascii="Arial" w:hAnsi="Arial" w:cs="Arial"/>
          <w:b w:val="0"/>
          <w:bCs w:val="0"/>
          <w:color w:val="48423F"/>
          <w:spacing w:val="-15"/>
          <w:sz w:val="45"/>
          <w:szCs w:val="45"/>
          <w:highlight w:val="yellow"/>
          <w:lang w:val="de-DE"/>
        </w:rPr>
        <w:t>Predložene</w:t>
      </w:r>
      <w:proofErr w:type="spellEnd"/>
      <w:r w:rsidRPr="002D104B">
        <w:rPr>
          <w:rFonts w:ascii="Arial" w:hAnsi="Arial" w:cs="Arial"/>
          <w:b w:val="0"/>
          <w:bCs w:val="0"/>
          <w:color w:val="48423F"/>
          <w:spacing w:val="-15"/>
          <w:sz w:val="45"/>
          <w:szCs w:val="45"/>
          <w:highlight w:val="yellow"/>
          <w:lang w:val="de-DE"/>
        </w:rPr>
        <w:t xml:space="preserve"> </w:t>
      </w:r>
      <w:proofErr w:type="spellStart"/>
      <w:r w:rsidRPr="002D104B">
        <w:rPr>
          <w:rFonts w:ascii="Arial" w:hAnsi="Arial" w:cs="Arial"/>
          <w:b w:val="0"/>
          <w:bCs w:val="0"/>
          <w:color w:val="48423F"/>
          <w:spacing w:val="-15"/>
          <w:sz w:val="45"/>
          <w:szCs w:val="45"/>
          <w:highlight w:val="yellow"/>
          <w:lang w:val="de-DE"/>
        </w:rPr>
        <w:t>izmene</w:t>
      </w:r>
      <w:proofErr w:type="spellEnd"/>
      <w:r w:rsidRPr="002D104B">
        <w:rPr>
          <w:rFonts w:ascii="Arial" w:hAnsi="Arial" w:cs="Arial"/>
          <w:b w:val="0"/>
          <w:bCs w:val="0"/>
          <w:color w:val="48423F"/>
          <w:spacing w:val="-15"/>
          <w:sz w:val="45"/>
          <w:szCs w:val="45"/>
          <w:highlight w:val="yellow"/>
          <w:lang w:val="de-DE"/>
        </w:rPr>
        <w:t xml:space="preserve"> </w:t>
      </w:r>
      <w:proofErr w:type="spellStart"/>
      <w:r w:rsidRPr="002D104B">
        <w:rPr>
          <w:rFonts w:ascii="Arial" w:hAnsi="Arial" w:cs="Arial"/>
          <w:b w:val="0"/>
          <w:bCs w:val="0"/>
          <w:color w:val="48423F"/>
          <w:spacing w:val="-15"/>
          <w:sz w:val="45"/>
          <w:szCs w:val="45"/>
          <w:highlight w:val="yellow"/>
          <w:lang w:val="de-DE"/>
        </w:rPr>
        <w:t>zakona</w:t>
      </w:r>
      <w:proofErr w:type="spellEnd"/>
      <w:r w:rsidRPr="002D104B">
        <w:rPr>
          <w:rFonts w:ascii="Arial" w:hAnsi="Arial" w:cs="Arial"/>
          <w:b w:val="0"/>
          <w:bCs w:val="0"/>
          <w:color w:val="48423F"/>
          <w:spacing w:val="-15"/>
          <w:sz w:val="45"/>
          <w:szCs w:val="45"/>
          <w:highlight w:val="yellow"/>
          <w:lang w:val="de-DE"/>
        </w:rPr>
        <w:t xml:space="preserve"> o </w:t>
      </w:r>
      <w:proofErr w:type="spellStart"/>
      <w:r w:rsidRPr="002D104B">
        <w:rPr>
          <w:rFonts w:ascii="Arial" w:hAnsi="Arial" w:cs="Arial"/>
          <w:b w:val="0"/>
          <w:bCs w:val="0"/>
          <w:color w:val="48423F"/>
          <w:spacing w:val="-15"/>
          <w:sz w:val="45"/>
          <w:szCs w:val="45"/>
          <w:highlight w:val="yellow"/>
          <w:lang w:val="de-DE"/>
        </w:rPr>
        <w:t>osnovnom</w:t>
      </w:r>
      <w:proofErr w:type="spellEnd"/>
      <w:r w:rsidRPr="002D104B">
        <w:rPr>
          <w:rFonts w:ascii="Arial" w:hAnsi="Arial" w:cs="Arial"/>
          <w:b w:val="0"/>
          <w:bCs w:val="0"/>
          <w:color w:val="48423F"/>
          <w:spacing w:val="-15"/>
          <w:sz w:val="45"/>
          <w:szCs w:val="45"/>
          <w:highlight w:val="yellow"/>
          <w:lang w:val="de-DE"/>
        </w:rPr>
        <w:t xml:space="preserve"> i </w:t>
      </w:r>
      <w:proofErr w:type="spellStart"/>
      <w:r w:rsidRPr="002D104B">
        <w:rPr>
          <w:rFonts w:ascii="Arial" w:hAnsi="Arial" w:cs="Arial"/>
          <w:b w:val="0"/>
          <w:bCs w:val="0"/>
          <w:color w:val="48423F"/>
          <w:spacing w:val="-15"/>
          <w:sz w:val="45"/>
          <w:szCs w:val="45"/>
          <w:highlight w:val="yellow"/>
          <w:lang w:val="de-DE"/>
        </w:rPr>
        <w:t>srednjem</w:t>
      </w:r>
      <w:proofErr w:type="spellEnd"/>
      <w:r w:rsidRPr="002D104B">
        <w:rPr>
          <w:rFonts w:ascii="Arial" w:hAnsi="Arial" w:cs="Arial"/>
          <w:b w:val="0"/>
          <w:bCs w:val="0"/>
          <w:color w:val="48423F"/>
          <w:spacing w:val="-15"/>
          <w:sz w:val="45"/>
          <w:szCs w:val="45"/>
          <w:highlight w:val="yellow"/>
          <w:lang w:val="de-DE"/>
        </w:rPr>
        <w:t xml:space="preserve"> </w:t>
      </w:r>
      <w:proofErr w:type="spellStart"/>
      <w:r w:rsidRPr="002D104B">
        <w:rPr>
          <w:rFonts w:ascii="Arial" w:hAnsi="Arial" w:cs="Arial"/>
          <w:b w:val="0"/>
          <w:bCs w:val="0"/>
          <w:color w:val="48423F"/>
          <w:spacing w:val="-15"/>
          <w:sz w:val="45"/>
          <w:szCs w:val="45"/>
          <w:highlight w:val="yellow"/>
          <w:lang w:val="de-DE"/>
        </w:rPr>
        <w:t>obrazovanju</w:t>
      </w:r>
      <w:proofErr w:type="spellEnd"/>
    </w:p>
    <w:p w14:paraId="316ABA5C" w14:textId="77777777" w:rsidR="002D104B" w:rsidRDefault="002D104B" w:rsidP="002D104B">
      <w:pPr>
        <w:pStyle w:val="meta-info"/>
        <w:numPr>
          <w:ilvl w:val="0"/>
          <w:numId w:val="1"/>
        </w:numPr>
        <w:shd w:val="clear" w:color="auto" w:fill="FFFFFF"/>
        <w:spacing w:before="0" w:beforeAutospacing="0" w:after="0" w:afterAutospacing="0" w:line="360" w:lineRule="atLeast"/>
        <w:textAlignment w:val="baseline"/>
        <w:rPr>
          <w:rFonts w:ascii="Arial" w:hAnsi="Arial" w:cs="Arial"/>
          <w:color w:val="B8C2C2"/>
          <w:sz w:val="21"/>
          <w:szCs w:val="21"/>
        </w:rPr>
      </w:pPr>
      <w:r>
        <w:rPr>
          <w:rFonts w:ascii="Arial" w:hAnsi="Arial" w:cs="Arial"/>
          <w:color w:val="B8C2C2"/>
          <w:sz w:val="21"/>
          <w:szCs w:val="21"/>
        </w:rPr>
        <w:t>&gt;&gt; </w:t>
      </w:r>
      <w:proofErr w:type="spellStart"/>
      <w:r>
        <w:rPr>
          <w:rFonts w:ascii="Arial" w:hAnsi="Arial" w:cs="Arial"/>
          <w:color w:val="B8C2C2"/>
          <w:sz w:val="21"/>
          <w:szCs w:val="21"/>
        </w:rPr>
        <w:fldChar w:fldCharType="begin"/>
      </w:r>
      <w:r>
        <w:rPr>
          <w:rFonts w:ascii="Arial" w:hAnsi="Arial" w:cs="Arial"/>
          <w:color w:val="B8C2C2"/>
          <w:sz w:val="21"/>
          <w:szCs w:val="21"/>
        </w:rPr>
        <w:instrText xml:space="preserve"> HYPERLINK "https://www.pravniportal.com/author/velibor/" \o "Posts by Redakcija Profi Sistem-a" </w:instrText>
      </w:r>
      <w:r>
        <w:rPr>
          <w:rFonts w:ascii="Arial" w:hAnsi="Arial" w:cs="Arial"/>
          <w:color w:val="B8C2C2"/>
          <w:sz w:val="21"/>
          <w:szCs w:val="21"/>
        </w:rPr>
        <w:fldChar w:fldCharType="separate"/>
      </w:r>
      <w:r>
        <w:rPr>
          <w:rStyle w:val="Hyperlink"/>
          <w:rFonts w:ascii="Arial" w:hAnsi="Arial" w:cs="Arial"/>
          <w:color w:val="8C9C9C"/>
          <w:sz w:val="21"/>
          <w:szCs w:val="21"/>
          <w:bdr w:val="none" w:sz="0" w:space="0" w:color="auto" w:frame="1"/>
        </w:rPr>
        <w:t>Redakcija</w:t>
      </w:r>
      <w:proofErr w:type="spellEnd"/>
      <w:r>
        <w:rPr>
          <w:rStyle w:val="Hyperlink"/>
          <w:rFonts w:ascii="Arial" w:hAnsi="Arial" w:cs="Arial"/>
          <w:color w:val="8C9C9C"/>
          <w:sz w:val="21"/>
          <w:szCs w:val="21"/>
          <w:bdr w:val="none" w:sz="0" w:space="0" w:color="auto" w:frame="1"/>
        </w:rPr>
        <w:t xml:space="preserve"> </w:t>
      </w:r>
      <w:proofErr w:type="spellStart"/>
      <w:r>
        <w:rPr>
          <w:rStyle w:val="Hyperlink"/>
          <w:rFonts w:ascii="Arial" w:hAnsi="Arial" w:cs="Arial"/>
          <w:color w:val="8C9C9C"/>
          <w:sz w:val="21"/>
          <w:szCs w:val="21"/>
          <w:bdr w:val="none" w:sz="0" w:space="0" w:color="auto" w:frame="1"/>
        </w:rPr>
        <w:t>Profi</w:t>
      </w:r>
      <w:proofErr w:type="spellEnd"/>
      <w:r>
        <w:rPr>
          <w:rStyle w:val="Hyperlink"/>
          <w:rFonts w:ascii="Arial" w:hAnsi="Arial" w:cs="Arial"/>
          <w:color w:val="8C9C9C"/>
          <w:sz w:val="21"/>
          <w:szCs w:val="21"/>
          <w:bdr w:val="none" w:sz="0" w:space="0" w:color="auto" w:frame="1"/>
        </w:rPr>
        <w:t xml:space="preserve"> </w:t>
      </w:r>
      <w:proofErr w:type="spellStart"/>
      <w:r>
        <w:rPr>
          <w:rStyle w:val="Hyperlink"/>
          <w:rFonts w:ascii="Arial" w:hAnsi="Arial" w:cs="Arial"/>
          <w:color w:val="8C9C9C"/>
          <w:sz w:val="21"/>
          <w:szCs w:val="21"/>
          <w:bdr w:val="none" w:sz="0" w:space="0" w:color="auto" w:frame="1"/>
        </w:rPr>
        <w:t>Sistem</w:t>
      </w:r>
      <w:proofErr w:type="spellEnd"/>
      <w:r>
        <w:rPr>
          <w:rStyle w:val="Hyperlink"/>
          <w:rFonts w:ascii="Arial" w:hAnsi="Arial" w:cs="Arial"/>
          <w:color w:val="8C9C9C"/>
          <w:sz w:val="21"/>
          <w:szCs w:val="21"/>
          <w:bdr w:val="none" w:sz="0" w:space="0" w:color="auto" w:frame="1"/>
        </w:rPr>
        <w:t>-a</w:t>
      </w:r>
      <w:r>
        <w:rPr>
          <w:rFonts w:ascii="Arial" w:hAnsi="Arial" w:cs="Arial"/>
          <w:color w:val="B8C2C2"/>
          <w:sz w:val="21"/>
          <w:szCs w:val="21"/>
        </w:rPr>
        <w:fldChar w:fldCharType="end"/>
      </w:r>
      <w:r>
        <w:rPr>
          <w:rFonts w:ascii="Arial" w:hAnsi="Arial" w:cs="Arial"/>
          <w:color w:val="B8C2C2"/>
          <w:sz w:val="21"/>
          <w:szCs w:val="21"/>
        </w:rPr>
        <w:t> dana Nov 29, 2021 | </w:t>
      </w:r>
      <w:hyperlink r:id="rId5" w:anchor="respond" w:history="1">
        <w:r>
          <w:rPr>
            <w:rStyle w:val="Hyperlink"/>
            <w:rFonts w:ascii="Arial" w:hAnsi="Arial" w:cs="Arial"/>
            <w:color w:val="8C9C9C"/>
            <w:sz w:val="21"/>
            <w:szCs w:val="21"/>
            <w:bdr w:val="none" w:sz="0" w:space="0" w:color="auto" w:frame="1"/>
          </w:rPr>
          <w:t xml:space="preserve">0 </w:t>
        </w:r>
        <w:proofErr w:type="spellStart"/>
        <w:r>
          <w:rPr>
            <w:rStyle w:val="Hyperlink"/>
            <w:rFonts w:ascii="Arial" w:hAnsi="Arial" w:cs="Arial"/>
            <w:color w:val="8C9C9C"/>
            <w:sz w:val="21"/>
            <w:szCs w:val="21"/>
            <w:bdr w:val="none" w:sz="0" w:space="0" w:color="auto" w:frame="1"/>
          </w:rPr>
          <w:t>komentara</w:t>
        </w:r>
        <w:proofErr w:type="spellEnd"/>
      </w:hyperlink>
    </w:p>
    <w:p w14:paraId="667C31F6" w14:textId="02768B1D" w:rsidR="002D104B" w:rsidRPr="002D104B" w:rsidRDefault="002D104B" w:rsidP="002D104B">
      <w:pPr>
        <w:pStyle w:val="ListParagraph"/>
        <w:numPr>
          <w:ilvl w:val="0"/>
          <w:numId w:val="1"/>
        </w:numPr>
        <w:shd w:val="clear" w:color="auto" w:fill="FFFFFF"/>
        <w:spacing w:before="75"/>
        <w:ind w:right="210"/>
        <w:textAlignment w:val="baseline"/>
        <w:rPr>
          <w:rFonts w:ascii="Arial" w:hAnsi="Arial" w:cs="Arial"/>
          <w:color w:val="48423F"/>
          <w:sz w:val="20"/>
          <w:szCs w:val="20"/>
        </w:rPr>
      </w:pPr>
      <w:r>
        <w:rPr>
          <w:noProof/>
        </w:rPr>
        <w:lastRenderedPageBreak/>
        <w:drawing>
          <wp:inline distT="0" distB="0" distL="0" distR="0" wp14:anchorId="51AC25E0" wp14:editId="0787DEAF">
            <wp:extent cx="1901825" cy="1901825"/>
            <wp:effectExtent l="0" t="0" r="3175" b="3175"/>
            <wp:docPr id="1" name="Picture 1" descr="Predložene izmene zakona o osnovnom i srednjem obrazova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dložene izmene zakona o osnovnom i srednjem obrazovanj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14:paraId="4595A2B4"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r>
        <w:rPr>
          <w:rFonts w:ascii="Arial" w:hAnsi="Arial" w:cs="Arial"/>
          <w:color w:val="48423F"/>
          <w:sz w:val="20"/>
          <w:szCs w:val="20"/>
        </w:rPr>
        <w:t xml:space="preserve">Na </w:t>
      </w:r>
      <w:proofErr w:type="spellStart"/>
      <w:r>
        <w:rPr>
          <w:rFonts w:ascii="Arial" w:hAnsi="Arial" w:cs="Arial"/>
          <w:color w:val="48423F"/>
          <w:sz w:val="20"/>
          <w:szCs w:val="20"/>
        </w:rPr>
        <w:t>sajtu</w:t>
      </w:r>
      <w:proofErr w:type="spellEnd"/>
      <w:r>
        <w:rPr>
          <w:rFonts w:ascii="Arial" w:hAnsi="Arial" w:cs="Arial"/>
          <w:color w:val="48423F"/>
          <w:sz w:val="20"/>
          <w:szCs w:val="20"/>
        </w:rPr>
        <w:t xml:space="preserve"> </w:t>
      </w:r>
      <w:proofErr w:type="spellStart"/>
      <w:r>
        <w:rPr>
          <w:rFonts w:ascii="Arial" w:hAnsi="Arial" w:cs="Arial"/>
          <w:color w:val="48423F"/>
          <w:sz w:val="20"/>
          <w:szCs w:val="20"/>
        </w:rPr>
        <w:t>Narodne</w:t>
      </w:r>
      <w:proofErr w:type="spellEnd"/>
      <w:r>
        <w:rPr>
          <w:rFonts w:ascii="Arial" w:hAnsi="Arial" w:cs="Arial"/>
          <w:color w:val="48423F"/>
          <w:sz w:val="20"/>
          <w:szCs w:val="20"/>
        </w:rPr>
        <w:t xml:space="preserve"> </w:t>
      </w:r>
      <w:proofErr w:type="spellStart"/>
      <w:r>
        <w:rPr>
          <w:rFonts w:ascii="Arial" w:hAnsi="Arial" w:cs="Arial"/>
          <w:color w:val="48423F"/>
          <w:sz w:val="20"/>
          <w:szCs w:val="20"/>
        </w:rPr>
        <w:t>skupštine</w:t>
      </w:r>
      <w:proofErr w:type="spellEnd"/>
      <w:r>
        <w:rPr>
          <w:rFonts w:ascii="Arial" w:hAnsi="Arial" w:cs="Arial"/>
          <w:color w:val="48423F"/>
          <w:sz w:val="20"/>
          <w:szCs w:val="20"/>
        </w:rPr>
        <w:t xml:space="preserve"> </w:t>
      </w:r>
      <w:proofErr w:type="spellStart"/>
      <w:r>
        <w:rPr>
          <w:rFonts w:ascii="Arial" w:hAnsi="Arial" w:cs="Arial"/>
          <w:color w:val="48423F"/>
          <w:sz w:val="20"/>
          <w:szCs w:val="20"/>
        </w:rPr>
        <w:t>Republike</w:t>
      </w:r>
      <w:proofErr w:type="spellEnd"/>
      <w:r>
        <w:rPr>
          <w:rFonts w:ascii="Arial" w:hAnsi="Arial" w:cs="Arial"/>
          <w:color w:val="48423F"/>
          <w:sz w:val="20"/>
          <w:szCs w:val="20"/>
        </w:rPr>
        <w:t xml:space="preserve"> </w:t>
      </w:r>
      <w:proofErr w:type="spellStart"/>
      <w:r>
        <w:rPr>
          <w:rFonts w:ascii="Arial" w:hAnsi="Arial" w:cs="Arial"/>
          <w:color w:val="48423F"/>
          <w:sz w:val="20"/>
          <w:szCs w:val="20"/>
        </w:rPr>
        <w:t>Srbije</w:t>
      </w:r>
      <w:proofErr w:type="spellEnd"/>
      <w:r>
        <w:rPr>
          <w:rFonts w:ascii="Arial" w:hAnsi="Arial" w:cs="Arial"/>
          <w:color w:val="48423F"/>
          <w:sz w:val="20"/>
          <w:szCs w:val="20"/>
        </w:rPr>
        <w:t xml:space="preserve"> </w:t>
      </w:r>
      <w:proofErr w:type="spellStart"/>
      <w:r>
        <w:rPr>
          <w:rFonts w:ascii="Arial" w:hAnsi="Arial" w:cs="Arial"/>
          <w:color w:val="48423F"/>
          <w:sz w:val="20"/>
          <w:szCs w:val="20"/>
        </w:rPr>
        <w:t>objavljeni</w:t>
      </w:r>
      <w:proofErr w:type="spellEnd"/>
      <w:r>
        <w:rPr>
          <w:rFonts w:ascii="Arial" w:hAnsi="Arial" w:cs="Arial"/>
          <w:color w:val="48423F"/>
          <w:sz w:val="20"/>
          <w:szCs w:val="20"/>
        </w:rPr>
        <w:t xml:space="preserve"> </w:t>
      </w:r>
      <w:proofErr w:type="spellStart"/>
      <w:r>
        <w:rPr>
          <w:rFonts w:ascii="Arial" w:hAnsi="Arial" w:cs="Arial"/>
          <w:color w:val="48423F"/>
          <w:sz w:val="20"/>
          <w:szCs w:val="20"/>
        </w:rPr>
        <w:t>su</w:t>
      </w:r>
      <w:proofErr w:type="spellEnd"/>
      <w:r>
        <w:rPr>
          <w:rFonts w:ascii="Arial" w:hAnsi="Arial" w:cs="Arial"/>
          <w:color w:val="48423F"/>
          <w:sz w:val="20"/>
          <w:szCs w:val="20"/>
        </w:rPr>
        <w:t>:</w:t>
      </w:r>
    </w:p>
    <w:p w14:paraId="188FA24B"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r>
        <w:rPr>
          <w:rFonts w:ascii="Arial" w:hAnsi="Arial" w:cs="Arial"/>
          <w:color w:val="48423F"/>
          <w:sz w:val="20"/>
          <w:szCs w:val="20"/>
        </w:rPr>
        <w:t xml:space="preserve">1) </w:t>
      </w:r>
      <w:proofErr w:type="spellStart"/>
      <w:r>
        <w:rPr>
          <w:rFonts w:ascii="Arial" w:hAnsi="Arial" w:cs="Arial"/>
          <w:color w:val="48423F"/>
          <w:sz w:val="20"/>
          <w:szCs w:val="20"/>
        </w:rPr>
        <w:t>Predlog</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o </w:t>
      </w:r>
      <w:proofErr w:type="spellStart"/>
      <w:r>
        <w:rPr>
          <w:rFonts w:ascii="Arial" w:hAnsi="Arial" w:cs="Arial"/>
          <w:color w:val="48423F"/>
          <w:sz w:val="20"/>
          <w:szCs w:val="20"/>
        </w:rPr>
        <w:t>izmenama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dopunama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o </w:t>
      </w:r>
      <w:proofErr w:type="spellStart"/>
      <w:r>
        <w:rPr>
          <w:rFonts w:ascii="Arial" w:hAnsi="Arial" w:cs="Arial"/>
          <w:color w:val="48423F"/>
          <w:sz w:val="20"/>
          <w:szCs w:val="20"/>
        </w:rPr>
        <w:t>osnovnom</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obrazovanju</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vaspitanju</w:t>
      </w:r>
      <w:proofErr w:type="spellEnd"/>
      <w:r>
        <w:rPr>
          <w:rFonts w:ascii="Arial" w:hAnsi="Arial" w:cs="Arial"/>
          <w:color w:val="48423F"/>
          <w:sz w:val="20"/>
          <w:szCs w:val="20"/>
        </w:rPr>
        <w:t>.</w:t>
      </w:r>
    </w:p>
    <w:p w14:paraId="5951D4FC"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r>
        <w:rPr>
          <w:rFonts w:ascii="Arial" w:hAnsi="Arial" w:cs="Arial"/>
          <w:color w:val="48423F"/>
          <w:sz w:val="20"/>
          <w:szCs w:val="20"/>
        </w:rPr>
        <w:t xml:space="preserve">2) </w:t>
      </w:r>
      <w:proofErr w:type="spellStart"/>
      <w:r>
        <w:rPr>
          <w:rFonts w:ascii="Arial" w:hAnsi="Arial" w:cs="Arial"/>
          <w:color w:val="48423F"/>
          <w:sz w:val="20"/>
          <w:szCs w:val="20"/>
        </w:rPr>
        <w:t>Predlog</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o </w:t>
      </w:r>
      <w:proofErr w:type="spellStart"/>
      <w:r>
        <w:rPr>
          <w:rFonts w:ascii="Arial" w:hAnsi="Arial" w:cs="Arial"/>
          <w:color w:val="48423F"/>
          <w:sz w:val="20"/>
          <w:szCs w:val="20"/>
        </w:rPr>
        <w:t>izmenama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dopunama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o </w:t>
      </w:r>
      <w:proofErr w:type="spellStart"/>
      <w:r>
        <w:rPr>
          <w:rFonts w:ascii="Arial" w:hAnsi="Arial" w:cs="Arial"/>
          <w:color w:val="48423F"/>
          <w:sz w:val="20"/>
          <w:szCs w:val="20"/>
        </w:rPr>
        <w:t>srednjem</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obrazovanju</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vaspitanju</w:t>
      </w:r>
      <w:proofErr w:type="spellEnd"/>
      <w:r>
        <w:rPr>
          <w:rFonts w:ascii="Arial" w:hAnsi="Arial" w:cs="Arial"/>
          <w:color w:val="48423F"/>
          <w:sz w:val="20"/>
          <w:szCs w:val="20"/>
        </w:rPr>
        <w:t>.</w:t>
      </w:r>
    </w:p>
    <w:p w14:paraId="3364BB2A"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t>Razlog</w:t>
      </w:r>
      <w:proofErr w:type="spellEnd"/>
      <w:r>
        <w:rPr>
          <w:rFonts w:ascii="Arial" w:hAnsi="Arial" w:cs="Arial"/>
          <w:color w:val="48423F"/>
          <w:sz w:val="20"/>
          <w:szCs w:val="20"/>
        </w:rPr>
        <w:t xml:space="preserve"> za </w:t>
      </w:r>
      <w:proofErr w:type="spellStart"/>
      <w:r>
        <w:rPr>
          <w:rFonts w:ascii="Arial" w:hAnsi="Arial" w:cs="Arial"/>
          <w:color w:val="48423F"/>
          <w:sz w:val="20"/>
          <w:szCs w:val="20"/>
        </w:rPr>
        <w:t>izmenu</w:t>
      </w:r>
      <w:proofErr w:type="spellEnd"/>
      <w:r>
        <w:rPr>
          <w:rFonts w:ascii="Arial" w:hAnsi="Arial" w:cs="Arial"/>
          <w:color w:val="48423F"/>
          <w:sz w:val="20"/>
          <w:szCs w:val="20"/>
        </w:rPr>
        <w:t> </w:t>
      </w:r>
      <w:proofErr w:type="spellStart"/>
      <w:r>
        <w:rPr>
          <w:rStyle w:val="Emphasis"/>
          <w:rFonts w:ascii="Arial" w:hAnsi="Arial" w:cs="Arial"/>
          <w:b/>
          <w:bCs/>
          <w:color w:val="1C1C1C"/>
          <w:sz w:val="21"/>
          <w:szCs w:val="21"/>
          <w:bdr w:val="none" w:sz="0" w:space="0" w:color="auto" w:frame="1"/>
        </w:rPr>
        <w:fldChar w:fldCharType="begin"/>
      </w:r>
      <w:r>
        <w:rPr>
          <w:rStyle w:val="Emphasis"/>
          <w:rFonts w:ascii="Arial" w:hAnsi="Arial" w:cs="Arial"/>
          <w:b/>
          <w:bCs/>
          <w:color w:val="1C1C1C"/>
          <w:sz w:val="21"/>
          <w:szCs w:val="21"/>
          <w:bdr w:val="none" w:sz="0" w:space="0" w:color="auto" w:frame="1"/>
        </w:rPr>
        <w:instrText xml:space="preserve"> HYPERLINK "http://propissoft.profisistem.rs/Regulations/View?Id=17638" \t "_blank" </w:instrText>
      </w:r>
      <w:r>
        <w:rPr>
          <w:rStyle w:val="Emphasis"/>
          <w:rFonts w:ascii="Arial" w:hAnsi="Arial" w:cs="Arial"/>
          <w:b/>
          <w:bCs/>
          <w:color w:val="1C1C1C"/>
          <w:sz w:val="21"/>
          <w:szCs w:val="21"/>
          <w:bdr w:val="none" w:sz="0" w:space="0" w:color="auto" w:frame="1"/>
        </w:rPr>
        <w:fldChar w:fldCharType="separate"/>
      </w:r>
      <w:r>
        <w:rPr>
          <w:rStyle w:val="Hyperlink"/>
          <w:rFonts w:ascii="Arial" w:hAnsi="Arial" w:cs="Arial"/>
          <w:b/>
          <w:bCs/>
          <w:i/>
          <w:iCs/>
          <w:color w:val="00B7F3"/>
          <w:sz w:val="21"/>
          <w:szCs w:val="21"/>
          <w:bdr w:val="none" w:sz="0" w:space="0" w:color="auto" w:frame="1"/>
        </w:rPr>
        <w:t>Z</w:t>
      </w:r>
      <w:r>
        <w:rPr>
          <w:rStyle w:val="Emphasis"/>
          <w:rFonts w:ascii="Arial" w:hAnsi="Arial" w:cs="Arial"/>
          <w:b/>
          <w:bCs/>
          <w:color w:val="1C1C1C"/>
          <w:sz w:val="21"/>
          <w:szCs w:val="21"/>
          <w:bdr w:val="none" w:sz="0" w:space="0" w:color="auto" w:frame="1"/>
        </w:rPr>
        <w:fldChar w:fldCharType="end"/>
      </w:r>
      <w:hyperlink r:id="rId7" w:tgtFrame="_blank" w:history="1">
        <w:r>
          <w:rPr>
            <w:rStyle w:val="Hyperlink"/>
            <w:rFonts w:ascii="Arial" w:hAnsi="Arial" w:cs="Arial"/>
            <w:b/>
            <w:bCs/>
            <w:i/>
            <w:iCs/>
            <w:color w:val="00B7F3"/>
            <w:sz w:val="21"/>
            <w:szCs w:val="21"/>
            <w:bdr w:val="none" w:sz="0" w:space="0" w:color="auto" w:frame="1"/>
          </w:rPr>
          <w:t>akona</w:t>
        </w:r>
        <w:proofErr w:type="spellEnd"/>
        <w:r>
          <w:rPr>
            <w:rStyle w:val="Hyperlink"/>
            <w:rFonts w:ascii="Arial" w:hAnsi="Arial" w:cs="Arial"/>
            <w:b/>
            <w:bCs/>
            <w:i/>
            <w:iCs/>
            <w:color w:val="00B7F3"/>
            <w:sz w:val="21"/>
            <w:szCs w:val="21"/>
            <w:bdr w:val="none" w:sz="0" w:space="0" w:color="auto" w:frame="1"/>
          </w:rPr>
          <w:t xml:space="preserve"> o </w:t>
        </w:r>
        <w:proofErr w:type="spellStart"/>
        <w:r>
          <w:rPr>
            <w:rStyle w:val="Hyperlink"/>
            <w:rFonts w:ascii="Arial" w:hAnsi="Arial" w:cs="Arial"/>
            <w:b/>
            <w:bCs/>
            <w:i/>
            <w:iCs/>
            <w:color w:val="00B7F3"/>
            <w:sz w:val="21"/>
            <w:szCs w:val="21"/>
            <w:bdr w:val="none" w:sz="0" w:space="0" w:color="auto" w:frame="1"/>
          </w:rPr>
          <w:t>osnovnom</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obrazovanju</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i</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vaspitanju</w:t>
        </w:r>
        <w:proofErr w:type="spellEnd"/>
      </w:hyperlink>
      <w:r>
        <w:rPr>
          <w:rStyle w:val="Strong"/>
          <w:rFonts w:ascii="Arial" w:hAnsi="Arial" w:cs="Arial"/>
          <w:i/>
          <w:iCs/>
          <w:color w:val="1C1C1C"/>
          <w:sz w:val="21"/>
          <w:szCs w:val="21"/>
          <w:bdr w:val="none" w:sz="0" w:space="0" w:color="auto" w:frame="1"/>
        </w:rPr>
        <w:t> </w:t>
      </w:r>
      <w:r>
        <w:rPr>
          <w:rFonts w:ascii="Arial" w:hAnsi="Arial" w:cs="Arial"/>
          <w:color w:val="48423F"/>
          <w:sz w:val="20"/>
          <w:szCs w:val="20"/>
        </w:rPr>
        <w:t xml:space="preserve">(“Sl. </w:t>
      </w:r>
      <w:proofErr w:type="spellStart"/>
      <w:r>
        <w:rPr>
          <w:rFonts w:ascii="Arial" w:hAnsi="Arial" w:cs="Arial"/>
          <w:color w:val="48423F"/>
          <w:sz w:val="20"/>
          <w:szCs w:val="20"/>
        </w:rPr>
        <w:t>glasnik</w:t>
      </w:r>
      <w:proofErr w:type="spellEnd"/>
      <w:r>
        <w:rPr>
          <w:rFonts w:ascii="Arial" w:hAnsi="Arial" w:cs="Arial"/>
          <w:color w:val="48423F"/>
          <w:sz w:val="20"/>
          <w:szCs w:val="20"/>
        </w:rPr>
        <w:t xml:space="preserve"> RS”, </w:t>
      </w:r>
      <w:proofErr w:type="spellStart"/>
      <w:r>
        <w:rPr>
          <w:rFonts w:ascii="Arial" w:hAnsi="Arial" w:cs="Arial"/>
          <w:color w:val="48423F"/>
          <w:sz w:val="20"/>
          <w:szCs w:val="20"/>
        </w:rPr>
        <w:t>broj</w:t>
      </w:r>
      <w:proofErr w:type="spellEnd"/>
      <w:r>
        <w:rPr>
          <w:rFonts w:ascii="Arial" w:hAnsi="Arial" w:cs="Arial"/>
          <w:color w:val="48423F"/>
          <w:sz w:val="20"/>
          <w:szCs w:val="20"/>
        </w:rPr>
        <w:t xml:space="preserve"> 55/2013, 101/2017, 27/2018-dr.zakon </w:t>
      </w:r>
      <w:proofErr w:type="spellStart"/>
      <w:r>
        <w:rPr>
          <w:rFonts w:ascii="Arial" w:hAnsi="Arial" w:cs="Arial"/>
          <w:color w:val="48423F"/>
          <w:sz w:val="20"/>
          <w:szCs w:val="20"/>
        </w:rPr>
        <w:t>i</w:t>
      </w:r>
      <w:proofErr w:type="spellEnd"/>
      <w:r>
        <w:rPr>
          <w:rFonts w:ascii="Arial" w:hAnsi="Arial" w:cs="Arial"/>
          <w:color w:val="48423F"/>
          <w:sz w:val="20"/>
          <w:szCs w:val="20"/>
        </w:rPr>
        <w:t xml:space="preserve"> 10/2019), </w:t>
      </w:r>
      <w:proofErr w:type="spellStart"/>
      <w:r>
        <w:rPr>
          <w:rFonts w:ascii="Arial" w:hAnsi="Arial" w:cs="Arial"/>
          <w:color w:val="48423F"/>
          <w:sz w:val="20"/>
          <w:szCs w:val="20"/>
        </w:rPr>
        <w:t>kako</w:t>
      </w:r>
      <w:proofErr w:type="spellEnd"/>
      <w:r>
        <w:rPr>
          <w:rFonts w:ascii="Arial" w:hAnsi="Arial" w:cs="Arial"/>
          <w:color w:val="48423F"/>
          <w:sz w:val="20"/>
          <w:szCs w:val="20"/>
        </w:rPr>
        <w:t xml:space="preserve"> se </w:t>
      </w:r>
      <w:proofErr w:type="spellStart"/>
      <w:r>
        <w:rPr>
          <w:rFonts w:ascii="Arial" w:hAnsi="Arial" w:cs="Arial"/>
          <w:color w:val="48423F"/>
          <w:sz w:val="20"/>
          <w:szCs w:val="20"/>
        </w:rPr>
        <w:t>navodi</w:t>
      </w:r>
      <w:proofErr w:type="spellEnd"/>
      <w:r>
        <w:rPr>
          <w:rFonts w:ascii="Arial" w:hAnsi="Arial" w:cs="Arial"/>
          <w:color w:val="48423F"/>
          <w:sz w:val="20"/>
          <w:szCs w:val="20"/>
        </w:rPr>
        <w:t xml:space="preserve"> u </w:t>
      </w:r>
      <w:proofErr w:type="spellStart"/>
      <w:r>
        <w:rPr>
          <w:rFonts w:ascii="Arial" w:hAnsi="Arial" w:cs="Arial"/>
          <w:color w:val="48423F"/>
          <w:sz w:val="20"/>
          <w:szCs w:val="20"/>
        </w:rPr>
        <w:t>predlogu</w:t>
      </w:r>
      <w:proofErr w:type="spellEnd"/>
      <w:r>
        <w:rPr>
          <w:rFonts w:ascii="Arial" w:hAnsi="Arial" w:cs="Arial"/>
          <w:color w:val="48423F"/>
          <w:sz w:val="20"/>
          <w:szCs w:val="20"/>
        </w:rPr>
        <w:t xml:space="preserve">, </w:t>
      </w:r>
      <w:proofErr w:type="spellStart"/>
      <w:r>
        <w:rPr>
          <w:rFonts w:ascii="Arial" w:hAnsi="Arial" w:cs="Arial"/>
          <w:color w:val="48423F"/>
          <w:sz w:val="20"/>
          <w:szCs w:val="20"/>
        </w:rPr>
        <w:t>jeste</w:t>
      </w:r>
      <w:proofErr w:type="spellEnd"/>
      <w:r>
        <w:rPr>
          <w:rFonts w:ascii="Arial" w:hAnsi="Arial" w:cs="Arial"/>
          <w:color w:val="48423F"/>
          <w:sz w:val="20"/>
          <w:szCs w:val="20"/>
        </w:rPr>
        <w:t xml:space="preserve"> </w:t>
      </w:r>
      <w:proofErr w:type="spellStart"/>
      <w:r>
        <w:rPr>
          <w:rFonts w:ascii="Arial" w:hAnsi="Arial" w:cs="Arial"/>
          <w:color w:val="48423F"/>
          <w:sz w:val="20"/>
          <w:szCs w:val="20"/>
        </w:rPr>
        <w:t>činjenica</w:t>
      </w:r>
      <w:proofErr w:type="spellEnd"/>
      <w:r>
        <w:rPr>
          <w:rFonts w:ascii="Arial" w:hAnsi="Arial" w:cs="Arial"/>
          <w:color w:val="48423F"/>
          <w:sz w:val="20"/>
          <w:szCs w:val="20"/>
        </w:rPr>
        <w:t xml:space="preserve"> da je u </w:t>
      </w:r>
      <w:proofErr w:type="spellStart"/>
      <w:r>
        <w:rPr>
          <w:rFonts w:ascii="Arial" w:hAnsi="Arial" w:cs="Arial"/>
          <w:color w:val="48423F"/>
          <w:sz w:val="20"/>
          <w:szCs w:val="20"/>
        </w:rPr>
        <w:t>postupku</w:t>
      </w:r>
      <w:proofErr w:type="spellEnd"/>
      <w:r>
        <w:rPr>
          <w:rFonts w:ascii="Arial" w:hAnsi="Arial" w:cs="Arial"/>
          <w:color w:val="48423F"/>
          <w:sz w:val="20"/>
          <w:szCs w:val="20"/>
        </w:rPr>
        <w:t xml:space="preserve"> </w:t>
      </w:r>
      <w:proofErr w:type="spellStart"/>
      <w:r>
        <w:rPr>
          <w:rFonts w:ascii="Arial" w:hAnsi="Arial" w:cs="Arial"/>
          <w:color w:val="48423F"/>
          <w:sz w:val="20"/>
          <w:szCs w:val="20"/>
        </w:rPr>
        <w:t>donošenje</w:t>
      </w:r>
      <w:proofErr w:type="spellEnd"/>
      <w:r>
        <w:rPr>
          <w:rFonts w:ascii="Arial" w:hAnsi="Arial" w:cs="Arial"/>
          <w:color w:val="48423F"/>
          <w:sz w:val="20"/>
          <w:szCs w:val="20"/>
        </w:rPr>
        <w:t> </w:t>
      </w:r>
      <w:proofErr w:type="spellStart"/>
      <w:r>
        <w:rPr>
          <w:rStyle w:val="Emphasis"/>
          <w:rFonts w:ascii="Arial" w:hAnsi="Arial" w:cs="Arial"/>
          <w:color w:val="48423F"/>
          <w:sz w:val="21"/>
          <w:szCs w:val="21"/>
          <w:bdr w:val="none" w:sz="0" w:space="0" w:color="auto" w:frame="1"/>
        </w:rPr>
        <w:t>Zakona</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izmenama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dopunama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Zakona</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osnovama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sistema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obrazovanja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vaspitanja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kojim</w:t>
      </w:r>
      <w:proofErr w:type="spellEnd"/>
      <w:r>
        <w:rPr>
          <w:rFonts w:ascii="Arial" w:hAnsi="Arial" w:cs="Arial"/>
          <w:color w:val="48423F"/>
          <w:sz w:val="20"/>
          <w:szCs w:val="20"/>
        </w:rPr>
        <w:t xml:space="preserve"> se </w:t>
      </w:r>
      <w:proofErr w:type="spellStart"/>
      <w:r>
        <w:rPr>
          <w:rFonts w:ascii="Arial" w:hAnsi="Arial" w:cs="Arial"/>
          <w:color w:val="48423F"/>
          <w:sz w:val="20"/>
          <w:szCs w:val="20"/>
        </w:rPr>
        <w:t>unapređuju</w:t>
      </w:r>
      <w:proofErr w:type="spellEnd"/>
      <w:r>
        <w:rPr>
          <w:rFonts w:ascii="Arial" w:hAnsi="Arial" w:cs="Arial"/>
          <w:color w:val="48423F"/>
          <w:sz w:val="20"/>
          <w:szCs w:val="20"/>
        </w:rPr>
        <w:t xml:space="preserve"> </w:t>
      </w:r>
      <w:proofErr w:type="spellStart"/>
      <w:r>
        <w:rPr>
          <w:rFonts w:ascii="Arial" w:hAnsi="Arial" w:cs="Arial"/>
          <w:color w:val="48423F"/>
          <w:sz w:val="20"/>
          <w:szCs w:val="20"/>
        </w:rPr>
        <w:t>pojedina</w:t>
      </w:r>
      <w:proofErr w:type="spellEnd"/>
      <w:r>
        <w:rPr>
          <w:rFonts w:ascii="Arial" w:hAnsi="Arial" w:cs="Arial"/>
          <w:color w:val="48423F"/>
          <w:sz w:val="20"/>
          <w:szCs w:val="20"/>
        </w:rPr>
        <w:t xml:space="preserve"> </w:t>
      </w:r>
      <w:proofErr w:type="spellStart"/>
      <w:r>
        <w:rPr>
          <w:rFonts w:ascii="Arial" w:hAnsi="Arial" w:cs="Arial"/>
          <w:color w:val="48423F"/>
          <w:sz w:val="20"/>
          <w:szCs w:val="20"/>
        </w:rPr>
        <w:t>rešenja</w:t>
      </w:r>
      <w:proofErr w:type="spellEnd"/>
      <w:r>
        <w:rPr>
          <w:rFonts w:ascii="Arial" w:hAnsi="Arial" w:cs="Arial"/>
          <w:color w:val="48423F"/>
          <w:sz w:val="20"/>
          <w:szCs w:val="20"/>
        </w:rPr>
        <w:t xml:space="preserve"> u </w:t>
      </w:r>
      <w:proofErr w:type="spellStart"/>
      <w:r>
        <w:rPr>
          <w:rFonts w:ascii="Arial" w:hAnsi="Arial" w:cs="Arial"/>
          <w:color w:val="48423F"/>
          <w:sz w:val="20"/>
          <w:szCs w:val="20"/>
        </w:rPr>
        <w:t>oblasti</w:t>
      </w:r>
      <w:proofErr w:type="spellEnd"/>
      <w:r>
        <w:rPr>
          <w:rFonts w:ascii="Arial" w:hAnsi="Arial" w:cs="Arial"/>
          <w:color w:val="48423F"/>
          <w:sz w:val="20"/>
          <w:szCs w:val="20"/>
        </w:rPr>
        <w:t xml:space="preserve"> </w:t>
      </w:r>
      <w:proofErr w:type="spellStart"/>
      <w:r>
        <w:rPr>
          <w:rFonts w:ascii="Arial" w:hAnsi="Arial" w:cs="Arial"/>
          <w:color w:val="48423F"/>
          <w:sz w:val="20"/>
          <w:szCs w:val="20"/>
        </w:rPr>
        <w:t>osnovnog</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te</w:t>
      </w:r>
      <w:proofErr w:type="spellEnd"/>
      <w:r>
        <w:rPr>
          <w:rFonts w:ascii="Arial" w:hAnsi="Arial" w:cs="Arial"/>
          <w:color w:val="48423F"/>
          <w:sz w:val="20"/>
          <w:szCs w:val="20"/>
        </w:rPr>
        <w:t xml:space="preserve"> se </w:t>
      </w:r>
      <w:proofErr w:type="spellStart"/>
      <w:r>
        <w:rPr>
          <w:rFonts w:ascii="Arial" w:hAnsi="Arial" w:cs="Arial"/>
          <w:color w:val="48423F"/>
          <w:sz w:val="20"/>
          <w:szCs w:val="20"/>
        </w:rPr>
        <w:t>ukazala</w:t>
      </w:r>
      <w:proofErr w:type="spellEnd"/>
      <w:r>
        <w:rPr>
          <w:rFonts w:ascii="Arial" w:hAnsi="Arial" w:cs="Arial"/>
          <w:color w:val="48423F"/>
          <w:sz w:val="20"/>
          <w:szCs w:val="20"/>
        </w:rPr>
        <w:t xml:space="preserve"> </w:t>
      </w:r>
      <w:proofErr w:type="spellStart"/>
      <w:r>
        <w:rPr>
          <w:rFonts w:ascii="Arial" w:hAnsi="Arial" w:cs="Arial"/>
          <w:color w:val="48423F"/>
          <w:sz w:val="20"/>
          <w:szCs w:val="20"/>
        </w:rPr>
        <w:t>potreba</w:t>
      </w:r>
      <w:proofErr w:type="spellEnd"/>
      <w:r>
        <w:rPr>
          <w:rFonts w:ascii="Arial" w:hAnsi="Arial" w:cs="Arial"/>
          <w:color w:val="48423F"/>
          <w:sz w:val="20"/>
          <w:szCs w:val="20"/>
        </w:rPr>
        <w:t xml:space="preserve"> da se u </w:t>
      </w:r>
      <w:proofErr w:type="spellStart"/>
      <w:r>
        <w:rPr>
          <w:rStyle w:val="Emphasis"/>
          <w:rFonts w:ascii="Arial" w:hAnsi="Arial" w:cs="Arial"/>
          <w:color w:val="48423F"/>
          <w:sz w:val="21"/>
          <w:szCs w:val="21"/>
          <w:bdr w:val="none" w:sz="0" w:space="0" w:color="auto" w:frame="1"/>
        </w:rPr>
        <w:t>Zakonu</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osnovnom</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obrazovanju</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vaspitanju</w:t>
      </w:r>
      <w:proofErr w:type="spellEnd"/>
      <w:r>
        <w:rPr>
          <w:rFonts w:ascii="Arial" w:hAnsi="Arial" w:cs="Arial"/>
          <w:color w:val="48423F"/>
          <w:sz w:val="20"/>
          <w:szCs w:val="20"/>
        </w:rPr>
        <w:t> </w:t>
      </w:r>
      <w:proofErr w:type="spellStart"/>
      <w:r>
        <w:rPr>
          <w:rFonts w:ascii="Arial" w:hAnsi="Arial" w:cs="Arial"/>
          <w:color w:val="48423F"/>
          <w:sz w:val="20"/>
          <w:szCs w:val="20"/>
        </w:rPr>
        <w:t>izvrše</w:t>
      </w:r>
      <w:proofErr w:type="spellEnd"/>
      <w:r>
        <w:rPr>
          <w:rFonts w:ascii="Arial" w:hAnsi="Arial" w:cs="Arial"/>
          <w:color w:val="48423F"/>
          <w:sz w:val="20"/>
          <w:szCs w:val="20"/>
        </w:rPr>
        <w:t xml:space="preserve"> </w:t>
      </w:r>
      <w:proofErr w:type="spellStart"/>
      <w:r>
        <w:rPr>
          <w:rFonts w:ascii="Arial" w:hAnsi="Arial" w:cs="Arial"/>
          <w:color w:val="48423F"/>
          <w:sz w:val="20"/>
          <w:szCs w:val="20"/>
        </w:rPr>
        <w:t>odgovarajuće</w:t>
      </w:r>
      <w:proofErr w:type="spellEnd"/>
      <w:r>
        <w:rPr>
          <w:rFonts w:ascii="Arial" w:hAnsi="Arial" w:cs="Arial"/>
          <w:color w:val="48423F"/>
          <w:sz w:val="20"/>
          <w:szCs w:val="20"/>
        </w:rPr>
        <w:t xml:space="preserve"> </w:t>
      </w:r>
      <w:proofErr w:type="spellStart"/>
      <w:r>
        <w:rPr>
          <w:rFonts w:ascii="Arial" w:hAnsi="Arial" w:cs="Arial"/>
          <w:color w:val="48423F"/>
          <w:sz w:val="20"/>
          <w:szCs w:val="20"/>
        </w:rPr>
        <w:t>izmene</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dopune</w:t>
      </w:r>
      <w:proofErr w:type="spellEnd"/>
      <w:r>
        <w:rPr>
          <w:rFonts w:ascii="Arial" w:hAnsi="Arial" w:cs="Arial"/>
          <w:color w:val="48423F"/>
          <w:sz w:val="20"/>
          <w:szCs w:val="20"/>
        </w:rPr>
        <w:t xml:space="preserve"> u </w:t>
      </w:r>
      <w:proofErr w:type="spellStart"/>
      <w:r>
        <w:rPr>
          <w:rFonts w:ascii="Arial" w:hAnsi="Arial" w:cs="Arial"/>
          <w:color w:val="48423F"/>
          <w:sz w:val="20"/>
          <w:szCs w:val="20"/>
        </w:rPr>
        <w:t>cilju</w:t>
      </w:r>
      <w:proofErr w:type="spellEnd"/>
      <w:r>
        <w:rPr>
          <w:rFonts w:ascii="Arial" w:hAnsi="Arial" w:cs="Arial"/>
          <w:color w:val="48423F"/>
          <w:sz w:val="20"/>
          <w:szCs w:val="20"/>
        </w:rPr>
        <w:t xml:space="preserve"> </w:t>
      </w:r>
      <w:proofErr w:type="spellStart"/>
      <w:r>
        <w:rPr>
          <w:rFonts w:ascii="Arial" w:hAnsi="Arial" w:cs="Arial"/>
          <w:color w:val="48423F"/>
          <w:sz w:val="20"/>
          <w:szCs w:val="20"/>
        </w:rPr>
        <w:t>usaglašavanja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sa</w:t>
      </w:r>
      <w:proofErr w:type="spellEnd"/>
      <w:r>
        <w:rPr>
          <w:rFonts w:ascii="Arial" w:hAnsi="Arial" w:cs="Arial"/>
          <w:color w:val="48423F"/>
          <w:sz w:val="20"/>
          <w:szCs w:val="20"/>
        </w:rPr>
        <w:t xml:space="preserve"> </w:t>
      </w:r>
      <w:proofErr w:type="spellStart"/>
      <w:r>
        <w:rPr>
          <w:rFonts w:ascii="Arial" w:hAnsi="Arial" w:cs="Arial"/>
          <w:color w:val="48423F"/>
          <w:sz w:val="20"/>
          <w:szCs w:val="20"/>
        </w:rPr>
        <w:t>odredbama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w:t>
      </w:r>
      <w:proofErr w:type="spellStart"/>
      <w:r>
        <w:rPr>
          <w:rFonts w:ascii="Arial" w:hAnsi="Arial" w:cs="Arial"/>
          <w:color w:val="48423F"/>
          <w:sz w:val="20"/>
          <w:szCs w:val="20"/>
        </w:rPr>
        <w:t>kojim</w:t>
      </w:r>
      <w:proofErr w:type="spellEnd"/>
      <w:r>
        <w:rPr>
          <w:rFonts w:ascii="Arial" w:hAnsi="Arial" w:cs="Arial"/>
          <w:color w:val="48423F"/>
          <w:sz w:val="20"/>
          <w:szCs w:val="20"/>
        </w:rPr>
        <w:t xml:space="preserve"> se </w:t>
      </w:r>
      <w:proofErr w:type="spellStart"/>
      <w:r>
        <w:rPr>
          <w:rFonts w:ascii="Arial" w:hAnsi="Arial" w:cs="Arial"/>
          <w:color w:val="48423F"/>
          <w:sz w:val="20"/>
          <w:szCs w:val="20"/>
        </w:rPr>
        <w:t>uređuju</w:t>
      </w:r>
      <w:proofErr w:type="spellEnd"/>
      <w:r>
        <w:rPr>
          <w:rFonts w:ascii="Arial" w:hAnsi="Arial" w:cs="Arial"/>
          <w:color w:val="48423F"/>
          <w:sz w:val="20"/>
          <w:szCs w:val="20"/>
        </w:rPr>
        <w:t xml:space="preserve"> </w:t>
      </w:r>
      <w:proofErr w:type="spellStart"/>
      <w:r>
        <w:rPr>
          <w:rFonts w:ascii="Arial" w:hAnsi="Arial" w:cs="Arial"/>
          <w:color w:val="48423F"/>
          <w:sz w:val="20"/>
          <w:szCs w:val="20"/>
        </w:rPr>
        <w:t>osnove</w:t>
      </w:r>
      <w:proofErr w:type="spellEnd"/>
      <w:r>
        <w:rPr>
          <w:rFonts w:ascii="Arial" w:hAnsi="Arial" w:cs="Arial"/>
          <w:color w:val="48423F"/>
          <w:sz w:val="20"/>
          <w:szCs w:val="20"/>
        </w:rPr>
        <w:t xml:space="preserve"> </w:t>
      </w:r>
      <w:proofErr w:type="spellStart"/>
      <w:r>
        <w:rPr>
          <w:rFonts w:ascii="Arial" w:hAnsi="Arial" w:cs="Arial"/>
          <w:color w:val="48423F"/>
          <w:sz w:val="20"/>
          <w:szCs w:val="20"/>
        </w:rPr>
        <w:t>sistema</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vaspitanja</w:t>
      </w:r>
      <w:proofErr w:type="spellEnd"/>
      <w:r>
        <w:rPr>
          <w:rFonts w:ascii="Arial" w:hAnsi="Arial" w:cs="Arial"/>
          <w:color w:val="48423F"/>
          <w:sz w:val="20"/>
          <w:szCs w:val="20"/>
        </w:rPr>
        <w:t>.</w:t>
      </w:r>
    </w:p>
    <w:p w14:paraId="3A6CF826"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t>Osnov</w:t>
      </w:r>
      <w:proofErr w:type="spellEnd"/>
      <w:r>
        <w:rPr>
          <w:rFonts w:ascii="Arial" w:hAnsi="Arial" w:cs="Arial"/>
          <w:color w:val="48423F"/>
          <w:sz w:val="20"/>
          <w:szCs w:val="20"/>
        </w:rPr>
        <w:t xml:space="preserve"> za </w:t>
      </w:r>
      <w:proofErr w:type="spellStart"/>
      <w:r>
        <w:rPr>
          <w:rFonts w:ascii="Arial" w:hAnsi="Arial" w:cs="Arial"/>
          <w:color w:val="48423F"/>
          <w:sz w:val="20"/>
          <w:szCs w:val="20"/>
        </w:rPr>
        <w:t>donošenje</w:t>
      </w:r>
      <w:proofErr w:type="spellEnd"/>
      <w:r>
        <w:rPr>
          <w:rFonts w:ascii="Arial" w:hAnsi="Arial" w:cs="Arial"/>
          <w:color w:val="48423F"/>
          <w:sz w:val="20"/>
          <w:szCs w:val="20"/>
        </w:rPr>
        <w:t xml:space="preserve"> </w:t>
      </w:r>
      <w:proofErr w:type="spellStart"/>
      <w:r>
        <w:rPr>
          <w:rFonts w:ascii="Arial" w:hAnsi="Arial" w:cs="Arial"/>
          <w:color w:val="48423F"/>
          <w:sz w:val="20"/>
          <w:szCs w:val="20"/>
        </w:rPr>
        <w:t>izmena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w:t>
      </w:r>
      <w:proofErr w:type="spellStart"/>
      <w:r>
        <w:rPr>
          <w:rFonts w:ascii="Arial" w:hAnsi="Arial" w:cs="Arial"/>
          <w:color w:val="48423F"/>
          <w:sz w:val="20"/>
          <w:szCs w:val="20"/>
        </w:rPr>
        <w:t>koje</w:t>
      </w:r>
      <w:proofErr w:type="spellEnd"/>
      <w:r>
        <w:rPr>
          <w:rFonts w:ascii="Arial" w:hAnsi="Arial" w:cs="Arial"/>
          <w:color w:val="48423F"/>
          <w:sz w:val="20"/>
          <w:szCs w:val="20"/>
        </w:rPr>
        <w:t xml:space="preserve"> </w:t>
      </w:r>
      <w:proofErr w:type="spellStart"/>
      <w:r>
        <w:rPr>
          <w:rFonts w:ascii="Arial" w:hAnsi="Arial" w:cs="Arial"/>
          <w:color w:val="48423F"/>
          <w:sz w:val="20"/>
          <w:szCs w:val="20"/>
        </w:rPr>
        <w:t>reguliše</w:t>
      </w:r>
      <w:proofErr w:type="spellEnd"/>
      <w:r>
        <w:rPr>
          <w:rFonts w:ascii="Arial" w:hAnsi="Arial" w:cs="Arial"/>
          <w:color w:val="48423F"/>
          <w:sz w:val="20"/>
          <w:szCs w:val="20"/>
        </w:rPr>
        <w:t xml:space="preserve"> </w:t>
      </w:r>
      <w:proofErr w:type="spellStart"/>
      <w:r>
        <w:rPr>
          <w:rFonts w:ascii="Arial" w:hAnsi="Arial" w:cs="Arial"/>
          <w:color w:val="48423F"/>
          <w:sz w:val="20"/>
          <w:szCs w:val="20"/>
        </w:rPr>
        <w:t>srednje</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obrazovanje</w:t>
      </w:r>
      <w:proofErr w:type="spellEnd"/>
      <w:r>
        <w:rPr>
          <w:rFonts w:ascii="Arial" w:hAnsi="Arial" w:cs="Arial"/>
          <w:color w:val="48423F"/>
          <w:sz w:val="20"/>
          <w:szCs w:val="20"/>
        </w:rPr>
        <w:t xml:space="preserve"> </w:t>
      </w:r>
      <w:proofErr w:type="spellStart"/>
      <w:r>
        <w:rPr>
          <w:rFonts w:ascii="Arial" w:hAnsi="Arial" w:cs="Arial"/>
          <w:color w:val="48423F"/>
          <w:sz w:val="20"/>
          <w:szCs w:val="20"/>
        </w:rPr>
        <w:t>jeste</w:t>
      </w:r>
      <w:proofErr w:type="spellEnd"/>
      <w:r>
        <w:rPr>
          <w:rFonts w:ascii="Arial" w:hAnsi="Arial" w:cs="Arial"/>
          <w:color w:val="48423F"/>
          <w:sz w:val="20"/>
          <w:szCs w:val="20"/>
        </w:rPr>
        <w:t xml:space="preserve"> </w:t>
      </w:r>
      <w:proofErr w:type="spellStart"/>
      <w:r>
        <w:rPr>
          <w:rFonts w:ascii="Arial" w:hAnsi="Arial" w:cs="Arial"/>
          <w:color w:val="48423F"/>
          <w:sz w:val="20"/>
          <w:szCs w:val="20"/>
        </w:rPr>
        <w:t>potreba</w:t>
      </w:r>
      <w:proofErr w:type="spellEnd"/>
      <w:r>
        <w:rPr>
          <w:rFonts w:ascii="Arial" w:hAnsi="Arial" w:cs="Arial"/>
          <w:color w:val="48423F"/>
          <w:sz w:val="20"/>
          <w:szCs w:val="20"/>
        </w:rPr>
        <w:t xml:space="preserve"> za </w:t>
      </w:r>
      <w:proofErr w:type="spellStart"/>
      <w:r>
        <w:rPr>
          <w:rFonts w:ascii="Arial" w:hAnsi="Arial" w:cs="Arial"/>
          <w:color w:val="48423F"/>
          <w:sz w:val="20"/>
          <w:szCs w:val="20"/>
        </w:rPr>
        <w:t>t</w:t>
      </w:r>
      <w:r>
        <w:rPr>
          <w:rStyle w:val="Strong"/>
          <w:rFonts w:ascii="Arial" w:hAnsi="Arial" w:cs="Arial"/>
          <w:color w:val="1C1C1C"/>
          <w:sz w:val="21"/>
          <w:szCs w:val="21"/>
          <w:bdr w:val="none" w:sz="0" w:space="0" w:color="auto" w:frame="1"/>
        </w:rPr>
        <w:t>erminološkim</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usklađivanjem</w:t>
      </w:r>
      <w:proofErr w:type="spellEnd"/>
      <w:r>
        <w:rPr>
          <w:rStyle w:val="Strong"/>
          <w:rFonts w:ascii="Arial" w:hAnsi="Arial" w:cs="Arial"/>
          <w:color w:val="1C1C1C"/>
          <w:sz w:val="21"/>
          <w:szCs w:val="21"/>
          <w:bdr w:val="none" w:sz="0" w:space="0" w:color="auto" w:frame="1"/>
        </w:rPr>
        <w:t> </w:t>
      </w:r>
      <w:proofErr w:type="spellStart"/>
      <w:r>
        <w:rPr>
          <w:rFonts w:ascii="Arial" w:hAnsi="Arial" w:cs="Arial"/>
          <w:color w:val="48423F"/>
          <w:sz w:val="20"/>
          <w:szCs w:val="20"/>
        </w:rPr>
        <w:t>sa</w:t>
      </w:r>
      <w:proofErr w:type="spellEnd"/>
      <w:r>
        <w:rPr>
          <w:rStyle w:val="Strong"/>
          <w:rFonts w:ascii="Arial" w:hAnsi="Arial" w:cs="Arial"/>
          <w:color w:val="1C1C1C"/>
          <w:sz w:val="21"/>
          <w:szCs w:val="21"/>
          <w:bdr w:val="none" w:sz="0" w:space="0" w:color="auto" w:frame="1"/>
        </w:rPr>
        <w:t> </w:t>
      </w:r>
      <w:proofErr w:type="spellStart"/>
      <w:r>
        <w:rPr>
          <w:rStyle w:val="Strong"/>
          <w:rFonts w:ascii="Arial" w:hAnsi="Arial" w:cs="Arial"/>
          <w:color w:val="1C1C1C"/>
          <w:sz w:val="21"/>
          <w:szCs w:val="21"/>
          <w:bdr w:val="none" w:sz="0" w:space="0" w:color="auto" w:frame="1"/>
        </w:rPr>
        <w:fldChar w:fldCharType="begin"/>
      </w:r>
      <w:r>
        <w:rPr>
          <w:rStyle w:val="Strong"/>
          <w:rFonts w:ascii="Arial" w:hAnsi="Arial" w:cs="Arial"/>
          <w:color w:val="1C1C1C"/>
          <w:sz w:val="21"/>
          <w:szCs w:val="21"/>
          <w:bdr w:val="none" w:sz="0" w:space="0" w:color="auto" w:frame="1"/>
        </w:rPr>
        <w:instrText xml:space="preserve"> HYPERLINK "https://profisistem.com/propisi/zakon-o-osnovama-sistema-obrazovanja-i-vaspitanja/" \t "_blank" </w:instrText>
      </w:r>
      <w:r>
        <w:rPr>
          <w:rStyle w:val="Strong"/>
          <w:rFonts w:ascii="Arial" w:hAnsi="Arial" w:cs="Arial"/>
          <w:color w:val="1C1C1C"/>
          <w:sz w:val="21"/>
          <w:szCs w:val="21"/>
          <w:bdr w:val="none" w:sz="0" w:space="0" w:color="auto" w:frame="1"/>
        </w:rPr>
        <w:fldChar w:fldCharType="separate"/>
      </w:r>
      <w:r>
        <w:rPr>
          <w:rStyle w:val="Emphasis"/>
          <w:rFonts w:ascii="Arial" w:hAnsi="Arial" w:cs="Arial"/>
          <w:b/>
          <w:bCs/>
          <w:color w:val="00B7F3"/>
          <w:sz w:val="21"/>
          <w:szCs w:val="21"/>
          <w:bdr w:val="none" w:sz="0" w:space="0" w:color="auto" w:frame="1"/>
        </w:rPr>
        <w:t>Zakonom</w:t>
      </w:r>
      <w:proofErr w:type="spellEnd"/>
      <w:r>
        <w:rPr>
          <w:rStyle w:val="Emphasis"/>
          <w:rFonts w:ascii="Arial" w:hAnsi="Arial" w:cs="Arial"/>
          <w:b/>
          <w:bCs/>
          <w:color w:val="00B7F3"/>
          <w:sz w:val="21"/>
          <w:szCs w:val="21"/>
          <w:bdr w:val="none" w:sz="0" w:space="0" w:color="auto" w:frame="1"/>
        </w:rPr>
        <w:t xml:space="preserve"> o </w:t>
      </w:r>
      <w:proofErr w:type="spellStart"/>
      <w:r>
        <w:rPr>
          <w:rStyle w:val="Emphasis"/>
          <w:rFonts w:ascii="Arial" w:hAnsi="Arial" w:cs="Arial"/>
          <w:b/>
          <w:bCs/>
          <w:color w:val="00B7F3"/>
          <w:sz w:val="21"/>
          <w:szCs w:val="21"/>
          <w:bdr w:val="none" w:sz="0" w:space="0" w:color="auto" w:frame="1"/>
        </w:rPr>
        <w:t>osnovama</w:t>
      </w:r>
      <w:proofErr w:type="spellEnd"/>
      <w:r>
        <w:rPr>
          <w:rStyle w:val="Emphasis"/>
          <w:rFonts w:ascii="Arial" w:hAnsi="Arial" w:cs="Arial"/>
          <w:b/>
          <w:bCs/>
          <w:color w:val="00B7F3"/>
          <w:sz w:val="21"/>
          <w:szCs w:val="21"/>
          <w:bdr w:val="none" w:sz="0" w:space="0" w:color="auto" w:frame="1"/>
        </w:rPr>
        <w:t xml:space="preserve"> </w:t>
      </w:r>
      <w:proofErr w:type="spellStart"/>
      <w:r>
        <w:rPr>
          <w:rStyle w:val="Emphasis"/>
          <w:rFonts w:ascii="Arial" w:hAnsi="Arial" w:cs="Arial"/>
          <w:b/>
          <w:bCs/>
          <w:color w:val="00B7F3"/>
          <w:sz w:val="21"/>
          <w:szCs w:val="21"/>
          <w:bdr w:val="none" w:sz="0" w:space="0" w:color="auto" w:frame="1"/>
        </w:rPr>
        <w:t>sistema</w:t>
      </w:r>
      <w:proofErr w:type="spellEnd"/>
      <w:r>
        <w:rPr>
          <w:rStyle w:val="Emphasis"/>
          <w:rFonts w:ascii="Arial" w:hAnsi="Arial" w:cs="Arial"/>
          <w:b/>
          <w:bCs/>
          <w:color w:val="00B7F3"/>
          <w:sz w:val="21"/>
          <w:szCs w:val="21"/>
          <w:bdr w:val="none" w:sz="0" w:space="0" w:color="auto" w:frame="1"/>
        </w:rPr>
        <w:t xml:space="preserve"> </w:t>
      </w:r>
      <w:proofErr w:type="spellStart"/>
      <w:r>
        <w:rPr>
          <w:rStyle w:val="Emphasis"/>
          <w:rFonts w:ascii="Arial" w:hAnsi="Arial" w:cs="Arial"/>
          <w:b/>
          <w:bCs/>
          <w:color w:val="00B7F3"/>
          <w:sz w:val="21"/>
          <w:szCs w:val="21"/>
          <w:bdr w:val="none" w:sz="0" w:space="0" w:color="auto" w:frame="1"/>
        </w:rPr>
        <w:t>obrazovanja</w:t>
      </w:r>
      <w:proofErr w:type="spellEnd"/>
      <w:r>
        <w:rPr>
          <w:rStyle w:val="Emphasis"/>
          <w:rFonts w:ascii="Arial" w:hAnsi="Arial" w:cs="Arial"/>
          <w:b/>
          <w:bCs/>
          <w:color w:val="00B7F3"/>
          <w:sz w:val="21"/>
          <w:szCs w:val="21"/>
          <w:bdr w:val="none" w:sz="0" w:space="0" w:color="auto" w:frame="1"/>
        </w:rPr>
        <w:t xml:space="preserve"> </w:t>
      </w:r>
      <w:proofErr w:type="spellStart"/>
      <w:r>
        <w:rPr>
          <w:rStyle w:val="Emphasis"/>
          <w:rFonts w:ascii="Arial" w:hAnsi="Arial" w:cs="Arial"/>
          <w:b/>
          <w:bCs/>
          <w:color w:val="00B7F3"/>
          <w:sz w:val="21"/>
          <w:szCs w:val="21"/>
          <w:bdr w:val="none" w:sz="0" w:space="0" w:color="auto" w:frame="1"/>
        </w:rPr>
        <w:t>i</w:t>
      </w:r>
      <w:proofErr w:type="spellEnd"/>
      <w:r>
        <w:rPr>
          <w:rStyle w:val="Emphasis"/>
          <w:rFonts w:ascii="Arial" w:hAnsi="Arial" w:cs="Arial"/>
          <w:b/>
          <w:bCs/>
          <w:color w:val="00B7F3"/>
          <w:sz w:val="21"/>
          <w:szCs w:val="21"/>
          <w:bdr w:val="none" w:sz="0" w:space="0" w:color="auto" w:frame="1"/>
        </w:rPr>
        <w:t xml:space="preserve"> </w:t>
      </w:r>
      <w:proofErr w:type="spellStart"/>
      <w:r>
        <w:rPr>
          <w:rStyle w:val="Emphasis"/>
          <w:rFonts w:ascii="Arial" w:hAnsi="Arial" w:cs="Arial"/>
          <w:b/>
          <w:bCs/>
          <w:color w:val="00B7F3"/>
          <w:sz w:val="21"/>
          <w:szCs w:val="21"/>
          <w:bdr w:val="none" w:sz="0" w:space="0" w:color="auto" w:frame="1"/>
        </w:rPr>
        <w:t>vaspitanja</w:t>
      </w:r>
      <w:proofErr w:type="spellEnd"/>
      <w:r>
        <w:rPr>
          <w:rStyle w:val="Strong"/>
          <w:rFonts w:ascii="Arial" w:hAnsi="Arial" w:cs="Arial"/>
          <w:color w:val="1C1C1C"/>
          <w:sz w:val="21"/>
          <w:szCs w:val="21"/>
          <w:bdr w:val="none" w:sz="0" w:space="0" w:color="auto" w:frame="1"/>
        </w:rPr>
        <w:fldChar w:fldCharType="end"/>
      </w:r>
      <w:r>
        <w:rPr>
          <w:rFonts w:ascii="Arial" w:hAnsi="Arial" w:cs="Arial"/>
          <w:color w:val="48423F"/>
          <w:sz w:val="20"/>
          <w:szCs w:val="20"/>
        </w:rPr>
        <w:t xml:space="preserve"> (u </w:t>
      </w:r>
      <w:proofErr w:type="spellStart"/>
      <w:r>
        <w:rPr>
          <w:rFonts w:ascii="Arial" w:hAnsi="Arial" w:cs="Arial"/>
          <w:color w:val="48423F"/>
          <w:sz w:val="20"/>
          <w:szCs w:val="20"/>
        </w:rPr>
        <w:t>daljem</w:t>
      </w:r>
      <w:proofErr w:type="spellEnd"/>
      <w:r>
        <w:rPr>
          <w:rFonts w:ascii="Arial" w:hAnsi="Arial" w:cs="Arial"/>
          <w:color w:val="48423F"/>
          <w:sz w:val="20"/>
          <w:szCs w:val="20"/>
        </w:rPr>
        <w:t xml:space="preserve"> </w:t>
      </w:r>
      <w:proofErr w:type="spellStart"/>
      <w:r>
        <w:rPr>
          <w:rFonts w:ascii="Arial" w:hAnsi="Arial" w:cs="Arial"/>
          <w:color w:val="48423F"/>
          <w:sz w:val="20"/>
          <w:szCs w:val="20"/>
        </w:rPr>
        <w:t>tekstu</w:t>
      </w:r>
      <w:proofErr w:type="spellEnd"/>
      <w:r>
        <w:rPr>
          <w:rFonts w:ascii="Arial" w:hAnsi="Arial" w:cs="Arial"/>
          <w:color w:val="48423F"/>
          <w:sz w:val="20"/>
          <w:szCs w:val="20"/>
        </w:rPr>
        <w:t xml:space="preserve">: ZOSOV)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dopuna</w:t>
      </w:r>
      <w:proofErr w:type="spellEnd"/>
      <w:r>
        <w:rPr>
          <w:rFonts w:ascii="Arial" w:hAnsi="Arial" w:cs="Arial"/>
          <w:color w:val="48423F"/>
          <w:sz w:val="20"/>
          <w:szCs w:val="20"/>
        </w:rPr>
        <w:t> </w:t>
      </w:r>
      <w:proofErr w:type="spellStart"/>
      <w:r>
        <w:rPr>
          <w:rStyle w:val="Emphasis"/>
          <w:rFonts w:ascii="Arial" w:hAnsi="Arial" w:cs="Arial"/>
          <w:b/>
          <w:bCs/>
          <w:color w:val="1C1C1C"/>
          <w:sz w:val="21"/>
          <w:szCs w:val="21"/>
          <w:bdr w:val="none" w:sz="0" w:space="0" w:color="auto" w:frame="1"/>
        </w:rPr>
        <w:fldChar w:fldCharType="begin"/>
      </w:r>
      <w:r>
        <w:rPr>
          <w:rStyle w:val="Emphasis"/>
          <w:rFonts w:ascii="Arial" w:hAnsi="Arial" w:cs="Arial"/>
          <w:b/>
          <w:bCs/>
          <w:color w:val="1C1C1C"/>
          <w:sz w:val="21"/>
          <w:szCs w:val="21"/>
          <w:bdr w:val="none" w:sz="0" w:space="0" w:color="auto" w:frame="1"/>
        </w:rPr>
        <w:instrText xml:space="preserve"> HYPERLINK "http://propissoft.profisistem.rs/Regulations/View?Id=17639" \t "_blank" </w:instrText>
      </w:r>
      <w:r>
        <w:rPr>
          <w:rStyle w:val="Emphasis"/>
          <w:rFonts w:ascii="Arial" w:hAnsi="Arial" w:cs="Arial"/>
          <w:b/>
          <w:bCs/>
          <w:color w:val="1C1C1C"/>
          <w:sz w:val="21"/>
          <w:szCs w:val="21"/>
          <w:bdr w:val="none" w:sz="0" w:space="0" w:color="auto" w:frame="1"/>
        </w:rPr>
        <w:fldChar w:fldCharType="separate"/>
      </w:r>
      <w:r>
        <w:rPr>
          <w:rStyle w:val="Hyperlink"/>
          <w:rFonts w:ascii="Arial" w:hAnsi="Arial" w:cs="Arial"/>
          <w:b/>
          <w:bCs/>
          <w:i/>
          <w:iCs/>
          <w:color w:val="00B7F3"/>
          <w:sz w:val="21"/>
          <w:szCs w:val="21"/>
          <w:bdr w:val="none" w:sz="0" w:space="0" w:color="auto" w:frame="1"/>
        </w:rPr>
        <w:t>Zakona</w:t>
      </w:r>
      <w:proofErr w:type="spellEnd"/>
      <w:r>
        <w:rPr>
          <w:rStyle w:val="Hyperlink"/>
          <w:rFonts w:ascii="Arial" w:hAnsi="Arial" w:cs="Arial"/>
          <w:b/>
          <w:bCs/>
          <w:i/>
          <w:iCs/>
          <w:color w:val="00B7F3"/>
          <w:sz w:val="21"/>
          <w:szCs w:val="21"/>
          <w:bdr w:val="none" w:sz="0" w:space="0" w:color="auto" w:frame="1"/>
        </w:rPr>
        <w:t xml:space="preserve"> o </w:t>
      </w:r>
      <w:proofErr w:type="spellStart"/>
      <w:r>
        <w:rPr>
          <w:rStyle w:val="Hyperlink"/>
          <w:rFonts w:ascii="Arial" w:hAnsi="Arial" w:cs="Arial"/>
          <w:b/>
          <w:bCs/>
          <w:i/>
          <w:iCs/>
          <w:color w:val="00B7F3"/>
          <w:sz w:val="21"/>
          <w:szCs w:val="21"/>
          <w:bdr w:val="none" w:sz="0" w:space="0" w:color="auto" w:frame="1"/>
        </w:rPr>
        <w:t>srednjem</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obrazovanju</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i</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vaspitanju</w:t>
      </w:r>
      <w:proofErr w:type="spellEnd"/>
      <w:r>
        <w:rPr>
          <w:rStyle w:val="Emphasis"/>
          <w:rFonts w:ascii="Arial" w:hAnsi="Arial" w:cs="Arial"/>
          <w:b/>
          <w:bCs/>
          <w:color w:val="1C1C1C"/>
          <w:sz w:val="21"/>
          <w:szCs w:val="21"/>
          <w:bdr w:val="none" w:sz="0" w:space="0" w:color="auto" w:frame="1"/>
        </w:rPr>
        <w:fldChar w:fldCharType="end"/>
      </w:r>
      <w:r>
        <w:rPr>
          <w:rStyle w:val="Strong"/>
          <w:rFonts w:ascii="Arial" w:hAnsi="Arial" w:cs="Arial"/>
          <w:color w:val="1C1C1C"/>
          <w:sz w:val="21"/>
          <w:szCs w:val="21"/>
          <w:bdr w:val="none" w:sz="0" w:space="0" w:color="auto" w:frame="1"/>
        </w:rPr>
        <w:t> </w:t>
      </w:r>
      <w:r>
        <w:rPr>
          <w:rFonts w:ascii="Arial" w:hAnsi="Arial" w:cs="Arial"/>
          <w:color w:val="48423F"/>
          <w:sz w:val="20"/>
          <w:szCs w:val="20"/>
        </w:rPr>
        <w:t xml:space="preserve">(“Sl. </w:t>
      </w:r>
      <w:proofErr w:type="spellStart"/>
      <w:r>
        <w:rPr>
          <w:rFonts w:ascii="Arial" w:hAnsi="Arial" w:cs="Arial"/>
          <w:color w:val="48423F"/>
          <w:sz w:val="20"/>
          <w:szCs w:val="20"/>
        </w:rPr>
        <w:t>glasnik</w:t>
      </w:r>
      <w:proofErr w:type="spellEnd"/>
      <w:r>
        <w:rPr>
          <w:rFonts w:ascii="Arial" w:hAnsi="Arial" w:cs="Arial"/>
          <w:color w:val="48423F"/>
          <w:sz w:val="20"/>
          <w:szCs w:val="20"/>
        </w:rPr>
        <w:t xml:space="preserve"> RS”, </w:t>
      </w:r>
      <w:proofErr w:type="spellStart"/>
      <w:r>
        <w:rPr>
          <w:rFonts w:ascii="Arial" w:hAnsi="Arial" w:cs="Arial"/>
          <w:color w:val="48423F"/>
          <w:sz w:val="20"/>
          <w:szCs w:val="20"/>
        </w:rPr>
        <w:t>broj</w:t>
      </w:r>
      <w:proofErr w:type="spellEnd"/>
      <w:r>
        <w:rPr>
          <w:rFonts w:ascii="Arial" w:hAnsi="Arial" w:cs="Arial"/>
          <w:color w:val="48423F"/>
          <w:sz w:val="20"/>
          <w:szCs w:val="20"/>
        </w:rPr>
        <w:t xml:space="preserve"> 55/2013, 101/2017, 27/2018-dr.zakon, 6/2020 </w:t>
      </w:r>
      <w:proofErr w:type="spellStart"/>
      <w:r>
        <w:rPr>
          <w:rFonts w:ascii="Arial" w:hAnsi="Arial" w:cs="Arial"/>
          <w:color w:val="48423F"/>
          <w:sz w:val="20"/>
          <w:szCs w:val="20"/>
        </w:rPr>
        <w:t>i</w:t>
      </w:r>
      <w:proofErr w:type="spellEnd"/>
      <w:r>
        <w:rPr>
          <w:rFonts w:ascii="Arial" w:hAnsi="Arial" w:cs="Arial"/>
          <w:color w:val="48423F"/>
          <w:sz w:val="20"/>
          <w:szCs w:val="20"/>
        </w:rPr>
        <w:t xml:space="preserve"> 52/2021) </w:t>
      </w:r>
      <w:proofErr w:type="spellStart"/>
      <w:r>
        <w:rPr>
          <w:rFonts w:ascii="Arial" w:hAnsi="Arial" w:cs="Arial"/>
          <w:color w:val="48423F"/>
          <w:sz w:val="20"/>
          <w:szCs w:val="20"/>
        </w:rPr>
        <w:t>odredbama</w:t>
      </w:r>
      <w:proofErr w:type="spellEnd"/>
      <w:r>
        <w:rPr>
          <w:rFonts w:ascii="Arial" w:hAnsi="Arial" w:cs="Arial"/>
          <w:color w:val="48423F"/>
          <w:sz w:val="20"/>
          <w:szCs w:val="20"/>
        </w:rPr>
        <w:t xml:space="preserve"> </w:t>
      </w:r>
      <w:proofErr w:type="spellStart"/>
      <w:r>
        <w:rPr>
          <w:rFonts w:ascii="Arial" w:hAnsi="Arial" w:cs="Arial"/>
          <w:color w:val="48423F"/>
          <w:sz w:val="20"/>
          <w:szCs w:val="20"/>
        </w:rPr>
        <w:t>koja</w:t>
      </w:r>
      <w:proofErr w:type="spellEnd"/>
      <w:r>
        <w:rPr>
          <w:rFonts w:ascii="Arial" w:hAnsi="Arial" w:cs="Arial"/>
          <w:color w:val="48423F"/>
          <w:sz w:val="20"/>
          <w:szCs w:val="20"/>
        </w:rPr>
        <w:t xml:space="preserve"> se </w:t>
      </w:r>
      <w:proofErr w:type="spellStart"/>
      <w:r>
        <w:rPr>
          <w:rFonts w:ascii="Arial" w:hAnsi="Arial" w:cs="Arial"/>
          <w:color w:val="48423F"/>
          <w:sz w:val="20"/>
          <w:szCs w:val="20"/>
        </w:rPr>
        <w:t>odnose</w:t>
      </w:r>
      <w:proofErr w:type="spellEnd"/>
      <w:r>
        <w:rPr>
          <w:rFonts w:ascii="Arial" w:hAnsi="Arial" w:cs="Arial"/>
          <w:color w:val="48423F"/>
          <w:sz w:val="20"/>
          <w:szCs w:val="20"/>
        </w:rPr>
        <w:t xml:space="preserve"> </w:t>
      </w:r>
      <w:proofErr w:type="spellStart"/>
      <w:r>
        <w:rPr>
          <w:rFonts w:ascii="Arial" w:hAnsi="Arial" w:cs="Arial"/>
          <w:color w:val="48423F"/>
          <w:sz w:val="20"/>
          <w:szCs w:val="20"/>
        </w:rPr>
        <w:t>na</w:t>
      </w:r>
      <w:proofErr w:type="spellEnd"/>
      <w:r>
        <w:rPr>
          <w:rFonts w:ascii="Arial" w:hAnsi="Arial" w:cs="Arial"/>
          <w:color w:val="48423F"/>
          <w:sz w:val="20"/>
          <w:szCs w:val="20"/>
        </w:rPr>
        <w:t xml:space="preserve"> institute koji </w:t>
      </w:r>
      <w:proofErr w:type="spellStart"/>
      <w:r>
        <w:rPr>
          <w:rFonts w:ascii="Arial" w:hAnsi="Arial" w:cs="Arial"/>
          <w:color w:val="48423F"/>
          <w:sz w:val="20"/>
          <w:szCs w:val="20"/>
        </w:rPr>
        <w:t>su</w:t>
      </w:r>
      <w:proofErr w:type="spellEnd"/>
      <w:r>
        <w:rPr>
          <w:rFonts w:ascii="Arial" w:hAnsi="Arial" w:cs="Arial"/>
          <w:color w:val="48423F"/>
          <w:sz w:val="20"/>
          <w:szCs w:val="20"/>
        </w:rPr>
        <w:t xml:space="preserve"> </w:t>
      </w:r>
      <w:proofErr w:type="spellStart"/>
      <w:r>
        <w:rPr>
          <w:rFonts w:ascii="Arial" w:hAnsi="Arial" w:cs="Arial"/>
          <w:color w:val="48423F"/>
          <w:sz w:val="20"/>
          <w:szCs w:val="20"/>
        </w:rPr>
        <w:t>propisani</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Zakonom</w:t>
      </w:r>
      <w:proofErr w:type="spellEnd"/>
      <w:r>
        <w:rPr>
          <w:rFonts w:ascii="Arial" w:hAnsi="Arial" w:cs="Arial"/>
          <w:color w:val="48423F"/>
          <w:sz w:val="20"/>
          <w:szCs w:val="20"/>
        </w:rPr>
        <w:t xml:space="preserve"> o </w:t>
      </w:r>
      <w:proofErr w:type="spellStart"/>
      <w:r>
        <w:rPr>
          <w:rFonts w:ascii="Arial" w:hAnsi="Arial" w:cs="Arial"/>
          <w:color w:val="48423F"/>
          <w:sz w:val="20"/>
          <w:szCs w:val="20"/>
        </w:rPr>
        <w:t>osnovama</w:t>
      </w:r>
      <w:proofErr w:type="spellEnd"/>
      <w:r>
        <w:rPr>
          <w:rFonts w:ascii="Arial" w:hAnsi="Arial" w:cs="Arial"/>
          <w:color w:val="48423F"/>
          <w:sz w:val="20"/>
          <w:szCs w:val="20"/>
        </w:rPr>
        <w:t xml:space="preserve"> </w:t>
      </w:r>
      <w:proofErr w:type="spellStart"/>
      <w:r>
        <w:rPr>
          <w:rFonts w:ascii="Arial" w:hAnsi="Arial" w:cs="Arial"/>
          <w:color w:val="48423F"/>
          <w:sz w:val="20"/>
          <w:szCs w:val="20"/>
        </w:rPr>
        <w:t>sistema</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vaspitanja</w:t>
      </w:r>
      <w:proofErr w:type="spellEnd"/>
      <w:r>
        <w:rPr>
          <w:rFonts w:ascii="Arial" w:hAnsi="Arial" w:cs="Arial"/>
          <w:color w:val="48423F"/>
          <w:sz w:val="20"/>
          <w:szCs w:val="20"/>
        </w:rPr>
        <w:t>.</w:t>
      </w:r>
    </w:p>
    <w:p w14:paraId="0178A4FF"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t>Kako</w:t>
      </w:r>
      <w:proofErr w:type="spellEnd"/>
      <w:r>
        <w:rPr>
          <w:rFonts w:ascii="Arial" w:hAnsi="Arial" w:cs="Arial"/>
          <w:color w:val="48423F"/>
          <w:sz w:val="20"/>
          <w:szCs w:val="20"/>
        </w:rPr>
        <w:t xml:space="preserve"> se </w:t>
      </w:r>
      <w:proofErr w:type="spellStart"/>
      <w:r>
        <w:rPr>
          <w:rFonts w:ascii="Arial" w:hAnsi="Arial" w:cs="Arial"/>
          <w:color w:val="48423F"/>
          <w:sz w:val="20"/>
          <w:szCs w:val="20"/>
        </w:rPr>
        <w:t>navodi</w:t>
      </w:r>
      <w:proofErr w:type="spellEnd"/>
      <w:r>
        <w:rPr>
          <w:rFonts w:ascii="Arial" w:hAnsi="Arial" w:cs="Arial"/>
          <w:color w:val="48423F"/>
          <w:sz w:val="20"/>
          <w:szCs w:val="20"/>
        </w:rPr>
        <w:t xml:space="preserve"> u </w:t>
      </w:r>
      <w:proofErr w:type="spellStart"/>
      <w:r>
        <w:rPr>
          <w:rFonts w:ascii="Arial" w:hAnsi="Arial" w:cs="Arial"/>
          <w:color w:val="48423F"/>
          <w:sz w:val="20"/>
          <w:szCs w:val="20"/>
        </w:rPr>
        <w:t>predlogu</w:t>
      </w:r>
      <w:proofErr w:type="spellEnd"/>
      <w:r>
        <w:rPr>
          <w:rFonts w:ascii="Arial" w:hAnsi="Arial" w:cs="Arial"/>
          <w:color w:val="48423F"/>
          <w:sz w:val="20"/>
          <w:szCs w:val="20"/>
        </w:rPr>
        <w:t xml:space="preserve">, </w:t>
      </w:r>
      <w:proofErr w:type="spellStart"/>
      <w:r>
        <w:rPr>
          <w:rFonts w:ascii="Arial" w:hAnsi="Arial" w:cs="Arial"/>
          <w:color w:val="48423F"/>
          <w:sz w:val="20"/>
          <w:szCs w:val="20"/>
        </w:rPr>
        <w:t>usklađivanje</w:t>
      </w:r>
      <w:proofErr w:type="spellEnd"/>
      <w:r>
        <w:rPr>
          <w:rFonts w:ascii="Arial" w:hAnsi="Arial" w:cs="Arial"/>
          <w:color w:val="48423F"/>
          <w:sz w:val="20"/>
          <w:szCs w:val="20"/>
        </w:rPr>
        <w:t xml:space="preserve"> je </w:t>
      </w:r>
      <w:proofErr w:type="spellStart"/>
      <w:r>
        <w:rPr>
          <w:rFonts w:ascii="Arial" w:hAnsi="Arial" w:cs="Arial"/>
          <w:color w:val="48423F"/>
          <w:sz w:val="20"/>
          <w:szCs w:val="20"/>
        </w:rPr>
        <w:t>izvršeno</w:t>
      </w:r>
      <w:proofErr w:type="spellEnd"/>
      <w:r>
        <w:rPr>
          <w:rFonts w:ascii="Arial" w:hAnsi="Arial" w:cs="Arial"/>
          <w:color w:val="48423F"/>
          <w:sz w:val="20"/>
          <w:szCs w:val="20"/>
        </w:rPr>
        <w:t xml:space="preserve"> </w:t>
      </w:r>
      <w:proofErr w:type="spellStart"/>
      <w:r>
        <w:rPr>
          <w:rFonts w:ascii="Arial" w:hAnsi="Arial" w:cs="Arial"/>
          <w:color w:val="48423F"/>
          <w:sz w:val="20"/>
          <w:szCs w:val="20"/>
        </w:rPr>
        <w:t>zbog</w:t>
      </w:r>
      <w:proofErr w:type="spellEnd"/>
      <w:r>
        <w:rPr>
          <w:rFonts w:ascii="Arial" w:hAnsi="Arial" w:cs="Arial"/>
          <w:color w:val="48423F"/>
          <w:sz w:val="20"/>
          <w:szCs w:val="20"/>
        </w:rPr>
        <w:t xml:space="preserve"> toga </w:t>
      </w:r>
      <w:proofErr w:type="spellStart"/>
      <w:r>
        <w:rPr>
          <w:rFonts w:ascii="Arial" w:hAnsi="Arial" w:cs="Arial"/>
          <w:color w:val="48423F"/>
          <w:sz w:val="20"/>
          <w:szCs w:val="20"/>
        </w:rPr>
        <w:t>što</w:t>
      </w:r>
      <w:proofErr w:type="spellEnd"/>
      <w:r>
        <w:rPr>
          <w:rFonts w:ascii="Arial" w:hAnsi="Arial" w:cs="Arial"/>
          <w:color w:val="48423F"/>
          <w:sz w:val="20"/>
          <w:szCs w:val="20"/>
        </w:rPr>
        <w:t xml:space="preserve"> je </w:t>
      </w:r>
      <w:proofErr w:type="spellStart"/>
      <w:r>
        <w:rPr>
          <w:rFonts w:ascii="Arial" w:hAnsi="Arial" w:cs="Arial"/>
          <w:color w:val="48423F"/>
          <w:sz w:val="20"/>
          <w:szCs w:val="20"/>
        </w:rPr>
        <w:t>osnovni</w:t>
      </w:r>
      <w:proofErr w:type="spellEnd"/>
      <w:r>
        <w:rPr>
          <w:rFonts w:ascii="Arial" w:hAnsi="Arial" w:cs="Arial"/>
          <w:color w:val="48423F"/>
          <w:sz w:val="20"/>
          <w:szCs w:val="20"/>
        </w:rPr>
        <w:t xml:space="preserve"> </w:t>
      </w:r>
      <w:proofErr w:type="spellStart"/>
      <w:r>
        <w:rPr>
          <w:rFonts w:ascii="Arial" w:hAnsi="Arial" w:cs="Arial"/>
          <w:color w:val="48423F"/>
          <w:sz w:val="20"/>
          <w:szCs w:val="20"/>
        </w:rPr>
        <w:t>tekst</w:t>
      </w:r>
      <w:proofErr w:type="spellEnd"/>
      <w:r>
        <w:rPr>
          <w:rFonts w:ascii="Arial" w:hAnsi="Arial" w:cs="Arial"/>
          <w:color w:val="48423F"/>
          <w:sz w:val="20"/>
          <w:szCs w:val="20"/>
        </w:rPr>
        <w:t> </w:t>
      </w:r>
      <w:proofErr w:type="spellStart"/>
      <w:r>
        <w:rPr>
          <w:rStyle w:val="Emphasis"/>
          <w:rFonts w:ascii="Arial" w:hAnsi="Arial" w:cs="Arial"/>
          <w:color w:val="48423F"/>
          <w:sz w:val="21"/>
          <w:szCs w:val="21"/>
          <w:bdr w:val="none" w:sz="0" w:space="0" w:color="auto" w:frame="1"/>
        </w:rPr>
        <w:t>Zakona</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srednjem</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obrazovanju</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vaspitanju</w:t>
      </w:r>
      <w:proofErr w:type="spellEnd"/>
      <w:r>
        <w:rPr>
          <w:rFonts w:ascii="Arial" w:hAnsi="Arial" w:cs="Arial"/>
          <w:color w:val="48423F"/>
          <w:sz w:val="20"/>
          <w:szCs w:val="20"/>
        </w:rPr>
        <w:t> </w:t>
      </w:r>
      <w:proofErr w:type="spellStart"/>
      <w:r>
        <w:rPr>
          <w:rFonts w:ascii="Arial" w:hAnsi="Arial" w:cs="Arial"/>
          <w:color w:val="48423F"/>
          <w:sz w:val="20"/>
          <w:szCs w:val="20"/>
        </w:rPr>
        <w:t>donet</w:t>
      </w:r>
      <w:proofErr w:type="spellEnd"/>
      <w:r>
        <w:rPr>
          <w:rFonts w:ascii="Arial" w:hAnsi="Arial" w:cs="Arial"/>
          <w:color w:val="48423F"/>
          <w:sz w:val="20"/>
          <w:szCs w:val="20"/>
        </w:rPr>
        <w:t xml:space="preserve"> 2013. </w:t>
      </w:r>
      <w:proofErr w:type="spellStart"/>
      <w:r>
        <w:rPr>
          <w:rFonts w:ascii="Arial" w:hAnsi="Arial" w:cs="Arial"/>
          <w:color w:val="48423F"/>
          <w:sz w:val="20"/>
          <w:szCs w:val="20"/>
        </w:rPr>
        <w:t>godine</w:t>
      </w:r>
      <w:proofErr w:type="spellEnd"/>
      <w:r>
        <w:rPr>
          <w:rFonts w:ascii="Arial" w:hAnsi="Arial" w:cs="Arial"/>
          <w:color w:val="48423F"/>
          <w:sz w:val="20"/>
          <w:szCs w:val="20"/>
        </w:rPr>
        <w:t xml:space="preserve">, </w:t>
      </w:r>
      <w:proofErr w:type="gramStart"/>
      <w:r>
        <w:rPr>
          <w:rFonts w:ascii="Arial" w:hAnsi="Arial" w:cs="Arial"/>
          <w:color w:val="48423F"/>
          <w:sz w:val="20"/>
          <w:szCs w:val="20"/>
        </w:rPr>
        <w:t>a</w:t>
      </w:r>
      <w:proofErr w:type="gramEnd"/>
      <w:r>
        <w:rPr>
          <w:rFonts w:ascii="Arial" w:hAnsi="Arial" w:cs="Arial"/>
          <w:color w:val="48423F"/>
          <w:sz w:val="20"/>
          <w:szCs w:val="20"/>
        </w:rPr>
        <w:t xml:space="preserve"> </w:t>
      </w:r>
      <w:proofErr w:type="spellStart"/>
      <w:r>
        <w:rPr>
          <w:rFonts w:ascii="Arial" w:hAnsi="Arial" w:cs="Arial"/>
          <w:color w:val="48423F"/>
          <w:sz w:val="20"/>
          <w:szCs w:val="20"/>
        </w:rPr>
        <w:t>osnovni</w:t>
      </w:r>
      <w:proofErr w:type="spellEnd"/>
      <w:r>
        <w:rPr>
          <w:rFonts w:ascii="Arial" w:hAnsi="Arial" w:cs="Arial"/>
          <w:color w:val="48423F"/>
          <w:sz w:val="20"/>
          <w:szCs w:val="20"/>
        </w:rPr>
        <w:t xml:space="preserve"> </w:t>
      </w:r>
      <w:proofErr w:type="spellStart"/>
      <w:r>
        <w:rPr>
          <w:rFonts w:ascii="Arial" w:hAnsi="Arial" w:cs="Arial"/>
          <w:color w:val="48423F"/>
          <w:sz w:val="20"/>
          <w:szCs w:val="20"/>
        </w:rPr>
        <w:t>tekst</w:t>
      </w:r>
      <w:proofErr w:type="spellEnd"/>
      <w:r>
        <w:rPr>
          <w:rFonts w:ascii="Arial" w:hAnsi="Arial" w:cs="Arial"/>
          <w:color w:val="48423F"/>
          <w:sz w:val="20"/>
          <w:szCs w:val="20"/>
        </w:rPr>
        <w:t> </w:t>
      </w:r>
      <w:proofErr w:type="spellStart"/>
      <w:r>
        <w:rPr>
          <w:rStyle w:val="Emphasis"/>
          <w:rFonts w:ascii="Arial" w:hAnsi="Arial" w:cs="Arial"/>
          <w:color w:val="48423F"/>
          <w:sz w:val="21"/>
          <w:szCs w:val="21"/>
          <w:bdr w:val="none" w:sz="0" w:space="0" w:color="auto" w:frame="1"/>
        </w:rPr>
        <w:t>Zakona</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osnovama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sistema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obrazovanja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vaspitanja</w:t>
      </w:r>
      <w:proofErr w:type="spellEnd"/>
      <w:r>
        <w:rPr>
          <w:rFonts w:ascii="Arial" w:hAnsi="Arial" w:cs="Arial"/>
          <w:color w:val="48423F"/>
          <w:sz w:val="20"/>
          <w:szCs w:val="20"/>
        </w:rPr>
        <w:t> </w:t>
      </w:r>
      <w:proofErr w:type="spellStart"/>
      <w:r>
        <w:rPr>
          <w:rFonts w:ascii="Arial" w:hAnsi="Arial" w:cs="Arial"/>
          <w:color w:val="48423F"/>
          <w:sz w:val="20"/>
          <w:szCs w:val="20"/>
        </w:rPr>
        <w:t>donet</w:t>
      </w:r>
      <w:proofErr w:type="spellEnd"/>
      <w:r>
        <w:rPr>
          <w:rFonts w:ascii="Arial" w:hAnsi="Arial" w:cs="Arial"/>
          <w:color w:val="48423F"/>
          <w:sz w:val="20"/>
          <w:szCs w:val="20"/>
        </w:rPr>
        <w:t xml:space="preserve"> 2017. </w:t>
      </w:r>
      <w:proofErr w:type="spellStart"/>
      <w:r>
        <w:rPr>
          <w:rFonts w:ascii="Arial" w:hAnsi="Arial" w:cs="Arial"/>
          <w:color w:val="48423F"/>
          <w:sz w:val="20"/>
          <w:szCs w:val="20"/>
        </w:rPr>
        <w:t>godine</w:t>
      </w:r>
      <w:proofErr w:type="spellEnd"/>
      <w:r>
        <w:rPr>
          <w:rFonts w:ascii="Arial" w:hAnsi="Arial" w:cs="Arial"/>
          <w:color w:val="48423F"/>
          <w:sz w:val="20"/>
          <w:szCs w:val="20"/>
        </w:rPr>
        <w:t xml:space="preserve">, </w:t>
      </w:r>
      <w:proofErr w:type="spellStart"/>
      <w:r>
        <w:rPr>
          <w:rFonts w:ascii="Arial" w:hAnsi="Arial" w:cs="Arial"/>
          <w:color w:val="48423F"/>
          <w:sz w:val="20"/>
          <w:szCs w:val="20"/>
        </w:rPr>
        <w:t>te</w:t>
      </w:r>
      <w:proofErr w:type="spellEnd"/>
      <w:r>
        <w:rPr>
          <w:rFonts w:ascii="Arial" w:hAnsi="Arial" w:cs="Arial"/>
          <w:color w:val="48423F"/>
          <w:sz w:val="20"/>
          <w:szCs w:val="20"/>
        </w:rPr>
        <w:t xml:space="preserve"> se </w:t>
      </w:r>
      <w:proofErr w:type="spellStart"/>
      <w:r>
        <w:rPr>
          <w:rFonts w:ascii="Arial" w:hAnsi="Arial" w:cs="Arial"/>
          <w:color w:val="48423F"/>
          <w:sz w:val="20"/>
          <w:szCs w:val="20"/>
        </w:rPr>
        <w:t>ukazala</w:t>
      </w:r>
      <w:proofErr w:type="spellEnd"/>
      <w:r>
        <w:rPr>
          <w:rFonts w:ascii="Arial" w:hAnsi="Arial" w:cs="Arial"/>
          <w:color w:val="48423F"/>
          <w:sz w:val="20"/>
          <w:szCs w:val="20"/>
        </w:rPr>
        <w:t xml:space="preserve"> </w:t>
      </w:r>
      <w:proofErr w:type="spellStart"/>
      <w:r>
        <w:rPr>
          <w:rFonts w:ascii="Arial" w:hAnsi="Arial" w:cs="Arial"/>
          <w:color w:val="48423F"/>
          <w:sz w:val="20"/>
          <w:szCs w:val="20"/>
        </w:rPr>
        <w:t>potreba</w:t>
      </w:r>
      <w:proofErr w:type="spellEnd"/>
      <w:r>
        <w:rPr>
          <w:rFonts w:ascii="Arial" w:hAnsi="Arial" w:cs="Arial"/>
          <w:color w:val="48423F"/>
          <w:sz w:val="20"/>
          <w:szCs w:val="20"/>
        </w:rPr>
        <w:t xml:space="preserve"> za </w:t>
      </w:r>
      <w:proofErr w:type="spellStart"/>
      <w:r>
        <w:rPr>
          <w:rFonts w:ascii="Arial" w:hAnsi="Arial" w:cs="Arial"/>
          <w:color w:val="48423F"/>
          <w:sz w:val="20"/>
          <w:szCs w:val="20"/>
        </w:rPr>
        <w:t>upodobljavanjem</w:t>
      </w:r>
      <w:proofErr w:type="spellEnd"/>
      <w:r>
        <w:rPr>
          <w:rFonts w:ascii="Arial" w:hAnsi="Arial" w:cs="Arial"/>
          <w:color w:val="48423F"/>
          <w:sz w:val="20"/>
          <w:szCs w:val="20"/>
        </w:rPr>
        <w:t xml:space="preserve"> </w:t>
      </w:r>
      <w:proofErr w:type="spellStart"/>
      <w:r>
        <w:rPr>
          <w:rFonts w:ascii="Arial" w:hAnsi="Arial" w:cs="Arial"/>
          <w:color w:val="48423F"/>
          <w:sz w:val="20"/>
          <w:szCs w:val="20"/>
        </w:rPr>
        <w:t>tekstova</w:t>
      </w:r>
      <w:proofErr w:type="spellEnd"/>
      <w:r>
        <w:rPr>
          <w:rFonts w:ascii="Arial" w:hAnsi="Arial" w:cs="Arial"/>
          <w:color w:val="48423F"/>
          <w:sz w:val="20"/>
          <w:szCs w:val="20"/>
        </w:rPr>
        <w:t xml:space="preserve"> </w:t>
      </w:r>
      <w:proofErr w:type="spellStart"/>
      <w:r>
        <w:rPr>
          <w:rFonts w:ascii="Arial" w:hAnsi="Arial" w:cs="Arial"/>
          <w:color w:val="48423F"/>
          <w:sz w:val="20"/>
          <w:szCs w:val="20"/>
        </w:rPr>
        <w:t>oba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w:t>
      </w:r>
    </w:p>
    <w:p w14:paraId="0C5E804A"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t>Izmene</w:t>
      </w:r>
      <w:proofErr w:type="spellEnd"/>
      <w:r>
        <w:rPr>
          <w:rFonts w:ascii="Arial" w:hAnsi="Arial" w:cs="Arial"/>
          <w:color w:val="48423F"/>
          <w:sz w:val="20"/>
          <w:szCs w:val="20"/>
        </w:rPr>
        <w:t xml:space="preserve"> se </w:t>
      </w:r>
      <w:proofErr w:type="spellStart"/>
      <w:r>
        <w:rPr>
          <w:rFonts w:ascii="Arial" w:hAnsi="Arial" w:cs="Arial"/>
          <w:color w:val="48423F"/>
          <w:sz w:val="20"/>
          <w:szCs w:val="20"/>
        </w:rPr>
        <w:t>odnose</w:t>
      </w:r>
      <w:proofErr w:type="spellEnd"/>
      <w:r>
        <w:rPr>
          <w:rFonts w:ascii="Arial" w:hAnsi="Arial" w:cs="Arial"/>
          <w:color w:val="48423F"/>
          <w:sz w:val="20"/>
          <w:szCs w:val="20"/>
        </w:rPr>
        <w:t xml:space="preserve"> </w:t>
      </w:r>
      <w:proofErr w:type="spellStart"/>
      <w:r>
        <w:rPr>
          <w:rFonts w:ascii="Arial" w:hAnsi="Arial" w:cs="Arial"/>
          <w:color w:val="48423F"/>
          <w:sz w:val="20"/>
          <w:szCs w:val="20"/>
        </w:rPr>
        <w:t>na</w:t>
      </w:r>
      <w:proofErr w:type="spellEnd"/>
      <w:r>
        <w:rPr>
          <w:rFonts w:ascii="Arial" w:hAnsi="Arial" w:cs="Arial"/>
          <w:color w:val="48423F"/>
          <w:sz w:val="20"/>
          <w:szCs w:val="20"/>
        </w:rPr>
        <w:t> </w:t>
      </w:r>
      <w:proofErr w:type="spellStart"/>
      <w:r>
        <w:rPr>
          <w:rStyle w:val="Strong"/>
          <w:rFonts w:ascii="Arial" w:hAnsi="Arial" w:cs="Arial"/>
          <w:color w:val="1C1C1C"/>
          <w:sz w:val="21"/>
          <w:szCs w:val="21"/>
          <w:bdr w:val="none" w:sz="0" w:space="0" w:color="auto" w:frame="1"/>
        </w:rPr>
        <w:t>rokove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polaganja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završnog</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ispita</w:t>
      </w:r>
      <w:proofErr w:type="spellEnd"/>
      <w:r>
        <w:rPr>
          <w:rStyle w:val="Strong"/>
          <w:rFonts w:ascii="Arial" w:hAnsi="Arial" w:cs="Arial"/>
          <w:color w:val="1C1C1C"/>
          <w:sz w:val="21"/>
          <w:szCs w:val="21"/>
          <w:bdr w:val="none" w:sz="0" w:space="0" w:color="auto" w:frame="1"/>
        </w:rPr>
        <w:t xml:space="preserve"> za </w:t>
      </w:r>
      <w:proofErr w:type="spellStart"/>
      <w:r>
        <w:rPr>
          <w:rStyle w:val="Strong"/>
          <w:rFonts w:ascii="Arial" w:hAnsi="Arial" w:cs="Arial"/>
          <w:color w:val="1C1C1C"/>
          <w:sz w:val="21"/>
          <w:szCs w:val="21"/>
          <w:bdr w:val="none" w:sz="0" w:space="0" w:color="auto" w:frame="1"/>
        </w:rPr>
        <w:t>učenike</w:t>
      </w:r>
      <w:proofErr w:type="spellEnd"/>
      <w:r>
        <w:rPr>
          <w:rStyle w:val="Strong"/>
          <w:rFonts w:ascii="Arial" w:hAnsi="Arial" w:cs="Arial"/>
          <w:color w:val="1C1C1C"/>
          <w:sz w:val="21"/>
          <w:szCs w:val="21"/>
          <w:bdr w:val="none" w:sz="0" w:space="0" w:color="auto" w:frame="1"/>
        </w:rPr>
        <w:t xml:space="preserve"> koji </w:t>
      </w:r>
      <w:proofErr w:type="spellStart"/>
      <w:r>
        <w:rPr>
          <w:rStyle w:val="Strong"/>
          <w:rFonts w:ascii="Arial" w:hAnsi="Arial" w:cs="Arial"/>
          <w:color w:val="1C1C1C"/>
          <w:sz w:val="21"/>
          <w:szCs w:val="21"/>
          <w:bdr w:val="none" w:sz="0" w:space="0" w:color="auto" w:frame="1"/>
        </w:rPr>
        <w:t>završavaju</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srednje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obrazovanje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vaspitanje</w:t>
      </w:r>
      <w:proofErr w:type="spellEnd"/>
      <w:r>
        <w:rPr>
          <w:rStyle w:val="Strong"/>
          <w:rFonts w:ascii="Arial" w:hAnsi="Arial" w:cs="Arial"/>
          <w:color w:val="1C1C1C"/>
          <w:sz w:val="21"/>
          <w:szCs w:val="21"/>
          <w:bdr w:val="none" w:sz="0" w:space="0" w:color="auto" w:frame="1"/>
        </w:rPr>
        <w:t xml:space="preserve"> u </w:t>
      </w:r>
      <w:proofErr w:type="spellStart"/>
      <w:r>
        <w:rPr>
          <w:rStyle w:val="Strong"/>
          <w:rFonts w:ascii="Arial" w:hAnsi="Arial" w:cs="Arial"/>
          <w:color w:val="1C1C1C"/>
          <w:sz w:val="21"/>
          <w:szCs w:val="21"/>
          <w:bdr w:val="none" w:sz="0" w:space="0" w:color="auto" w:frame="1"/>
        </w:rPr>
        <w:t>trogodišnjem</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trajanju</w:t>
      </w:r>
      <w:proofErr w:type="spellEnd"/>
      <w:r>
        <w:rPr>
          <w:rFonts w:ascii="Arial" w:hAnsi="Arial" w:cs="Arial"/>
          <w:color w:val="48423F"/>
          <w:sz w:val="20"/>
          <w:szCs w:val="20"/>
        </w:rPr>
        <w:t>, </w:t>
      </w:r>
      <w:proofErr w:type="spellStart"/>
      <w:r>
        <w:rPr>
          <w:rStyle w:val="Strong"/>
          <w:rFonts w:ascii="Arial" w:hAnsi="Arial" w:cs="Arial"/>
          <w:color w:val="1C1C1C"/>
          <w:sz w:val="21"/>
          <w:szCs w:val="21"/>
          <w:bdr w:val="none" w:sz="0" w:space="0" w:color="auto" w:frame="1"/>
        </w:rPr>
        <w:t>maturskog</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ispita</w:t>
      </w:r>
      <w:proofErr w:type="spellEnd"/>
      <w:r>
        <w:rPr>
          <w:rStyle w:val="Strong"/>
          <w:rFonts w:ascii="Arial" w:hAnsi="Arial" w:cs="Arial"/>
          <w:color w:val="1C1C1C"/>
          <w:sz w:val="21"/>
          <w:szCs w:val="21"/>
          <w:bdr w:val="none" w:sz="0" w:space="0" w:color="auto" w:frame="1"/>
        </w:rPr>
        <w:t xml:space="preserve"> za </w:t>
      </w:r>
      <w:proofErr w:type="spellStart"/>
      <w:r>
        <w:rPr>
          <w:rStyle w:val="Strong"/>
          <w:rFonts w:ascii="Arial" w:hAnsi="Arial" w:cs="Arial"/>
          <w:color w:val="1C1C1C"/>
          <w:sz w:val="21"/>
          <w:szCs w:val="21"/>
          <w:bdr w:val="none" w:sz="0" w:space="0" w:color="auto" w:frame="1"/>
        </w:rPr>
        <w:t>učenike</w:t>
      </w:r>
      <w:proofErr w:type="spellEnd"/>
      <w:r>
        <w:rPr>
          <w:rStyle w:val="Strong"/>
          <w:rFonts w:ascii="Arial" w:hAnsi="Arial" w:cs="Arial"/>
          <w:color w:val="1C1C1C"/>
          <w:sz w:val="21"/>
          <w:szCs w:val="21"/>
          <w:bdr w:val="none" w:sz="0" w:space="0" w:color="auto" w:frame="1"/>
        </w:rPr>
        <w:t xml:space="preserve"> koji </w:t>
      </w:r>
      <w:proofErr w:type="spellStart"/>
      <w:r>
        <w:rPr>
          <w:rStyle w:val="Strong"/>
          <w:rFonts w:ascii="Arial" w:hAnsi="Arial" w:cs="Arial"/>
          <w:color w:val="1C1C1C"/>
          <w:sz w:val="21"/>
          <w:szCs w:val="21"/>
          <w:bdr w:val="none" w:sz="0" w:space="0" w:color="auto" w:frame="1"/>
        </w:rPr>
        <w:t>završavaju</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srednje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obrazovanje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vaspitanje</w:t>
      </w:r>
      <w:proofErr w:type="spellEnd"/>
      <w:r>
        <w:rPr>
          <w:rStyle w:val="Strong"/>
          <w:rFonts w:ascii="Arial" w:hAnsi="Arial" w:cs="Arial"/>
          <w:color w:val="1C1C1C"/>
          <w:sz w:val="21"/>
          <w:szCs w:val="21"/>
          <w:bdr w:val="none" w:sz="0" w:space="0" w:color="auto" w:frame="1"/>
        </w:rPr>
        <w:t xml:space="preserve"> u </w:t>
      </w:r>
      <w:proofErr w:type="spellStart"/>
      <w:r>
        <w:rPr>
          <w:rStyle w:val="Strong"/>
          <w:rFonts w:ascii="Arial" w:hAnsi="Arial" w:cs="Arial"/>
          <w:color w:val="1C1C1C"/>
          <w:sz w:val="21"/>
          <w:szCs w:val="21"/>
          <w:bdr w:val="none" w:sz="0" w:space="0" w:color="auto" w:frame="1"/>
        </w:rPr>
        <w:t>četvorogodišnjem</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trajanju</w:t>
      </w:r>
      <w:proofErr w:type="spellEnd"/>
      <w:r>
        <w:rPr>
          <w:rFonts w:ascii="Arial" w:hAnsi="Arial" w:cs="Arial"/>
          <w:color w:val="48423F"/>
          <w:sz w:val="20"/>
          <w:szCs w:val="20"/>
        </w:rPr>
        <w:t>, </w:t>
      </w:r>
      <w:proofErr w:type="spellStart"/>
      <w:r>
        <w:rPr>
          <w:rStyle w:val="Strong"/>
          <w:rFonts w:ascii="Arial" w:hAnsi="Arial" w:cs="Arial"/>
          <w:color w:val="1C1C1C"/>
          <w:sz w:val="21"/>
          <w:szCs w:val="21"/>
          <w:bdr w:val="none" w:sz="0" w:space="0" w:color="auto" w:frame="1"/>
        </w:rPr>
        <w:t>završnog</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ispita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srednjeg</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stručnog</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obrazovanja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vaspitanja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stručne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umetničke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opšte</w:t>
      </w:r>
      <w:proofErr w:type="spellEnd"/>
      <w:r>
        <w:rPr>
          <w:rStyle w:val="Strong"/>
          <w:rFonts w:ascii="Arial" w:hAnsi="Arial" w:cs="Arial"/>
          <w:color w:val="1C1C1C"/>
          <w:sz w:val="21"/>
          <w:szCs w:val="21"/>
          <w:bdr w:val="none" w:sz="0" w:space="0" w:color="auto" w:frame="1"/>
        </w:rPr>
        <w:t xml:space="preserve"> mature</w:t>
      </w:r>
      <w:r>
        <w:rPr>
          <w:rFonts w:ascii="Arial" w:hAnsi="Arial" w:cs="Arial"/>
          <w:color w:val="48423F"/>
          <w:sz w:val="20"/>
          <w:szCs w:val="20"/>
        </w:rPr>
        <w:t> (</w:t>
      </w:r>
      <w:proofErr w:type="spellStart"/>
      <w:r>
        <w:rPr>
          <w:rFonts w:ascii="Arial" w:hAnsi="Arial" w:cs="Arial"/>
          <w:color w:val="48423F"/>
          <w:sz w:val="20"/>
          <w:szCs w:val="20"/>
        </w:rPr>
        <w:t>izmene</w:t>
      </w:r>
      <w:proofErr w:type="spellEnd"/>
      <w:r>
        <w:rPr>
          <w:rFonts w:ascii="Arial" w:hAnsi="Arial" w:cs="Arial"/>
          <w:color w:val="48423F"/>
          <w:sz w:val="20"/>
          <w:szCs w:val="20"/>
        </w:rPr>
        <w:t xml:space="preserve"> </w:t>
      </w:r>
      <w:proofErr w:type="spellStart"/>
      <w:r>
        <w:rPr>
          <w:rFonts w:ascii="Arial" w:hAnsi="Arial" w:cs="Arial"/>
          <w:color w:val="48423F"/>
          <w:sz w:val="20"/>
          <w:szCs w:val="20"/>
        </w:rPr>
        <w:t>koje</w:t>
      </w:r>
      <w:proofErr w:type="spellEnd"/>
      <w:r>
        <w:rPr>
          <w:rFonts w:ascii="Arial" w:hAnsi="Arial" w:cs="Arial"/>
          <w:color w:val="48423F"/>
          <w:sz w:val="20"/>
          <w:szCs w:val="20"/>
        </w:rPr>
        <w:t xml:space="preserve"> se </w:t>
      </w:r>
      <w:proofErr w:type="spellStart"/>
      <w:r>
        <w:rPr>
          <w:rFonts w:ascii="Arial" w:hAnsi="Arial" w:cs="Arial"/>
          <w:color w:val="48423F"/>
          <w:sz w:val="20"/>
          <w:szCs w:val="20"/>
        </w:rPr>
        <w:t>odnose</w:t>
      </w:r>
      <w:proofErr w:type="spellEnd"/>
      <w:r>
        <w:rPr>
          <w:rFonts w:ascii="Arial" w:hAnsi="Arial" w:cs="Arial"/>
          <w:color w:val="48423F"/>
          <w:sz w:val="20"/>
          <w:szCs w:val="20"/>
        </w:rPr>
        <w:t xml:space="preserve"> </w:t>
      </w:r>
      <w:proofErr w:type="spellStart"/>
      <w:r>
        <w:rPr>
          <w:rFonts w:ascii="Arial" w:hAnsi="Arial" w:cs="Arial"/>
          <w:color w:val="48423F"/>
          <w:sz w:val="20"/>
          <w:szCs w:val="20"/>
        </w:rPr>
        <w:t>na</w:t>
      </w:r>
      <w:proofErr w:type="spellEnd"/>
      <w:r>
        <w:rPr>
          <w:rFonts w:ascii="Arial" w:hAnsi="Arial" w:cs="Arial"/>
          <w:color w:val="48423F"/>
          <w:sz w:val="20"/>
          <w:szCs w:val="20"/>
        </w:rPr>
        <w:t xml:space="preserve"> </w:t>
      </w:r>
      <w:proofErr w:type="spellStart"/>
      <w:r>
        <w:rPr>
          <w:rFonts w:ascii="Arial" w:hAnsi="Arial" w:cs="Arial"/>
          <w:color w:val="48423F"/>
          <w:sz w:val="20"/>
          <w:szCs w:val="20"/>
        </w:rPr>
        <w:t>odredbe</w:t>
      </w:r>
      <w:proofErr w:type="spellEnd"/>
      <w:r>
        <w:rPr>
          <w:rFonts w:ascii="Arial" w:hAnsi="Arial" w:cs="Arial"/>
          <w:color w:val="48423F"/>
          <w:sz w:val="20"/>
          <w:szCs w:val="20"/>
        </w:rPr>
        <w:t xml:space="preserve"> </w:t>
      </w:r>
      <w:proofErr w:type="spellStart"/>
      <w:r>
        <w:rPr>
          <w:rFonts w:ascii="Arial" w:hAnsi="Arial" w:cs="Arial"/>
          <w:color w:val="48423F"/>
          <w:sz w:val="20"/>
          <w:szCs w:val="20"/>
        </w:rPr>
        <w:t>samostalnog</w:t>
      </w:r>
      <w:proofErr w:type="spellEnd"/>
      <w:r>
        <w:rPr>
          <w:rFonts w:ascii="Arial" w:hAnsi="Arial" w:cs="Arial"/>
          <w:color w:val="48423F"/>
          <w:sz w:val="20"/>
          <w:szCs w:val="20"/>
        </w:rPr>
        <w:t xml:space="preserve"> </w:t>
      </w:r>
      <w:proofErr w:type="spellStart"/>
      <w:r>
        <w:rPr>
          <w:rFonts w:ascii="Arial" w:hAnsi="Arial" w:cs="Arial"/>
          <w:color w:val="48423F"/>
          <w:sz w:val="20"/>
          <w:szCs w:val="20"/>
        </w:rPr>
        <w:t>člana</w:t>
      </w:r>
      <w:proofErr w:type="spellEnd"/>
      <w:r>
        <w:rPr>
          <w:rFonts w:ascii="Arial" w:hAnsi="Arial" w:cs="Arial"/>
          <w:color w:val="48423F"/>
          <w:sz w:val="20"/>
          <w:szCs w:val="20"/>
        </w:rPr>
        <w:t xml:space="preserve"> 8. </w:t>
      </w:r>
      <w:proofErr w:type="spellStart"/>
      <w:r>
        <w:rPr>
          <w:rStyle w:val="Emphasis"/>
          <w:rFonts w:ascii="Arial" w:hAnsi="Arial" w:cs="Arial"/>
          <w:color w:val="48423F"/>
          <w:sz w:val="21"/>
          <w:szCs w:val="21"/>
          <w:bdr w:val="none" w:sz="0" w:space="0" w:color="auto" w:frame="1"/>
        </w:rPr>
        <w:t>Zakona</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izmenama</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dopunama</w:t>
      </w:r>
      <w:proofErr w:type="spellEnd"/>
      <w:r>
        <w:rPr>
          <w:rFonts w:ascii="Arial" w:hAnsi="Arial" w:cs="Arial"/>
          <w:color w:val="48423F"/>
          <w:sz w:val="20"/>
          <w:szCs w:val="20"/>
        </w:rPr>
        <w:t> </w:t>
      </w:r>
      <w:proofErr w:type="spellStart"/>
      <w:r>
        <w:rPr>
          <w:rStyle w:val="Emphasis"/>
          <w:rFonts w:ascii="Arial" w:hAnsi="Arial" w:cs="Arial"/>
          <w:color w:val="48423F"/>
          <w:sz w:val="21"/>
          <w:szCs w:val="21"/>
          <w:bdr w:val="none" w:sz="0" w:space="0" w:color="auto" w:frame="1"/>
        </w:rPr>
        <w:t>Zakona</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srednjem</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obrazovanju</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vaspitanj</w:t>
      </w:r>
      <w:r>
        <w:rPr>
          <w:rFonts w:ascii="Arial" w:hAnsi="Arial" w:cs="Arial"/>
          <w:color w:val="48423F"/>
          <w:sz w:val="20"/>
          <w:szCs w:val="20"/>
        </w:rPr>
        <w:t>u</w:t>
      </w:r>
      <w:proofErr w:type="spellEnd"/>
      <w:r>
        <w:rPr>
          <w:rFonts w:ascii="Arial" w:hAnsi="Arial" w:cs="Arial"/>
          <w:color w:val="48423F"/>
          <w:sz w:val="20"/>
          <w:szCs w:val="20"/>
        </w:rPr>
        <w:t xml:space="preserve"> („</w:t>
      </w:r>
      <w:proofErr w:type="spellStart"/>
      <w:r>
        <w:rPr>
          <w:rFonts w:ascii="Arial" w:hAnsi="Arial" w:cs="Arial"/>
          <w:color w:val="48423F"/>
          <w:sz w:val="20"/>
          <w:szCs w:val="20"/>
        </w:rPr>
        <w:t>Službeni</w:t>
      </w:r>
      <w:proofErr w:type="spellEnd"/>
      <w:r>
        <w:rPr>
          <w:rFonts w:ascii="Arial" w:hAnsi="Arial" w:cs="Arial"/>
          <w:color w:val="48423F"/>
          <w:sz w:val="20"/>
          <w:szCs w:val="20"/>
        </w:rPr>
        <w:t xml:space="preserve"> </w:t>
      </w:r>
      <w:proofErr w:type="spellStart"/>
      <w:r>
        <w:rPr>
          <w:rFonts w:ascii="Arial" w:hAnsi="Arial" w:cs="Arial"/>
          <w:color w:val="48423F"/>
          <w:sz w:val="20"/>
          <w:szCs w:val="20"/>
        </w:rPr>
        <w:t>glasnik</w:t>
      </w:r>
      <w:proofErr w:type="spellEnd"/>
      <w:r>
        <w:rPr>
          <w:rFonts w:ascii="Arial" w:hAnsi="Arial" w:cs="Arial"/>
          <w:color w:val="48423F"/>
          <w:sz w:val="20"/>
          <w:szCs w:val="20"/>
        </w:rPr>
        <w:t xml:space="preserve"> RS”, </w:t>
      </w:r>
      <w:proofErr w:type="spellStart"/>
      <w:r>
        <w:rPr>
          <w:rFonts w:ascii="Arial" w:hAnsi="Arial" w:cs="Arial"/>
          <w:color w:val="48423F"/>
          <w:sz w:val="20"/>
          <w:szCs w:val="20"/>
        </w:rPr>
        <w:t>broj</w:t>
      </w:r>
      <w:proofErr w:type="spellEnd"/>
      <w:r>
        <w:rPr>
          <w:rFonts w:ascii="Arial" w:hAnsi="Arial" w:cs="Arial"/>
          <w:color w:val="48423F"/>
          <w:sz w:val="20"/>
          <w:szCs w:val="20"/>
        </w:rPr>
        <w:t xml:space="preserve"> 6/20)).</w:t>
      </w:r>
    </w:p>
    <w:p w14:paraId="206C4C76"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r>
        <w:rPr>
          <w:rFonts w:ascii="Arial" w:hAnsi="Arial" w:cs="Arial"/>
          <w:color w:val="48423F"/>
          <w:sz w:val="20"/>
          <w:szCs w:val="20"/>
        </w:rPr>
        <w:t> </w:t>
      </w:r>
      <w:proofErr w:type="spellStart"/>
      <w:r>
        <w:rPr>
          <w:rFonts w:ascii="Arial" w:hAnsi="Arial" w:cs="Arial"/>
          <w:color w:val="48423F"/>
          <w:sz w:val="20"/>
          <w:szCs w:val="20"/>
        </w:rPr>
        <w:t>Uz</w:t>
      </w:r>
      <w:proofErr w:type="spellEnd"/>
      <w:r>
        <w:rPr>
          <w:rFonts w:ascii="Arial" w:hAnsi="Arial" w:cs="Arial"/>
          <w:color w:val="48423F"/>
          <w:sz w:val="20"/>
          <w:szCs w:val="20"/>
        </w:rPr>
        <w:t xml:space="preserve"> </w:t>
      </w:r>
      <w:proofErr w:type="spellStart"/>
      <w:r>
        <w:rPr>
          <w:rFonts w:ascii="Arial" w:hAnsi="Arial" w:cs="Arial"/>
          <w:color w:val="48423F"/>
          <w:sz w:val="20"/>
          <w:szCs w:val="20"/>
        </w:rPr>
        <w:t>odredbe</w:t>
      </w:r>
      <w:proofErr w:type="spellEnd"/>
      <w:r>
        <w:rPr>
          <w:rFonts w:ascii="Arial" w:hAnsi="Arial" w:cs="Arial"/>
          <w:color w:val="48423F"/>
          <w:sz w:val="20"/>
          <w:szCs w:val="20"/>
        </w:rPr>
        <w:t xml:space="preserve"> o </w:t>
      </w:r>
      <w:proofErr w:type="spellStart"/>
      <w:r>
        <w:rPr>
          <w:rFonts w:ascii="Arial" w:hAnsi="Arial" w:cs="Arial"/>
          <w:color w:val="48423F"/>
          <w:sz w:val="20"/>
          <w:szCs w:val="20"/>
        </w:rPr>
        <w:t>polaganju</w:t>
      </w:r>
      <w:proofErr w:type="spellEnd"/>
      <w:r>
        <w:rPr>
          <w:rFonts w:ascii="Arial" w:hAnsi="Arial" w:cs="Arial"/>
          <w:color w:val="48423F"/>
          <w:sz w:val="20"/>
          <w:szCs w:val="20"/>
        </w:rPr>
        <w:t xml:space="preserve"> mature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završnog</w:t>
      </w:r>
      <w:proofErr w:type="spellEnd"/>
      <w:r>
        <w:rPr>
          <w:rFonts w:ascii="Arial" w:hAnsi="Arial" w:cs="Arial"/>
          <w:color w:val="48423F"/>
          <w:sz w:val="20"/>
          <w:szCs w:val="20"/>
        </w:rPr>
        <w:t xml:space="preserve"> </w:t>
      </w:r>
      <w:proofErr w:type="spellStart"/>
      <w:r>
        <w:rPr>
          <w:rFonts w:ascii="Arial" w:hAnsi="Arial" w:cs="Arial"/>
          <w:color w:val="48423F"/>
          <w:sz w:val="20"/>
          <w:szCs w:val="20"/>
        </w:rPr>
        <w:t>ispita</w:t>
      </w:r>
      <w:proofErr w:type="spellEnd"/>
      <w:r>
        <w:rPr>
          <w:rFonts w:ascii="Arial" w:hAnsi="Arial" w:cs="Arial"/>
          <w:color w:val="48423F"/>
          <w:sz w:val="20"/>
          <w:szCs w:val="20"/>
        </w:rPr>
        <w:t xml:space="preserve">, </w:t>
      </w:r>
      <w:proofErr w:type="spellStart"/>
      <w:r>
        <w:rPr>
          <w:rFonts w:ascii="Arial" w:hAnsi="Arial" w:cs="Arial"/>
          <w:color w:val="48423F"/>
          <w:sz w:val="20"/>
          <w:szCs w:val="20"/>
        </w:rPr>
        <w:t>određene</w:t>
      </w:r>
      <w:proofErr w:type="spellEnd"/>
      <w:r>
        <w:rPr>
          <w:rFonts w:ascii="Arial" w:hAnsi="Arial" w:cs="Arial"/>
          <w:color w:val="48423F"/>
          <w:sz w:val="20"/>
          <w:szCs w:val="20"/>
        </w:rPr>
        <w:t xml:space="preserve"> </w:t>
      </w:r>
      <w:proofErr w:type="spellStart"/>
      <w:r>
        <w:rPr>
          <w:rFonts w:ascii="Arial" w:hAnsi="Arial" w:cs="Arial"/>
          <w:color w:val="48423F"/>
          <w:sz w:val="20"/>
          <w:szCs w:val="20"/>
        </w:rPr>
        <w:t>izmene</w:t>
      </w:r>
      <w:proofErr w:type="spellEnd"/>
      <w:r>
        <w:rPr>
          <w:rFonts w:ascii="Arial" w:hAnsi="Arial" w:cs="Arial"/>
          <w:color w:val="48423F"/>
          <w:sz w:val="20"/>
          <w:szCs w:val="20"/>
        </w:rPr>
        <w:t xml:space="preserve"> </w:t>
      </w:r>
      <w:proofErr w:type="spellStart"/>
      <w:r>
        <w:rPr>
          <w:rFonts w:ascii="Arial" w:hAnsi="Arial" w:cs="Arial"/>
          <w:color w:val="48423F"/>
          <w:sz w:val="20"/>
          <w:szCs w:val="20"/>
        </w:rPr>
        <w:t>neophodne</w:t>
      </w:r>
      <w:proofErr w:type="spellEnd"/>
      <w:r>
        <w:rPr>
          <w:rFonts w:ascii="Arial" w:hAnsi="Arial" w:cs="Arial"/>
          <w:color w:val="48423F"/>
          <w:sz w:val="20"/>
          <w:szCs w:val="20"/>
        </w:rPr>
        <w:t xml:space="preserve"> </w:t>
      </w:r>
      <w:proofErr w:type="spellStart"/>
      <w:r>
        <w:rPr>
          <w:rFonts w:ascii="Arial" w:hAnsi="Arial" w:cs="Arial"/>
          <w:color w:val="48423F"/>
          <w:sz w:val="20"/>
          <w:szCs w:val="20"/>
        </w:rPr>
        <w:t>su</w:t>
      </w:r>
      <w:proofErr w:type="spellEnd"/>
      <w:r>
        <w:rPr>
          <w:rFonts w:ascii="Arial" w:hAnsi="Arial" w:cs="Arial"/>
          <w:color w:val="48423F"/>
          <w:sz w:val="20"/>
          <w:szCs w:val="20"/>
        </w:rPr>
        <w:t xml:space="preserve"> u </w:t>
      </w:r>
      <w:proofErr w:type="spellStart"/>
      <w:r>
        <w:rPr>
          <w:rFonts w:ascii="Arial" w:hAnsi="Arial" w:cs="Arial"/>
          <w:color w:val="48423F"/>
          <w:sz w:val="20"/>
          <w:szCs w:val="20"/>
        </w:rPr>
        <w:t>članovima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o </w:t>
      </w:r>
      <w:proofErr w:type="spellStart"/>
      <w:r>
        <w:rPr>
          <w:rFonts w:ascii="Arial" w:hAnsi="Arial" w:cs="Arial"/>
          <w:color w:val="48423F"/>
          <w:sz w:val="20"/>
          <w:szCs w:val="20"/>
        </w:rPr>
        <w:t>srednjem</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obrazovanju</w:t>
      </w:r>
      <w:proofErr w:type="spellEnd"/>
      <w:r>
        <w:rPr>
          <w:rFonts w:ascii="Arial" w:hAnsi="Arial" w:cs="Arial"/>
          <w:color w:val="48423F"/>
          <w:sz w:val="20"/>
          <w:szCs w:val="20"/>
        </w:rPr>
        <w:t xml:space="preserve"> </w:t>
      </w:r>
      <w:proofErr w:type="spellStart"/>
      <w:r>
        <w:rPr>
          <w:rFonts w:ascii="Arial" w:hAnsi="Arial" w:cs="Arial"/>
          <w:color w:val="48423F"/>
          <w:sz w:val="20"/>
          <w:szCs w:val="20"/>
        </w:rPr>
        <w:t>kojima</w:t>
      </w:r>
      <w:proofErr w:type="spellEnd"/>
      <w:r>
        <w:rPr>
          <w:rFonts w:ascii="Arial" w:hAnsi="Arial" w:cs="Arial"/>
          <w:color w:val="48423F"/>
          <w:sz w:val="20"/>
          <w:szCs w:val="20"/>
        </w:rPr>
        <w:t xml:space="preserve"> </w:t>
      </w:r>
      <w:proofErr w:type="spellStart"/>
      <w:r>
        <w:rPr>
          <w:rFonts w:ascii="Arial" w:hAnsi="Arial" w:cs="Arial"/>
          <w:color w:val="48423F"/>
          <w:sz w:val="20"/>
          <w:szCs w:val="20"/>
        </w:rPr>
        <w:t>su</w:t>
      </w:r>
      <w:proofErr w:type="spellEnd"/>
      <w:r>
        <w:rPr>
          <w:rFonts w:ascii="Arial" w:hAnsi="Arial" w:cs="Arial"/>
          <w:color w:val="48423F"/>
          <w:sz w:val="20"/>
          <w:szCs w:val="20"/>
        </w:rPr>
        <w:t xml:space="preserve"> </w:t>
      </w:r>
      <w:proofErr w:type="spellStart"/>
      <w:r>
        <w:rPr>
          <w:rFonts w:ascii="Arial" w:hAnsi="Arial" w:cs="Arial"/>
          <w:color w:val="48423F"/>
          <w:sz w:val="20"/>
          <w:szCs w:val="20"/>
        </w:rPr>
        <w:t>propisane</w:t>
      </w:r>
      <w:proofErr w:type="spellEnd"/>
      <w:r>
        <w:rPr>
          <w:rFonts w:ascii="Arial" w:hAnsi="Arial" w:cs="Arial"/>
          <w:color w:val="48423F"/>
          <w:sz w:val="20"/>
          <w:szCs w:val="20"/>
        </w:rPr>
        <w:t> </w:t>
      </w:r>
      <w:proofErr w:type="spellStart"/>
      <w:r>
        <w:rPr>
          <w:rStyle w:val="Strong"/>
          <w:rFonts w:ascii="Arial" w:hAnsi="Arial" w:cs="Arial"/>
          <w:color w:val="1C1C1C"/>
          <w:sz w:val="21"/>
          <w:szCs w:val="21"/>
          <w:bdr w:val="none" w:sz="0" w:space="0" w:color="auto" w:frame="1"/>
        </w:rPr>
        <w:t>evidencije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koje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vodi</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srednja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škola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i</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podaci</w:t>
      </w:r>
      <w:proofErr w:type="spellEnd"/>
      <w:r>
        <w:rPr>
          <w:rStyle w:val="Strong"/>
          <w:rFonts w:ascii="Arial" w:hAnsi="Arial" w:cs="Arial"/>
          <w:color w:val="1C1C1C"/>
          <w:sz w:val="21"/>
          <w:szCs w:val="21"/>
          <w:bdr w:val="none" w:sz="0" w:space="0" w:color="auto" w:frame="1"/>
        </w:rPr>
        <w:t xml:space="preserve"> koji </w:t>
      </w:r>
      <w:proofErr w:type="spellStart"/>
      <w:r>
        <w:rPr>
          <w:rStyle w:val="Strong"/>
          <w:rFonts w:ascii="Arial" w:hAnsi="Arial" w:cs="Arial"/>
          <w:color w:val="1C1C1C"/>
          <w:sz w:val="21"/>
          <w:szCs w:val="21"/>
          <w:bdr w:val="none" w:sz="0" w:space="0" w:color="auto" w:frame="1"/>
        </w:rPr>
        <w:t>su</w:t>
      </w:r>
      <w:proofErr w:type="spellEnd"/>
      <w:r>
        <w:rPr>
          <w:rStyle w:val="Strong"/>
          <w:rFonts w:ascii="Arial" w:hAnsi="Arial" w:cs="Arial"/>
          <w:color w:val="1C1C1C"/>
          <w:sz w:val="21"/>
          <w:szCs w:val="21"/>
          <w:bdr w:val="none" w:sz="0" w:space="0" w:color="auto" w:frame="1"/>
        </w:rPr>
        <w:t xml:space="preserve"> deo </w:t>
      </w:r>
      <w:proofErr w:type="spellStart"/>
      <w:r>
        <w:rPr>
          <w:rStyle w:val="Strong"/>
          <w:rFonts w:ascii="Arial" w:hAnsi="Arial" w:cs="Arial"/>
          <w:color w:val="1C1C1C"/>
          <w:sz w:val="21"/>
          <w:szCs w:val="21"/>
          <w:bdr w:val="none" w:sz="0" w:space="0" w:color="auto" w:frame="1"/>
        </w:rPr>
        <w:t>tih</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evidencija</w:t>
      </w:r>
      <w:proofErr w:type="spellEnd"/>
      <w:r>
        <w:rPr>
          <w:rFonts w:ascii="Arial" w:hAnsi="Arial" w:cs="Arial"/>
          <w:color w:val="48423F"/>
          <w:sz w:val="20"/>
          <w:szCs w:val="20"/>
        </w:rPr>
        <w:t xml:space="preserve">, </w:t>
      </w:r>
      <w:proofErr w:type="spellStart"/>
      <w:r>
        <w:rPr>
          <w:rFonts w:ascii="Arial" w:hAnsi="Arial" w:cs="Arial"/>
          <w:color w:val="48423F"/>
          <w:sz w:val="20"/>
          <w:szCs w:val="20"/>
        </w:rPr>
        <w:t>kao</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odredbe</w:t>
      </w:r>
      <w:proofErr w:type="spellEnd"/>
      <w:r>
        <w:rPr>
          <w:rFonts w:ascii="Arial" w:hAnsi="Arial" w:cs="Arial"/>
          <w:color w:val="48423F"/>
          <w:sz w:val="20"/>
          <w:szCs w:val="20"/>
        </w:rPr>
        <w:t xml:space="preserve"> </w:t>
      </w:r>
      <w:proofErr w:type="spellStart"/>
      <w:r>
        <w:rPr>
          <w:rFonts w:ascii="Arial" w:hAnsi="Arial" w:cs="Arial"/>
          <w:color w:val="48423F"/>
          <w:sz w:val="20"/>
          <w:szCs w:val="20"/>
        </w:rPr>
        <w:t>kojima</w:t>
      </w:r>
      <w:proofErr w:type="spellEnd"/>
      <w:r>
        <w:rPr>
          <w:rFonts w:ascii="Arial" w:hAnsi="Arial" w:cs="Arial"/>
          <w:color w:val="48423F"/>
          <w:sz w:val="20"/>
          <w:szCs w:val="20"/>
        </w:rPr>
        <w:t xml:space="preserve"> je </w:t>
      </w:r>
      <w:proofErr w:type="spellStart"/>
      <w:r>
        <w:rPr>
          <w:rFonts w:ascii="Arial" w:hAnsi="Arial" w:cs="Arial"/>
          <w:color w:val="48423F"/>
          <w:sz w:val="20"/>
          <w:szCs w:val="20"/>
        </w:rPr>
        <w:t>propisano</w:t>
      </w:r>
      <w:proofErr w:type="spellEnd"/>
      <w:r>
        <w:rPr>
          <w:rFonts w:ascii="Arial" w:hAnsi="Arial" w:cs="Arial"/>
          <w:color w:val="48423F"/>
          <w:sz w:val="20"/>
          <w:szCs w:val="20"/>
        </w:rPr>
        <w:t> </w:t>
      </w:r>
      <w:proofErr w:type="spellStart"/>
      <w:r>
        <w:rPr>
          <w:rStyle w:val="Strong"/>
          <w:rFonts w:ascii="Arial" w:hAnsi="Arial" w:cs="Arial"/>
          <w:color w:val="1C1C1C"/>
          <w:sz w:val="21"/>
          <w:szCs w:val="21"/>
          <w:bdr w:val="none" w:sz="0" w:space="0" w:color="auto" w:frame="1"/>
        </w:rPr>
        <w:t>koje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podatke</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dostavlja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osnovna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škola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prilikom</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upisa</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učenika</w:t>
      </w:r>
      <w:proofErr w:type="spellEnd"/>
      <w:r>
        <w:rPr>
          <w:rStyle w:val="Strong"/>
          <w:rFonts w:ascii="Arial" w:hAnsi="Arial" w:cs="Arial"/>
          <w:color w:val="1C1C1C"/>
          <w:sz w:val="21"/>
          <w:szCs w:val="21"/>
          <w:bdr w:val="none" w:sz="0" w:space="0" w:color="auto" w:frame="1"/>
        </w:rPr>
        <w:t xml:space="preserve"> u </w:t>
      </w:r>
      <w:proofErr w:type="spellStart"/>
      <w:r>
        <w:rPr>
          <w:rStyle w:val="Strong"/>
          <w:rFonts w:ascii="Arial" w:hAnsi="Arial" w:cs="Arial"/>
          <w:color w:val="1C1C1C"/>
          <w:sz w:val="21"/>
          <w:szCs w:val="21"/>
          <w:bdr w:val="none" w:sz="0" w:space="0" w:color="auto" w:frame="1"/>
        </w:rPr>
        <w:t>srednju</w:t>
      </w:r>
      <w:proofErr w:type="spellEnd"/>
      <w:r>
        <w:rPr>
          <w:rStyle w:val="Strong"/>
          <w:rFonts w:ascii="Arial" w:hAnsi="Arial" w:cs="Arial"/>
          <w:color w:val="1C1C1C"/>
          <w:sz w:val="21"/>
          <w:szCs w:val="21"/>
          <w:bdr w:val="none" w:sz="0" w:space="0" w:color="auto" w:frame="1"/>
        </w:rPr>
        <w:t xml:space="preserve"> </w:t>
      </w:r>
      <w:proofErr w:type="spellStart"/>
      <w:r>
        <w:rPr>
          <w:rStyle w:val="Strong"/>
          <w:rFonts w:ascii="Arial" w:hAnsi="Arial" w:cs="Arial"/>
          <w:color w:val="1C1C1C"/>
          <w:sz w:val="21"/>
          <w:szCs w:val="21"/>
          <w:bdr w:val="none" w:sz="0" w:space="0" w:color="auto" w:frame="1"/>
        </w:rPr>
        <w:t>školu</w:t>
      </w:r>
      <w:proofErr w:type="spellEnd"/>
      <w:r>
        <w:rPr>
          <w:rFonts w:ascii="Arial" w:hAnsi="Arial" w:cs="Arial"/>
          <w:color w:val="48423F"/>
          <w:sz w:val="20"/>
          <w:szCs w:val="20"/>
        </w:rPr>
        <w:t xml:space="preserve">. </w:t>
      </w:r>
      <w:proofErr w:type="spellStart"/>
      <w:r>
        <w:rPr>
          <w:rFonts w:ascii="Arial" w:hAnsi="Arial" w:cs="Arial"/>
          <w:color w:val="48423F"/>
          <w:sz w:val="20"/>
          <w:szCs w:val="20"/>
        </w:rPr>
        <w:t>Izmene</w:t>
      </w:r>
      <w:proofErr w:type="spellEnd"/>
      <w:r>
        <w:rPr>
          <w:rFonts w:ascii="Arial" w:hAnsi="Arial" w:cs="Arial"/>
          <w:color w:val="48423F"/>
          <w:sz w:val="20"/>
          <w:szCs w:val="20"/>
        </w:rPr>
        <w:t xml:space="preserve"> </w:t>
      </w:r>
      <w:proofErr w:type="spellStart"/>
      <w:r>
        <w:rPr>
          <w:rFonts w:ascii="Arial" w:hAnsi="Arial" w:cs="Arial"/>
          <w:color w:val="48423F"/>
          <w:sz w:val="20"/>
          <w:szCs w:val="20"/>
        </w:rPr>
        <w:t>su</w:t>
      </w:r>
      <w:proofErr w:type="spellEnd"/>
      <w:r>
        <w:rPr>
          <w:rFonts w:ascii="Arial" w:hAnsi="Arial" w:cs="Arial"/>
          <w:color w:val="48423F"/>
          <w:sz w:val="20"/>
          <w:szCs w:val="20"/>
        </w:rPr>
        <w:t xml:space="preserve"> </w:t>
      </w:r>
      <w:proofErr w:type="spellStart"/>
      <w:r>
        <w:rPr>
          <w:rFonts w:ascii="Arial" w:hAnsi="Arial" w:cs="Arial"/>
          <w:color w:val="48423F"/>
          <w:sz w:val="20"/>
          <w:szCs w:val="20"/>
        </w:rPr>
        <w:t>potrebne</w:t>
      </w:r>
      <w:proofErr w:type="spellEnd"/>
      <w:r>
        <w:rPr>
          <w:rFonts w:ascii="Arial" w:hAnsi="Arial" w:cs="Arial"/>
          <w:color w:val="48423F"/>
          <w:sz w:val="20"/>
          <w:szCs w:val="20"/>
        </w:rPr>
        <w:t xml:space="preserve"> u </w:t>
      </w:r>
      <w:proofErr w:type="spellStart"/>
      <w:r>
        <w:rPr>
          <w:rFonts w:ascii="Arial" w:hAnsi="Arial" w:cs="Arial"/>
          <w:color w:val="48423F"/>
          <w:sz w:val="20"/>
          <w:szCs w:val="20"/>
        </w:rPr>
        <w:t>svrhu</w:t>
      </w:r>
      <w:proofErr w:type="spellEnd"/>
      <w:r>
        <w:rPr>
          <w:rFonts w:ascii="Arial" w:hAnsi="Arial" w:cs="Arial"/>
          <w:color w:val="48423F"/>
          <w:sz w:val="20"/>
          <w:szCs w:val="20"/>
        </w:rPr>
        <w:t xml:space="preserve"> </w:t>
      </w:r>
      <w:proofErr w:type="spellStart"/>
      <w:r>
        <w:rPr>
          <w:rFonts w:ascii="Arial" w:hAnsi="Arial" w:cs="Arial"/>
          <w:color w:val="48423F"/>
          <w:sz w:val="20"/>
          <w:szCs w:val="20"/>
        </w:rPr>
        <w:t>usklađivanja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o </w:t>
      </w:r>
      <w:proofErr w:type="spellStart"/>
      <w:r>
        <w:rPr>
          <w:rFonts w:ascii="Arial" w:hAnsi="Arial" w:cs="Arial"/>
          <w:color w:val="48423F"/>
          <w:sz w:val="20"/>
          <w:szCs w:val="20"/>
        </w:rPr>
        <w:t>srednjem</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obrazovanju</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vaspitanju</w:t>
      </w:r>
      <w:proofErr w:type="spellEnd"/>
      <w:r>
        <w:rPr>
          <w:rFonts w:ascii="Arial" w:hAnsi="Arial" w:cs="Arial"/>
          <w:color w:val="48423F"/>
          <w:sz w:val="20"/>
          <w:szCs w:val="20"/>
        </w:rPr>
        <w:t xml:space="preserve"> </w:t>
      </w:r>
      <w:proofErr w:type="spellStart"/>
      <w:r>
        <w:rPr>
          <w:rFonts w:ascii="Arial" w:hAnsi="Arial" w:cs="Arial"/>
          <w:color w:val="48423F"/>
          <w:sz w:val="20"/>
          <w:szCs w:val="20"/>
        </w:rPr>
        <w:t>sa</w:t>
      </w:r>
      <w:proofErr w:type="spellEnd"/>
      <w:r>
        <w:rPr>
          <w:rFonts w:ascii="Arial" w:hAnsi="Arial" w:cs="Arial"/>
          <w:color w:val="48423F"/>
          <w:sz w:val="20"/>
          <w:szCs w:val="20"/>
        </w:rPr>
        <w:t xml:space="preserve"> </w:t>
      </w:r>
      <w:proofErr w:type="spellStart"/>
      <w:r>
        <w:rPr>
          <w:rFonts w:ascii="Arial" w:hAnsi="Arial" w:cs="Arial"/>
          <w:color w:val="48423F"/>
          <w:sz w:val="20"/>
          <w:szCs w:val="20"/>
        </w:rPr>
        <w:t>odredbama</w:t>
      </w:r>
      <w:proofErr w:type="spellEnd"/>
      <w:r>
        <w:rPr>
          <w:rFonts w:ascii="Arial" w:hAnsi="Arial" w:cs="Arial"/>
          <w:color w:val="48423F"/>
          <w:sz w:val="20"/>
          <w:szCs w:val="20"/>
        </w:rPr>
        <w:t xml:space="preserve"> ZOSOV-a </w:t>
      </w:r>
      <w:proofErr w:type="spellStart"/>
      <w:r>
        <w:rPr>
          <w:rFonts w:ascii="Arial" w:hAnsi="Arial" w:cs="Arial"/>
          <w:color w:val="48423F"/>
          <w:sz w:val="20"/>
          <w:szCs w:val="20"/>
        </w:rPr>
        <w:t>kojima</w:t>
      </w:r>
      <w:proofErr w:type="spellEnd"/>
      <w:r>
        <w:rPr>
          <w:rFonts w:ascii="Arial" w:hAnsi="Arial" w:cs="Arial"/>
          <w:color w:val="48423F"/>
          <w:sz w:val="20"/>
          <w:szCs w:val="20"/>
        </w:rPr>
        <w:t xml:space="preserve"> </w:t>
      </w:r>
      <w:proofErr w:type="spellStart"/>
      <w:r>
        <w:rPr>
          <w:rFonts w:ascii="Arial" w:hAnsi="Arial" w:cs="Arial"/>
          <w:color w:val="48423F"/>
          <w:sz w:val="20"/>
          <w:szCs w:val="20"/>
        </w:rPr>
        <w:t>su</w:t>
      </w:r>
      <w:proofErr w:type="spellEnd"/>
      <w:r>
        <w:rPr>
          <w:rFonts w:ascii="Arial" w:hAnsi="Arial" w:cs="Arial"/>
          <w:color w:val="48423F"/>
          <w:sz w:val="20"/>
          <w:szCs w:val="20"/>
        </w:rPr>
        <w:t xml:space="preserve"> </w:t>
      </w:r>
      <w:proofErr w:type="spellStart"/>
      <w:r>
        <w:rPr>
          <w:rFonts w:ascii="Arial" w:hAnsi="Arial" w:cs="Arial"/>
          <w:color w:val="48423F"/>
          <w:sz w:val="20"/>
          <w:szCs w:val="20"/>
        </w:rPr>
        <w:t>propisani</w:t>
      </w:r>
      <w:proofErr w:type="spellEnd"/>
      <w:r>
        <w:rPr>
          <w:rFonts w:ascii="Arial" w:hAnsi="Arial" w:cs="Arial"/>
          <w:color w:val="48423F"/>
          <w:sz w:val="20"/>
          <w:szCs w:val="20"/>
        </w:rPr>
        <w:t xml:space="preserve"> </w:t>
      </w:r>
      <w:proofErr w:type="spellStart"/>
      <w:r>
        <w:rPr>
          <w:rFonts w:ascii="Arial" w:hAnsi="Arial" w:cs="Arial"/>
          <w:color w:val="48423F"/>
          <w:sz w:val="20"/>
          <w:szCs w:val="20"/>
        </w:rPr>
        <w:t>registri</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podaci</w:t>
      </w:r>
      <w:proofErr w:type="spellEnd"/>
      <w:r>
        <w:rPr>
          <w:rFonts w:ascii="Arial" w:hAnsi="Arial" w:cs="Arial"/>
          <w:color w:val="48423F"/>
          <w:sz w:val="20"/>
          <w:szCs w:val="20"/>
        </w:rPr>
        <w:t xml:space="preserve"> </w:t>
      </w:r>
      <w:proofErr w:type="spellStart"/>
      <w:r>
        <w:rPr>
          <w:rFonts w:ascii="Arial" w:hAnsi="Arial" w:cs="Arial"/>
          <w:color w:val="48423F"/>
          <w:sz w:val="20"/>
          <w:szCs w:val="20"/>
        </w:rPr>
        <w:t>koje</w:t>
      </w:r>
      <w:proofErr w:type="spellEnd"/>
      <w:r>
        <w:rPr>
          <w:rFonts w:ascii="Arial" w:hAnsi="Arial" w:cs="Arial"/>
          <w:color w:val="48423F"/>
          <w:sz w:val="20"/>
          <w:szCs w:val="20"/>
        </w:rPr>
        <w:t xml:space="preserve"> </w:t>
      </w:r>
      <w:proofErr w:type="spellStart"/>
      <w:r>
        <w:rPr>
          <w:rFonts w:ascii="Arial" w:hAnsi="Arial" w:cs="Arial"/>
          <w:color w:val="48423F"/>
          <w:sz w:val="20"/>
          <w:szCs w:val="20"/>
        </w:rPr>
        <w:t>vode</w:t>
      </w:r>
      <w:proofErr w:type="spellEnd"/>
      <w:r>
        <w:rPr>
          <w:rFonts w:ascii="Arial" w:hAnsi="Arial" w:cs="Arial"/>
          <w:color w:val="48423F"/>
          <w:sz w:val="20"/>
          <w:szCs w:val="20"/>
        </w:rPr>
        <w:t xml:space="preserve"> </w:t>
      </w:r>
      <w:proofErr w:type="spellStart"/>
      <w:r>
        <w:rPr>
          <w:rFonts w:ascii="Arial" w:hAnsi="Arial" w:cs="Arial"/>
          <w:color w:val="48423F"/>
          <w:sz w:val="20"/>
          <w:szCs w:val="20"/>
        </w:rPr>
        <w:t>ustanove</w:t>
      </w:r>
      <w:proofErr w:type="spellEnd"/>
      <w:r>
        <w:rPr>
          <w:rFonts w:ascii="Arial" w:hAnsi="Arial" w:cs="Arial"/>
          <w:color w:val="48423F"/>
          <w:sz w:val="20"/>
          <w:szCs w:val="20"/>
        </w:rPr>
        <w:t xml:space="preserve"> </w:t>
      </w:r>
      <w:proofErr w:type="spellStart"/>
      <w:r>
        <w:rPr>
          <w:rFonts w:ascii="Arial" w:hAnsi="Arial" w:cs="Arial"/>
          <w:color w:val="48423F"/>
          <w:sz w:val="20"/>
          <w:szCs w:val="20"/>
        </w:rPr>
        <w:t>iz</w:t>
      </w:r>
      <w:proofErr w:type="spellEnd"/>
      <w:r>
        <w:rPr>
          <w:rFonts w:ascii="Arial" w:hAnsi="Arial" w:cs="Arial"/>
          <w:color w:val="48423F"/>
          <w:sz w:val="20"/>
          <w:szCs w:val="20"/>
        </w:rPr>
        <w:t xml:space="preserve"> </w:t>
      </w:r>
      <w:proofErr w:type="spellStart"/>
      <w:r>
        <w:rPr>
          <w:rFonts w:ascii="Arial" w:hAnsi="Arial" w:cs="Arial"/>
          <w:color w:val="48423F"/>
          <w:sz w:val="20"/>
          <w:szCs w:val="20"/>
        </w:rPr>
        <w:t>oblasti</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obrazovanja</w:t>
      </w:r>
      <w:proofErr w:type="spellEnd"/>
      <w:r>
        <w:rPr>
          <w:rFonts w:ascii="Arial" w:hAnsi="Arial" w:cs="Arial"/>
          <w:color w:val="48423F"/>
          <w:sz w:val="20"/>
          <w:szCs w:val="20"/>
        </w:rPr>
        <w:t xml:space="preserve">, a u </w:t>
      </w:r>
      <w:proofErr w:type="spellStart"/>
      <w:r>
        <w:rPr>
          <w:rFonts w:ascii="Arial" w:hAnsi="Arial" w:cs="Arial"/>
          <w:color w:val="48423F"/>
          <w:sz w:val="20"/>
          <w:szCs w:val="20"/>
        </w:rPr>
        <w:t>skladu</w:t>
      </w:r>
      <w:proofErr w:type="spellEnd"/>
      <w:r>
        <w:rPr>
          <w:rFonts w:ascii="Arial" w:hAnsi="Arial" w:cs="Arial"/>
          <w:color w:val="48423F"/>
          <w:sz w:val="20"/>
          <w:szCs w:val="20"/>
        </w:rPr>
        <w:t xml:space="preserve"> </w:t>
      </w:r>
      <w:proofErr w:type="spellStart"/>
      <w:r>
        <w:rPr>
          <w:rFonts w:ascii="Arial" w:hAnsi="Arial" w:cs="Arial"/>
          <w:color w:val="48423F"/>
          <w:sz w:val="20"/>
          <w:szCs w:val="20"/>
        </w:rPr>
        <w:t>sa</w:t>
      </w:r>
      <w:proofErr w:type="spellEnd"/>
      <w:r>
        <w:rPr>
          <w:rFonts w:ascii="Arial" w:hAnsi="Arial" w:cs="Arial"/>
          <w:color w:val="48423F"/>
          <w:sz w:val="20"/>
          <w:szCs w:val="20"/>
        </w:rPr>
        <w:t xml:space="preserve"> </w:t>
      </w:r>
      <w:proofErr w:type="spellStart"/>
      <w:r>
        <w:rPr>
          <w:rFonts w:ascii="Arial" w:hAnsi="Arial" w:cs="Arial"/>
          <w:color w:val="48423F"/>
          <w:sz w:val="20"/>
          <w:szCs w:val="20"/>
        </w:rPr>
        <w:t>uvođenjem</w:t>
      </w:r>
      <w:proofErr w:type="spellEnd"/>
      <w:r>
        <w:rPr>
          <w:rFonts w:ascii="Arial" w:hAnsi="Arial" w:cs="Arial"/>
          <w:color w:val="48423F"/>
          <w:sz w:val="20"/>
          <w:szCs w:val="20"/>
        </w:rPr>
        <w:t xml:space="preserve"> </w:t>
      </w:r>
      <w:proofErr w:type="spellStart"/>
      <w:r>
        <w:rPr>
          <w:rFonts w:ascii="Arial" w:hAnsi="Arial" w:cs="Arial"/>
          <w:color w:val="48423F"/>
          <w:sz w:val="20"/>
          <w:szCs w:val="20"/>
        </w:rPr>
        <w:t>portala</w:t>
      </w:r>
      <w:proofErr w:type="spellEnd"/>
      <w:r>
        <w:rPr>
          <w:rFonts w:ascii="Arial" w:hAnsi="Arial" w:cs="Arial"/>
          <w:color w:val="48423F"/>
          <w:sz w:val="20"/>
          <w:szCs w:val="20"/>
        </w:rPr>
        <w:t xml:space="preserve"> Moja </w:t>
      </w:r>
      <w:proofErr w:type="spellStart"/>
      <w:r>
        <w:rPr>
          <w:rFonts w:ascii="Arial" w:hAnsi="Arial" w:cs="Arial"/>
          <w:color w:val="48423F"/>
          <w:sz w:val="20"/>
          <w:szCs w:val="20"/>
        </w:rPr>
        <w:t>srednja</w:t>
      </w:r>
      <w:proofErr w:type="spellEnd"/>
      <w:r>
        <w:rPr>
          <w:rFonts w:ascii="Arial" w:hAnsi="Arial" w:cs="Arial"/>
          <w:color w:val="48423F"/>
          <w:sz w:val="20"/>
          <w:szCs w:val="20"/>
        </w:rPr>
        <w:t xml:space="preserve"> </w:t>
      </w:r>
      <w:proofErr w:type="spellStart"/>
      <w:r>
        <w:rPr>
          <w:rFonts w:ascii="Arial" w:hAnsi="Arial" w:cs="Arial"/>
          <w:color w:val="48423F"/>
          <w:sz w:val="20"/>
          <w:szCs w:val="20"/>
        </w:rPr>
        <w:t>škola</w:t>
      </w:r>
      <w:proofErr w:type="spellEnd"/>
      <w:r>
        <w:rPr>
          <w:rFonts w:ascii="Arial" w:hAnsi="Arial" w:cs="Arial"/>
          <w:color w:val="48423F"/>
          <w:sz w:val="20"/>
          <w:szCs w:val="20"/>
        </w:rPr>
        <w:t xml:space="preserve">. </w:t>
      </w:r>
      <w:proofErr w:type="spellStart"/>
      <w:r>
        <w:rPr>
          <w:rFonts w:ascii="Arial" w:hAnsi="Arial" w:cs="Arial"/>
          <w:color w:val="48423F"/>
          <w:sz w:val="20"/>
          <w:szCs w:val="20"/>
        </w:rPr>
        <w:t>Takođe</w:t>
      </w:r>
      <w:proofErr w:type="spellEnd"/>
      <w:r>
        <w:rPr>
          <w:rFonts w:ascii="Arial" w:hAnsi="Arial" w:cs="Arial"/>
          <w:color w:val="48423F"/>
          <w:sz w:val="20"/>
          <w:szCs w:val="20"/>
        </w:rPr>
        <w:t xml:space="preserve">, </w:t>
      </w:r>
      <w:proofErr w:type="spellStart"/>
      <w:r>
        <w:rPr>
          <w:rFonts w:ascii="Arial" w:hAnsi="Arial" w:cs="Arial"/>
          <w:color w:val="48423F"/>
          <w:sz w:val="20"/>
          <w:szCs w:val="20"/>
        </w:rPr>
        <w:t>izmenama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dopunama</w:t>
      </w:r>
      <w:proofErr w:type="spellEnd"/>
      <w:r>
        <w:rPr>
          <w:rFonts w:ascii="Arial" w:hAnsi="Arial" w:cs="Arial"/>
          <w:color w:val="48423F"/>
          <w:sz w:val="20"/>
          <w:szCs w:val="20"/>
        </w:rPr>
        <w:t xml:space="preserve"> </w:t>
      </w:r>
      <w:proofErr w:type="spellStart"/>
      <w:r>
        <w:rPr>
          <w:rFonts w:ascii="Arial" w:hAnsi="Arial" w:cs="Arial"/>
          <w:color w:val="48423F"/>
          <w:sz w:val="20"/>
          <w:szCs w:val="20"/>
        </w:rPr>
        <w:t>Zakona</w:t>
      </w:r>
      <w:proofErr w:type="spellEnd"/>
      <w:r>
        <w:rPr>
          <w:rFonts w:ascii="Arial" w:hAnsi="Arial" w:cs="Arial"/>
          <w:color w:val="48423F"/>
          <w:sz w:val="20"/>
          <w:szCs w:val="20"/>
        </w:rPr>
        <w:t xml:space="preserve"> o </w:t>
      </w:r>
      <w:proofErr w:type="spellStart"/>
      <w:r>
        <w:rPr>
          <w:rFonts w:ascii="Arial" w:hAnsi="Arial" w:cs="Arial"/>
          <w:color w:val="48423F"/>
          <w:sz w:val="20"/>
          <w:szCs w:val="20"/>
        </w:rPr>
        <w:t>srednjem</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obrazovanju</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vaspitanju</w:t>
      </w:r>
      <w:proofErr w:type="spellEnd"/>
      <w:r>
        <w:rPr>
          <w:rFonts w:ascii="Arial" w:hAnsi="Arial" w:cs="Arial"/>
          <w:color w:val="48423F"/>
          <w:sz w:val="20"/>
          <w:szCs w:val="20"/>
        </w:rPr>
        <w:t xml:space="preserve"> </w:t>
      </w:r>
      <w:proofErr w:type="spellStart"/>
      <w:r>
        <w:rPr>
          <w:rFonts w:ascii="Arial" w:hAnsi="Arial" w:cs="Arial"/>
          <w:color w:val="48423F"/>
          <w:sz w:val="20"/>
          <w:szCs w:val="20"/>
        </w:rPr>
        <w:t>vrši</w:t>
      </w:r>
      <w:proofErr w:type="spellEnd"/>
      <w:r>
        <w:rPr>
          <w:rFonts w:ascii="Arial" w:hAnsi="Arial" w:cs="Arial"/>
          <w:color w:val="48423F"/>
          <w:sz w:val="20"/>
          <w:szCs w:val="20"/>
        </w:rPr>
        <w:t xml:space="preserve"> se </w:t>
      </w:r>
      <w:proofErr w:type="spellStart"/>
      <w:r>
        <w:rPr>
          <w:rFonts w:ascii="Arial" w:hAnsi="Arial" w:cs="Arial"/>
          <w:color w:val="48423F"/>
          <w:sz w:val="20"/>
          <w:szCs w:val="20"/>
        </w:rPr>
        <w:t>usklađivanje</w:t>
      </w:r>
      <w:proofErr w:type="spellEnd"/>
      <w:r>
        <w:rPr>
          <w:rFonts w:ascii="Arial" w:hAnsi="Arial" w:cs="Arial"/>
          <w:color w:val="48423F"/>
          <w:sz w:val="20"/>
          <w:szCs w:val="20"/>
        </w:rPr>
        <w:t xml:space="preserve"> </w:t>
      </w:r>
      <w:proofErr w:type="spellStart"/>
      <w:r>
        <w:rPr>
          <w:rFonts w:ascii="Arial" w:hAnsi="Arial" w:cs="Arial"/>
          <w:color w:val="48423F"/>
          <w:sz w:val="20"/>
          <w:szCs w:val="20"/>
        </w:rPr>
        <w:t>sa</w:t>
      </w:r>
      <w:proofErr w:type="spellEnd"/>
      <w:r>
        <w:rPr>
          <w:rFonts w:ascii="Arial" w:hAnsi="Arial" w:cs="Arial"/>
          <w:color w:val="48423F"/>
          <w:sz w:val="20"/>
          <w:szCs w:val="20"/>
        </w:rPr>
        <w:t> </w:t>
      </w:r>
      <w:proofErr w:type="spellStart"/>
      <w:r>
        <w:rPr>
          <w:rStyle w:val="Emphasis"/>
          <w:rFonts w:ascii="Arial" w:hAnsi="Arial" w:cs="Arial"/>
          <w:color w:val="48423F"/>
          <w:sz w:val="21"/>
          <w:szCs w:val="21"/>
          <w:bdr w:val="none" w:sz="0" w:space="0" w:color="auto" w:frame="1"/>
        </w:rPr>
        <w:t>Zakonom</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zaštiti</w:t>
      </w:r>
      <w:proofErr w:type="spellEnd"/>
      <w:r>
        <w:rPr>
          <w:rStyle w:val="Emphasis"/>
          <w:rFonts w:ascii="Arial" w:hAnsi="Arial" w:cs="Arial"/>
          <w:color w:val="48423F"/>
          <w:sz w:val="21"/>
          <w:szCs w:val="21"/>
          <w:bdr w:val="none" w:sz="0" w:space="0" w:color="auto" w:frame="1"/>
        </w:rPr>
        <w:t xml:space="preserve"> </w:t>
      </w:r>
      <w:proofErr w:type="spellStart"/>
      <w:r>
        <w:rPr>
          <w:rStyle w:val="Emphasis"/>
          <w:rFonts w:ascii="Arial" w:hAnsi="Arial" w:cs="Arial"/>
          <w:color w:val="48423F"/>
          <w:sz w:val="21"/>
          <w:szCs w:val="21"/>
          <w:bdr w:val="none" w:sz="0" w:space="0" w:color="auto" w:frame="1"/>
        </w:rPr>
        <w:t>podataka</w:t>
      </w:r>
      <w:proofErr w:type="spellEnd"/>
      <w:r>
        <w:rPr>
          <w:rStyle w:val="Emphasis"/>
          <w:rFonts w:ascii="Arial" w:hAnsi="Arial" w:cs="Arial"/>
          <w:color w:val="48423F"/>
          <w:sz w:val="21"/>
          <w:szCs w:val="21"/>
          <w:bdr w:val="none" w:sz="0" w:space="0" w:color="auto" w:frame="1"/>
        </w:rPr>
        <w:t xml:space="preserve"> o </w:t>
      </w:r>
      <w:proofErr w:type="spellStart"/>
      <w:r>
        <w:rPr>
          <w:rStyle w:val="Emphasis"/>
          <w:rFonts w:ascii="Arial" w:hAnsi="Arial" w:cs="Arial"/>
          <w:color w:val="48423F"/>
          <w:sz w:val="21"/>
          <w:szCs w:val="21"/>
          <w:bdr w:val="none" w:sz="0" w:space="0" w:color="auto" w:frame="1"/>
        </w:rPr>
        <w:t>ličnosti</w:t>
      </w:r>
      <w:proofErr w:type="spellEnd"/>
      <w:r>
        <w:rPr>
          <w:rFonts w:ascii="Arial" w:hAnsi="Arial" w:cs="Arial"/>
          <w:color w:val="48423F"/>
          <w:sz w:val="20"/>
          <w:szCs w:val="20"/>
        </w:rPr>
        <w:t>.</w:t>
      </w:r>
    </w:p>
    <w:p w14:paraId="75BE04F9"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t>Predložene</w:t>
      </w:r>
      <w:proofErr w:type="spellEnd"/>
      <w:r>
        <w:rPr>
          <w:rFonts w:ascii="Arial" w:hAnsi="Arial" w:cs="Arial"/>
          <w:color w:val="48423F"/>
          <w:sz w:val="20"/>
          <w:szCs w:val="20"/>
        </w:rPr>
        <w:t xml:space="preserve"> </w:t>
      </w:r>
      <w:proofErr w:type="spellStart"/>
      <w:r>
        <w:rPr>
          <w:rFonts w:ascii="Arial" w:hAnsi="Arial" w:cs="Arial"/>
          <w:color w:val="48423F"/>
          <w:sz w:val="20"/>
          <w:szCs w:val="20"/>
        </w:rPr>
        <w:t>izmene</w:t>
      </w:r>
      <w:proofErr w:type="spellEnd"/>
      <w:r>
        <w:rPr>
          <w:rFonts w:ascii="Arial" w:hAnsi="Arial" w:cs="Arial"/>
          <w:color w:val="48423F"/>
          <w:sz w:val="20"/>
          <w:szCs w:val="20"/>
        </w:rPr>
        <w:t xml:space="preserve"> </w:t>
      </w:r>
      <w:proofErr w:type="gramStart"/>
      <w:r>
        <w:rPr>
          <w:rFonts w:ascii="Arial" w:hAnsi="Arial" w:cs="Arial"/>
          <w:color w:val="48423F"/>
          <w:sz w:val="20"/>
          <w:szCs w:val="20"/>
        </w:rPr>
        <w:t xml:space="preserve">se  </w:t>
      </w:r>
      <w:proofErr w:type="spellStart"/>
      <w:r>
        <w:rPr>
          <w:rFonts w:ascii="Arial" w:hAnsi="Arial" w:cs="Arial"/>
          <w:color w:val="48423F"/>
          <w:sz w:val="20"/>
          <w:szCs w:val="20"/>
        </w:rPr>
        <w:t>odnose</w:t>
      </w:r>
      <w:proofErr w:type="spellEnd"/>
      <w:proofErr w:type="gram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na</w:t>
      </w:r>
      <w:proofErr w:type="spellEnd"/>
      <w:r>
        <w:rPr>
          <w:rFonts w:ascii="Arial" w:hAnsi="Arial" w:cs="Arial"/>
          <w:color w:val="48423F"/>
          <w:sz w:val="20"/>
          <w:szCs w:val="20"/>
        </w:rPr>
        <w:t xml:space="preserve"> </w:t>
      </w:r>
      <w:proofErr w:type="spellStart"/>
      <w:r>
        <w:rPr>
          <w:rFonts w:ascii="Arial" w:hAnsi="Arial" w:cs="Arial"/>
          <w:color w:val="48423F"/>
          <w:sz w:val="20"/>
          <w:szCs w:val="20"/>
        </w:rPr>
        <w:t>uređivanje</w:t>
      </w:r>
      <w:proofErr w:type="spellEnd"/>
      <w:r>
        <w:rPr>
          <w:rFonts w:ascii="Arial" w:hAnsi="Arial" w:cs="Arial"/>
          <w:color w:val="48423F"/>
          <w:sz w:val="20"/>
          <w:szCs w:val="20"/>
        </w:rPr>
        <w:t xml:space="preserve"> </w:t>
      </w:r>
      <w:proofErr w:type="spellStart"/>
      <w:r>
        <w:rPr>
          <w:rFonts w:ascii="Arial" w:hAnsi="Arial" w:cs="Arial"/>
          <w:color w:val="48423F"/>
          <w:sz w:val="20"/>
          <w:szCs w:val="20"/>
        </w:rPr>
        <w:t>ekzkurzija</w:t>
      </w:r>
      <w:proofErr w:type="spellEnd"/>
      <w:r>
        <w:rPr>
          <w:rFonts w:ascii="Arial" w:hAnsi="Arial" w:cs="Arial"/>
          <w:color w:val="48423F"/>
          <w:sz w:val="20"/>
          <w:szCs w:val="20"/>
        </w:rPr>
        <w:t xml:space="preserve">, </w:t>
      </w:r>
      <w:proofErr w:type="spellStart"/>
      <w:r>
        <w:rPr>
          <w:rFonts w:ascii="Arial" w:hAnsi="Arial" w:cs="Arial"/>
          <w:color w:val="48423F"/>
          <w:sz w:val="20"/>
          <w:szCs w:val="20"/>
        </w:rPr>
        <w:t>zatim</w:t>
      </w:r>
      <w:proofErr w:type="spellEnd"/>
      <w:r>
        <w:rPr>
          <w:rFonts w:ascii="Arial" w:hAnsi="Arial" w:cs="Arial"/>
          <w:color w:val="48423F"/>
          <w:sz w:val="20"/>
          <w:szCs w:val="20"/>
        </w:rPr>
        <w:t xml:space="preserve"> </w:t>
      </w:r>
      <w:proofErr w:type="spellStart"/>
      <w:r>
        <w:rPr>
          <w:rFonts w:ascii="Arial" w:hAnsi="Arial" w:cs="Arial"/>
          <w:color w:val="48423F"/>
          <w:sz w:val="20"/>
          <w:szCs w:val="20"/>
        </w:rPr>
        <w:t>nastave</w:t>
      </w:r>
      <w:proofErr w:type="spellEnd"/>
      <w:r>
        <w:rPr>
          <w:rFonts w:ascii="Arial" w:hAnsi="Arial" w:cs="Arial"/>
          <w:color w:val="48423F"/>
          <w:sz w:val="20"/>
          <w:szCs w:val="20"/>
        </w:rPr>
        <w:t xml:space="preserve"> </w:t>
      </w:r>
      <w:proofErr w:type="spellStart"/>
      <w:r>
        <w:rPr>
          <w:rFonts w:ascii="Arial" w:hAnsi="Arial" w:cs="Arial"/>
          <w:color w:val="48423F"/>
          <w:sz w:val="20"/>
          <w:szCs w:val="20"/>
        </w:rPr>
        <w:t>na</w:t>
      </w:r>
      <w:proofErr w:type="spellEnd"/>
      <w:r>
        <w:rPr>
          <w:rFonts w:ascii="Arial" w:hAnsi="Arial" w:cs="Arial"/>
          <w:color w:val="48423F"/>
          <w:sz w:val="20"/>
          <w:szCs w:val="20"/>
        </w:rPr>
        <w:t xml:space="preserve"> </w:t>
      </w:r>
      <w:proofErr w:type="spellStart"/>
      <w:r>
        <w:rPr>
          <w:rFonts w:ascii="Arial" w:hAnsi="Arial" w:cs="Arial"/>
          <w:color w:val="48423F"/>
          <w:sz w:val="20"/>
          <w:szCs w:val="20"/>
        </w:rPr>
        <w:t>daljinu</w:t>
      </w:r>
      <w:proofErr w:type="spellEnd"/>
      <w:r>
        <w:rPr>
          <w:rFonts w:ascii="Arial" w:hAnsi="Arial" w:cs="Arial"/>
          <w:color w:val="48423F"/>
          <w:sz w:val="20"/>
          <w:szCs w:val="20"/>
        </w:rPr>
        <w:t xml:space="preserve"> </w:t>
      </w:r>
      <w:proofErr w:type="spellStart"/>
      <w:r>
        <w:rPr>
          <w:rFonts w:ascii="Arial" w:hAnsi="Arial" w:cs="Arial"/>
          <w:color w:val="48423F"/>
          <w:sz w:val="20"/>
          <w:szCs w:val="20"/>
        </w:rPr>
        <w:t>kao</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na</w:t>
      </w:r>
      <w:proofErr w:type="spellEnd"/>
      <w:r>
        <w:rPr>
          <w:rFonts w:ascii="Arial" w:hAnsi="Arial" w:cs="Arial"/>
          <w:color w:val="48423F"/>
          <w:sz w:val="20"/>
          <w:szCs w:val="20"/>
        </w:rPr>
        <w:t xml:space="preserve"> </w:t>
      </w:r>
      <w:proofErr w:type="spellStart"/>
      <w:r>
        <w:rPr>
          <w:rFonts w:ascii="Arial" w:hAnsi="Arial" w:cs="Arial"/>
          <w:color w:val="48423F"/>
          <w:sz w:val="20"/>
          <w:szCs w:val="20"/>
        </w:rPr>
        <w:t>upis</w:t>
      </w:r>
      <w:proofErr w:type="spellEnd"/>
      <w:r>
        <w:rPr>
          <w:rFonts w:ascii="Arial" w:hAnsi="Arial" w:cs="Arial"/>
          <w:color w:val="48423F"/>
          <w:sz w:val="20"/>
          <w:szCs w:val="20"/>
        </w:rPr>
        <w:t xml:space="preserve"> u </w:t>
      </w:r>
      <w:proofErr w:type="spellStart"/>
      <w:r>
        <w:rPr>
          <w:rFonts w:ascii="Arial" w:hAnsi="Arial" w:cs="Arial"/>
          <w:color w:val="48423F"/>
          <w:sz w:val="20"/>
          <w:szCs w:val="20"/>
        </w:rPr>
        <w:t>školu</w:t>
      </w:r>
      <w:proofErr w:type="spellEnd"/>
      <w:r>
        <w:rPr>
          <w:rFonts w:ascii="Arial" w:hAnsi="Arial" w:cs="Arial"/>
          <w:color w:val="48423F"/>
          <w:sz w:val="20"/>
          <w:szCs w:val="20"/>
        </w:rPr>
        <w:t xml:space="preserve"> </w:t>
      </w:r>
      <w:proofErr w:type="spellStart"/>
      <w:r>
        <w:rPr>
          <w:rFonts w:ascii="Arial" w:hAnsi="Arial" w:cs="Arial"/>
          <w:color w:val="48423F"/>
          <w:sz w:val="20"/>
          <w:szCs w:val="20"/>
        </w:rPr>
        <w:t>nakon</w:t>
      </w:r>
      <w:proofErr w:type="spellEnd"/>
      <w:r>
        <w:rPr>
          <w:rFonts w:ascii="Arial" w:hAnsi="Arial" w:cs="Arial"/>
          <w:color w:val="48423F"/>
          <w:sz w:val="20"/>
          <w:szCs w:val="20"/>
        </w:rPr>
        <w:t xml:space="preserve"> </w:t>
      </w:r>
      <w:proofErr w:type="spellStart"/>
      <w:r>
        <w:rPr>
          <w:rFonts w:ascii="Arial" w:hAnsi="Arial" w:cs="Arial"/>
          <w:color w:val="48423F"/>
          <w:sz w:val="20"/>
          <w:szCs w:val="20"/>
        </w:rPr>
        <w:t>priznavanja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strane</w:t>
      </w:r>
      <w:proofErr w:type="spellEnd"/>
      <w:r>
        <w:rPr>
          <w:rFonts w:ascii="Arial" w:hAnsi="Arial" w:cs="Arial"/>
          <w:color w:val="48423F"/>
          <w:sz w:val="20"/>
          <w:szCs w:val="20"/>
        </w:rPr>
        <w:t xml:space="preserve"> </w:t>
      </w:r>
      <w:proofErr w:type="spellStart"/>
      <w:r>
        <w:rPr>
          <w:rFonts w:ascii="Arial" w:hAnsi="Arial" w:cs="Arial"/>
          <w:color w:val="48423F"/>
          <w:sz w:val="20"/>
          <w:szCs w:val="20"/>
        </w:rPr>
        <w:t>školske</w:t>
      </w:r>
      <w:proofErr w:type="spellEnd"/>
      <w:r>
        <w:rPr>
          <w:rFonts w:ascii="Arial" w:hAnsi="Arial" w:cs="Arial"/>
          <w:color w:val="48423F"/>
          <w:sz w:val="20"/>
          <w:szCs w:val="20"/>
        </w:rPr>
        <w:t xml:space="preserve"> </w:t>
      </w:r>
      <w:proofErr w:type="spellStart"/>
      <w:r>
        <w:rPr>
          <w:rFonts w:ascii="Arial" w:hAnsi="Arial" w:cs="Arial"/>
          <w:color w:val="48423F"/>
          <w:sz w:val="20"/>
          <w:szCs w:val="20"/>
        </w:rPr>
        <w:t>isprave</w:t>
      </w:r>
      <w:proofErr w:type="spellEnd"/>
      <w:r>
        <w:rPr>
          <w:rFonts w:ascii="Arial" w:hAnsi="Arial" w:cs="Arial"/>
          <w:color w:val="48423F"/>
          <w:sz w:val="20"/>
          <w:szCs w:val="20"/>
        </w:rPr>
        <w:t>.</w:t>
      </w:r>
    </w:p>
    <w:p w14:paraId="15D1AC33"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lastRenderedPageBreak/>
        <w:t>Podsećamo</w:t>
      </w:r>
      <w:proofErr w:type="spellEnd"/>
      <w:r>
        <w:rPr>
          <w:rFonts w:ascii="Arial" w:hAnsi="Arial" w:cs="Arial"/>
          <w:color w:val="48423F"/>
          <w:sz w:val="20"/>
          <w:szCs w:val="20"/>
        </w:rPr>
        <w:t xml:space="preserve">, </w:t>
      </w:r>
      <w:proofErr w:type="spellStart"/>
      <w:r>
        <w:rPr>
          <w:rFonts w:ascii="Arial" w:hAnsi="Arial" w:cs="Arial"/>
          <w:color w:val="48423F"/>
          <w:sz w:val="20"/>
          <w:szCs w:val="20"/>
        </w:rPr>
        <w:t>važećim</w:t>
      </w:r>
      <w:proofErr w:type="spellEnd"/>
      <w:r>
        <w:rPr>
          <w:rFonts w:ascii="Arial" w:hAnsi="Arial" w:cs="Arial"/>
          <w:color w:val="48423F"/>
          <w:sz w:val="20"/>
          <w:szCs w:val="20"/>
        </w:rPr>
        <w:t> </w:t>
      </w:r>
      <w:proofErr w:type="spellStart"/>
      <w:r>
        <w:rPr>
          <w:rStyle w:val="Emphasis"/>
          <w:rFonts w:ascii="Arial" w:hAnsi="Arial" w:cs="Arial"/>
          <w:b/>
          <w:bCs/>
          <w:color w:val="1C1C1C"/>
          <w:sz w:val="21"/>
          <w:szCs w:val="21"/>
          <w:bdr w:val="none" w:sz="0" w:space="0" w:color="auto" w:frame="1"/>
        </w:rPr>
        <w:fldChar w:fldCharType="begin"/>
      </w:r>
      <w:r>
        <w:rPr>
          <w:rStyle w:val="Emphasis"/>
          <w:rFonts w:ascii="Arial" w:hAnsi="Arial" w:cs="Arial"/>
          <w:b/>
          <w:bCs/>
          <w:color w:val="1C1C1C"/>
          <w:sz w:val="21"/>
          <w:szCs w:val="21"/>
          <w:bdr w:val="none" w:sz="0" w:space="0" w:color="auto" w:frame="1"/>
        </w:rPr>
        <w:instrText xml:space="preserve"> HYPERLINK "http://propissoft.profisistem.rs/Regulations/View?Id=17639" \t "_blank" </w:instrText>
      </w:r>
      <w:r>
        <w:rPr>
          <w:rStyle w:val="Emphasis"/>
          <w:rFonts w:ascii="Arial" w:hAnsi="Arial" w:cs="Arial"/>
          <w:b/>
          <w:bCs/>
          <w:color w:val="1C1C1C"/>
          <w:sz w:val="21"/>
          <w:szCs w:val="21"/>
          <w:bdr w:val="none" w:sz="0" w:space="0" w:color="auto" w:frame="1"/>
        </w:rPr>
        <w:fldChar w:fldCharType="separate"/>
      </w:r>
      <w:r>
        <w:rPr>
          <w:rStyle w:val="Hyperlink"/>
          <w:rFonts w:ascii="Arial" w:hAnsi="Arial" w:cs="Arial"/>
          <w:b/>
          <w:bCs/>
          <w:i/>
          <w:iCs/>
          <w:color w:val="00B7F3"/>
          <w:sz w:val="21"/>
          <w:szCs w:val="21"/>
          <w:bdr w:val="none" w:sz="0" w:space="0" w:color="auto" w:frame="1"/>
        </w:rPr>
        <w:t>Zakonom</w:t>
      </w:r>
      <w:proofErr w:type="spellEnd"/>
      <w:r>
        <w:rPr>
          <w:rStyle w:val="Hyperlink"/>
          <w:rFonts w:ascii="Arial" w:hAnsi="Arial" w:cs="Arial"/>
          <w:b/>
          <w:bCs/>
          <w:i/>
          <w:iCs/>
          <w:color w:val="00B7F3"/>
          <w:sz w:val="21"/>
          <w:szCs w:val="21"/>
          <w:bdr w:val="none" w:sz="0" w:space="0" w:color="auto" w:frame="1"/>
        </w:rPr>
        <w:t xml:space="preserve"> o </w:t>
      </w:r>
      <w:proofErr w:type="spellStart"/>
      <w:r>
        <w:rPr>
          <w:rStyle w:val="Hyperlink"/>
          <w:rFonts w:ascii="Arial" w:hAnsi="Arial" w:cs="Arial"/>
          <w:b/>
          <w:bCs/>
          <w:i/>
          <w:iCs/>
          <w:color w:val="00B7F3"/>
          <w:sz w:val="21"/>
          <w:szCs w:val="21"/>
          <w:bdr w:val="none" w:sz="0" w:space="0" w:color="auto" w:frame="1"/>
        </w:rPr>
        <w:t>srednjem</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obrazovanju</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i</w:t>
      </w:r>
      <w:proofErr w:type="spellEnd"/>
      <w:r>
        <w:rPr>
          <w:rStyle w:val="Hyperlink"/>
          <w:rFonts w:ascii="Arial" w:hAnsi="Arial" w:cs="Arial"/>
          <w:b/>
          <w:bCs/>
          <w:i/>
          <w:iCs/>
          <w:color w:val="00B7F3"/>
          <w:sz w:val="21"/>
          <w:szCs w:val="21"/>
          <w:bdr w:val="none" w:sz="0" w:space="0" w:color="auto" w:frame="1"/>
        </w:rPr>
        <w:t xml:space="preserve"> </w:t>
      </w:r>
      <w:proofErr w:type="spellStart"/>
      <w:r>
        <w:rPr>
          <w:rStyle w:val="Hyperlink"/>
          <w:rFonts w:ascii="Arial" w:hAnsi="Arial" w:cs="Arial"/>
          <w:b/>
          <w:bCs/>
          <w:i/>
          <w:iCs/>
          <w:color w:val="00B7F3"/>
          <w:sz w:val="21"/>
          <w:szCs w:val="21"/>
          <w:bdr w:val="none" w:sz="0" w:space="0" w:color="auto" w:frame="1"/>
        </w:rPr>
        <w:t>vaspitanju</w:t>
      </w:r>
      <w:proofErr w:type="spellEnd"/>
      <w:r>
        <w:rPr>
          <w:rStyle w:val="Emphasis"/>
          <w:rFonts w:ascii="Arial" w:hAnsi="Arial" w:cs="Arial"/>
          <w:b/>
          <w:bCs/>
          <w:color w:val="1C1C1C"/>
          <w:sz w:val="21"/>
          <w:szCs w:val="21"/>
          <w:bdr w:val="none" w:sz="0" w:space="0" w:color="auto" w:frame="1"/>
        </w:rPr>
        <w:fldChar w:fldCharType="end"/>
      </w:r>
      <w:r>
        <w:rPr>
          <w:rFonts w:ascii="Arial" w:hAnsi="Arial" w:cs="Arial"/>
          <w:color w:val="48423F"/>
          <w:sz w:val="20"/>
          <w:szCs w:val="20"/>
        </w:rPr>
        <w:t xml:space="preserve"> (“Sl. </w:t>
      </w:r>
      <w:proofErr w:type="spellStart"/>
      <w:r>
        <w:rPr>
          <w:rFonts w:ascii="Arial" w:hAnsi="Arial" w:cs="Arial"/>
          <w:color w:val="48423F"/>
          <w:sz w:val="20"/>
          <w:szCs w:val="20"/>
        </w:rPr>
        <w:t>glasnik</w:t>
      </w:r>
      <w:proofErr w:type="spellEnd"/>
      <w:r>
        <w:rPr>
          <w:rFonts w:ascii="Arial" w:hAnsi="Arial" w:cs="Arial"/>
          <w:color w:val="48423F"/>
          <w:sz w:val="20"/>
          <w:szCs w:val="20"/>
        </w:rPr>
        <w:t xml:space="preserve"> RS”, </w:t>
      </w:r>
      <w:proofErr w:type="spellStart"/>
      <w:r>
        <w:rPr>
          <w:rFonts w:ascii="Arial" w:hAnsi="Arial" w:cs="Arial"/>
          <w:color w:val="48423F"/>
          <w:sz w:val="20"/>
          <w:szCs w:val="20"/>
        </w:rPr>
        <w:t>broj</w:t>
      </w:r>
      <w:proofErr w:type="spellEnd"/>
      <w:r>
        <w:rPr>
          <w:rFonts w:ascii="Arial" w:hAnsi="Arial" w:cs="Arial"/>
          <w:color w:val="48423F"/>
          <w:sz w:val="20"/>
          <w:szCs w:val="20"/>
        </w:rPr>
        <w:t xml:space="preserve"> 55/2013, 101/2017, 27/2018-dr.zakon, 6/2020 </w:t>
      </w:r>
      <w:proofErr w:type="spellStart"/>
      <w:r>
        <w:rPr>
          <w:rFonts w:ascii="Arial" w:hAnsi="Arial" w:cs="Arial"/>
          <w:color w:val="48423F"/>
          <w:sz w:val="20"/>
          <w:szCs w:val="20"/>
        </w:rPr>
        <w:t>i</w:t>
      </w:r>
      <w:proofErr w:type="spellEnd"/>
      <w:r>
        <w:rPr>
          <w:rFonts w:ascii="Arial" w:hAnsi="Arial" w:cs="Arial"/>
          <w:color w:val="48423F"/>
          <w:sz w:val="20"/>
          <w:szCs w:val="20"/>
        </w:rPr>
        <w:t xml:space="preserve"> 52/2021) </w:t>
      </w:r>
      <w:proofErr w:type="spellStart"/>
      <w:r>
        <w:rPr>
          <w:rFonts w:ascii="Arial" w:hAnsi="Arial" w:cs="Arial"/>
          <w:color w:val="48423F"/>
          <w:sz w:val="20"/>
          <w:szCs w:val="20"/>
        </w:rPr>
        <w:t>uređuje</w:t>
      </w:r>
      <w:proofErr w:type="spellEnd"/>
      <w:r>
        <w:rPr>
          <w:rFonts w:ascii="Arial" w:hAnsi="Arial" w:cs="Arial"/>
          <w:color w:val="48423F"/>
          <w:sz w:val="20"/>
          <w:szCs w:val="20"/>
        </w:rPr>
        <w:t xml:space="preserve"> se </w:t>
      </w:r>
      <w:proofErr w:type="spellStart"/>
      <w:r>
        <w:rPr>
          <w:rFonts w:ascii="Arial" w:hAnsi="Arial" w:cs="Arial"/>
          <w:color w:val="48423F"/>
          <w:sz w:val="20"/>
          <w:szCs w:val="20"/>
        </w:rPr>
        <w:t>srednje</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obrazovanje</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vaspitanje</w:t>
      </w:r>
      <w:proofErr w:type="spellEnd"/>
      <w:r>
        <w:rPr>
          <w:rFonts w:ascii="Arial" w:hAnsi="Arial" w:cs="Arial"/>
          <w:color w:val="48423F"/>
          <w:sz w:val="20"/>
          <w:szCs w:val="20"/>
        </w:rPr>
        <w:t xml:space="preserve">, </w:t>
      </w:r>
      <w:proofErr w:type="spellStart"/>
      <w:r>
        <w:rPr>
          <w:rFonts w:ascii="Arial" w:hAnsi="Arial" w:cs="Arial"/>
          <w:color w:val="48423F"/>
          <w:sz w:val="20"/>
          <w:szCs w:val="20"/>
        </w:rPr>
        <w:t>kao</w:t>
      </w:r>
      <w:proofErr w:type="spellEnd"/>
      <w:r>
        <w:rPr>
          <w:rFonts w:ascii="Arial" w:hAnsi="Arial" w:cs="Arial"/>
          <w:color w:val="48423F"/>
          <w:sz w:val="20"/>
          <w:szCs w:val="20"/>
        </w:rPr>
        <w:t xml:space="preserve"> deo </w:t>
      </w:r>
      <w:proofErr w:type="spellStart"/>
      <w:r>
        <w:rPr>
          <w:rFonts w:ascii="Arial" w:hAnsi="Arial" w:cs="Arial"/>
          <w:color w:val="48423F"/>
          <w:sz w:val="20"/>
          <w:szCs w:val="20"/>
        </w:rPr>
        <w:t>jedinstvenog</w:t>
      </w:r>
      <w:proofErr w:type="spellEnd"/>
      <w:r>
        <w:rPr>
          <w:rFonts w:ascii="Arial" w:hAnsi="Arial" w:cs="Arial"/>
          <w:color w:val="48423F"/>
          <w:sz w:val="20"/>
          <w:szCs w:val="20"/>
        </w:rPr>
        <w:t xml:space="preserve"> </w:t>
      </w:r>
      <w:proofErr w:type="spellStart"/>
      <w:r>
        <w:rPr>
          <w:rFonts w:ascii="Arial" w:hAnsi="Arial" w:cs="Arial"/>
          <w:color w:val="48423F"/>
          <w:sz w:val="20"/>
          <w:szCs w:val="20"/>
        </w:rPr>
        <w:t>sistema</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to: </w:t>
      </w:r>
      <w:proofErr w:type="spellStart"/>
      <w:r>
        <w:rPr>
          <w:rFonts w:ascii="Arial" w:hAnsi="Arial" w:cs="Arial"/>
          <w:color w:val="48423F"/>
          <w:sz w:val="20"/>
          <w:szCs w:val="20"/>
        </w:rPr>
        <w:t>obavljanje</w:t>
      </w:r>
      <w:proofErr w:type="spellEnd"/>
      <w:r>
        <w:rPr>
          <w:rFonts w:ascii="Arial" w:hAnsi="Arial" w:cs="Arial"/>
          <w:color w:val="48423F"/>
          <w:sz w:val="20"/>
          <w:szCs w:val="20"/>
        </w:rPr>
        <w:t xml:space="preserve"> </w:t>
      </w:r>
      <w:proofErr w:type="spellStart"/>
      <w:r>
        <w:rPr>
          <w:rFonts w:ascii="Arial" w:hAnsi="Arial" w:cs="Arial"/>
          <w:color w:val="48423F"/>
          <w:sz w:val="20"/>
          <w:szCs w:val="20"/>
        </w:rPr>
        <w:t>delatnosti</w:t>
      </w:r>
      <w:proofErr w:type="spellEnd"/>
      <w:r>
        <w:rPr>
          <w:rFonts w:ascii="Arial" w:hAnsi="Arial" w:cs="Arial"/>
          <w:color w:val="48423F"/>
          <w:sz w:val="20"/>
          <w:szCs w:val="20"/>
        </w:rPr>
        <w:t xml:space="preserve"> </w:t>
      </w:r>
      <w:proofErr w:type="spellStart"/>
      <w:r>
        <w:rPr>
          <w:rFonts w:ascii="Arial" w:hAnsi="Arial" w:cs="Arial"/>
          <w:color w:val="48423F"/>
          <w:sz w:val="20"/>
          <w:szCs w:val="20"/>
        </w:rPr>
        <w:t>srednjeg</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upotreba</w:t>
      </w:r>
      <w:proofErr w:type="spellEnd"/>
      <w:r>
        <w:rPr>
          <w:rFonts w:ascii="Arial" w:hAnsi="Arial" w:cs="Arial"/>
          <w:color w:val="48423F"/>
          <w:sz w:val="20"/>
          <w:szCs w:val="20"/>
        </w:rPr>
        <w:t xml:space="preserve"> </w:t>
      </w:r>
      <w:proofErr w:type="spellStart"/>
      <w:r>
        <w:rPr>
          <w:rFonts w:ascii="Arial" w:hAnsi="Arial" w:cs="Arial"/>
          <w:color w:val="48423F"/>
          <w:sz w:val="20"/>
          <w:szCs w:val="20"/>
        </w:rPr>
        <w:t>jezika</w:t>
      </w:r>
      <w:proofErr w:type="spellEnd"/>
      <w:r>
        <w:rPr>
          <w:rFonts w:ascii="Arial" w:hAnsi="Arial" w:cs="Arial"/>
          <w:color w:val="48423F"/>
          <w:sz w:val="20"/>
          <w:szCs w:val="20"/>
        </w:rPr>
        <w:t xml:space="preserve">, </w:t>
      </w:r>
      <w:proofErr w:type="spellStart"/>
      <w:r>
        <w:rPr>
          <w:rFonts w:ascii="Arial" w:hAnsi="Arial" w:cs="Arial"/>
          <w:color w:val="48423F"/>
          <w:sz w:val="20"/>
          <w:szCs w:val="20"/>
        </w:rPr>
        <w:t>programi</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ispiti</w:t>
      </w:r>
      <w:proofErr w:type="spellEnd"/>
      <w:r>
        <w:rPr>
          <w:rFonts w:ascii="Arial" w:hAnsi="Arial" w:cs="Arial"/>
          <w:color w:val="48423F"/>
          <w:sz w:val="20"/>
          <w:szCs w:val="20"/>
        </w:rPr>
        <w:t xml:space="preserve">, </w:t>
      </w:r>
      <w:proofErr w:type="spellStart"/>
      <w:r>
        <w:rPr>
          <w:rFonts w:ascii="Arial" w:hAnsi="Arial" w:cs="Arial"/>
          <w:color w:val="48423F"/>
          <w:sz w:val="20"/>
          <w:szCs w:val="20"/>
        </w:rPr>
        <w:t>prava</w:t>
      </w:r>
      <w:proofErr w:type="spellEnd"/>
      <w:r>
        <w:rPr>
          <w:rFonts w:ascii="Arial" w:hAnsi="Arial" w:cs="Arial"/>
          <w:color w:val="48423F"/>
          <w:sz w:val="20"/>
          <w:szCs w:val="20"/>
        </w:rPr>
        <w:t xml:space="preserve">, </w:t>
      </w:r>
      <w:proofErr w:type="spellStart"/>
      <w:r>
        <w:rPr>
          <w:rFonts w:ascii="Arial" w:hAnsi="Arial" w:cs="Arial"/>
          <w:color w:val="48423F"/>
          <w:sz w:val="20"/>
          <w:szCs w:val="20"/>
        </w:rPr>
        <w:t>obaveze</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odgovornosti</w:t>
      </w:r>
      <w:proofErr w:type="spellEnd"/>
      <w:r>
        <w:rPr>
          <w:rFonts w:ascii="Arial" w:hAnsi="Arial" w:cs="Arial"/>
          <w:color w:val="48423F"/>
          <w:sz w:val="20"/>
          <w:szCs w:val="20"/>
        </w:rPr>
        <w:t xml:space="preserve"> </w:t>
      </w:r>
      <w:proofErr w:type="spellStart"/>
      <w:r>
        <w:rPr>
          <w:rFonts w:ascii="Arial" w:hAnsi="Arial" w:cs="Arial"/>
          <w:color w:val="48423F"/>
          <w:sz w:val="20"/>
          <w:szCs w:val="20"/>
        </w:rPr>
        <w:t>učenika</w:t>
      </w:r>
      <w:proofErr w:type="spellEnd"/>
      <w:r>
        <w:rPr>
          <w:rFonts w:ascii="Arial" w:hAnsi="Arial" w:cs="Arial"/>
          <w:color w:val="48423F"/>
          <w:sz w:val="20"/>
          <w:szCs w:val="20"/>
        </w:rPr>
        <w:t xml:space="preserve">, </w:t>
      </w:r>
      <w:proofErr w:type="spellStart"/>
      <w:r>
        <w:rPr>
          <w:rFonts w:ascii="Arial" w:hAnsi="Arial" w:cs="Arial"/>
          <w:color w:val="48423F"/>
          <w:sz w:val="20"/>
          <w:szCs w:val="20"/>
        </w:rPr>
        <w:t>evidencija</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javne</w:t>
      </w:r>
      <w:proofErr w:type="spellEnd"/>
      <w:r>
        <w:rPr>
          <w:rFonts w:ascii="Arial" w:hAnsi="Arial" w:cs="Arial"/>
          <w:color w:val="48423F"/>
          <w:sz w:val="20"/>
          <w:szCs w:val="20"/>
        </w:rPr>
        <w:t xml:space="preserve"> </w:t>
      </w:r>
      <w:proofErr w:type="spellStart"/>
      <w:r>
        <w:rPr>
          <w:rFonts w:ascii="Arial" w:hAnsi="Arial" w:cs="Arial"/>
          <w:color w:val="48423F"/>
          <w:sz w:val="20"/>
          <w:szCs w:val="20"/>
        </w:rPr>
        <w:t>isprave</w:t>
      </w:r>
      <w:proofErr w:type="spellEnd"/>
      <w:r>
        <w:rPr>
          <w:rFonts w:ascii="Arial" w:hAnsi="Arial" w:cs="Arial"/>
          <w:color w:val="48423F"/>
          <w:sz w:val="20"/>
          <w:szCs w:val="20"/>
        </w:rPr>
        <w:t xml:space="preserve">, </w:t>
      </w:r>
      <w:proofErr w:type="spellStart"/>
      <w:r>
        <w:rPr>
          <w:rFonts w:ascii="Arial" w:hAnsi="Arial" w:cs="Arial"/>
          <w:color w:val="48423F"/>
          <w:sz w:val="20"/>
          <w:szCs w:val="20"/>
        </w:rPr>
        <w:t>štrajk</w:t>
      </w:r>
      <w:proofErr w:type="spellEnd"/>
      <w:r>
        <w:rPr>
          <w:rFonts w:ascii="Arial" w:hAnsi="Arial" w:cs="Arial"/>
          <w:color w:val="48423F"/>
          <w:sz w:val="20"/>
          <w:szCs w:val="20"/>
        </w:rPr>
        <w:t xml:space="preserve"> </w:t>
      </w:r>
      <w:proofErr w:type="spellStart"/>
      <w:r>
        <w:rPr>
          <w:rFonts w:ascii="Arial" w:hAnsi="Arial" w:cs="Arial"/>
          <w:color w:val="48423F"/>
          <w:sz w:val="20"/>
          <w:szCs w:val="20"/>
        </w:rPr>
        <w:t>zaposlenih</w:t>
      </w:r>
      <w:proofErr w:type="spellEnd"/>
      <w:r>
        <w:rPr>
          <w:rFonts w:ascii="Arial" w:hAnsi="Arial" w:cs="Arial"/>
          <w:color w:val="48423F"/>
          <w:sz w:val="20"/>
          <w:szCs w:val="20"/>
        </w:rPr>
        <w:t xml:space="preserve">, </w:t>
      </w:r>
      <w:proofErr w:type="spellStart"/>
      <w:r>
        <w:rPr>
          <w:rFonts w:ascii="Arial" w:hAnsi="Arial" w:cs="Arial"/>
          <w:color w:val="48423F"/>
          <w:sz w:val="20"/>
          <w:szCs w:val="20"/>
        </w:rPr>
        <w:t>kao</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druga</w:t>
      </w:r>
      <w:proofErr w:type="spellEnd"/>
      <w:r>
        <w:rPr>
          <w:rFonts w:ascii="Arial" w:hAnsi="Arial" w:cs="Arial"/>
          <w:color w:val="48423F"/>
          <w:sz w:val="20"/>
          <w:szCs w:val="20"/>
        </w:rPr>
        <w:t xml:space="preserve"> </w:t>
      </w:r>
      <w:proofErr w:type="spellStart"/>
      <w:r>
        <w:rPr>
          <w:rFonts w:ascii="Arial" w:hAnsi="Arial" w:cs="Arial"/>
          <w:color w:val="48423F"/>
          <w:sz w:val="20"/>
          <w:szCs w:val="20"/>
        </w:rPr>
        <w:t>pitanja</w:t>
      </w:r>
      <w:proofErr w:type="spellEnd"/>
      <w:r>
        <w:rPr>
          <w:rFonts w:ascii="Arial" w:hAnsi="Arial" w:cs="Arial"/>
          <w:color w:val="48423F"/>
          <w:sz w:val="20"/>
          <w:szCs w:val="20"/>
        </w:rPr>
        <w:t xml:space="preserve"> </w:t>
      </w:r>
      <w:proofErr w:type="spellStart"/>
      <w:r>
        <w:rPr>
          <w:rFonts w:ascii="Arial" w:hAnsi="Arial" w:cs="Arial"/>
          <w:color w:val="48423F"/>
          <w:sz w:val="20"/>
          <w:szCs w:val="20"/>
        </w:rPr>
        <w:t>od</w:t>
      </w:r>
      <w:proofErr w:type="spellEnd"/>
      <w:r>
        <w:rPr>
          <w:rFonts w:ascii="Arial" w:hAnsi="Arial" w:cs="Arial"/>
          <w:color w:val="48423F"/>
          <w:sz w:val="20"/>
          <w:szCs w:val="20"/>
        </w:rPr>
        <w:t xml:space="preserve"> </w:t>
      </w:r>
      <w:proofErr w:type="spellStart"/>
      <w:r>
        <w:rPr>
          <w:rFonts w:ascii="Arial" w:hAnsi="Arial" w:cs="Arial"/>
          <w:color w:val="48423F"/>
          <w:sz w:val="20"/>
          <w:szCs w:val="20"/>
        </w:rPr>
        <w:t>značaja</w:t>
      </w:r>
      <w:proofErr w:type="spellEnd"/>
      <w:r>
        <w:rPr>
          <w:rFonts w:ascii="Arial" w:hAnsi="Arial" w:cs="Arial"/>
          <w:color w:val="48423F"/>
          <w:sz w:val="20"/>
          <w:szCs w:val="20"/>
        </w:rPr>
        <w:t xml:space="preserve"> za </w:t>
      </w:r>
      <w:proofErr w:type="spellStart"/>
      <w:r>
        <w:rPr>
          <w:rFonts w:ascii="Arial" w:hAnsi="Arial" w:cs="Arial"/>
          <w:color w:val="48423F"/>
          <w:sz w:val="20"/>
          <w:szCs w:val="20"/>
        </w:rPr>
        <w:t>srednje</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obrazovanje</w:t>
      </w:r>
      <w:proofErr w:type="spellEnd"/>
      <w:r>
        <w:rPr>
          <w:rFonts w:ascii="Arial" w:hAnsi="Arial" w:cs="Arial"/>
          <w:color w:val="48423F"/>
          <w:sz w:val="20"/>
          <w:szCs w:val="20"/>
        </w:rPr>
        <w:t xml:space="preserve"> </w:t>
      </w:r>
      <w:proofErr w:type="spellStart"/>
      <w:r>
        <w:rPr>
          <w:rFonts w:ascii="Arial" w:hAnsi="Arial" w:cs="Arial"/>
          <w:color w:val="48423F"/>
          <w:sz w:val="20"/>
          <w:szCs w:val="20"/>
        </w:rPr>
        <w:t>i</w:t>
      </w:r>
      <w:proofErr w:type="spellEnd"/>
      <w:r>
        <w:rPr>
          <w:rFonts w:ascii="Arial" w:hAnsi="Arial" w:cs="Arial"/>
          <w:color w:val="48423F"/>
          <w:sz w:val="20"/>
          <w:szCs w:val="20"/>
        </w:rPr>
        <w:t xml:space="preserve"> </w:t>
      </w:r>
      <w:proofErr w:type="spellStart"/>
      <w:r>
        <w:rPr>
          <w:rFonts w:ascii="Arial" w:hAnsi="Arial" w:cs="Arial"/>
          <w:color w:val="48423F"/>
          <w:sz w:val="20"/>
          <w:szCs w:val="20"/>
        </w:rPr>
        <w:t>vaspitanje</w:t>
      </w:r>
      <w:proofErr w:type="spellEnd"/>
      <w:r>
        <w:rPr>
          <w:rFonts w:ascii="Arial" w:hAnsi="Arial" w:cs="Arial"/>
          <w:color w:val="48423F"/>
          <w:sz w:val="20"/>
          <w:szCs w:val="20"/>
        </w:rPr>
        <w:t>.</w:t>
      </w:r>
    </w:p>
    <w:p w14:paraId="27C7D368"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t>Izvor</w:t>
      </w:r>
      <w:proofErr w:type="spellEnd"/>
      <w:r>
        <w:rPr>
          <w:rFonts w:ascii="Arial" w:hAnsi="Arial" w:cs="Arial"/>
          <w:color w:val="48423F"/>
          <w:sz w:val="20"/>
          <w:szCs w:val="20"/>
        </w:rPr>
        <w:t xml:space="preserve">: </w:t>
      </w:r>
      <w:proofErr w:type="spellStart"/>
      <w:r>
        <w:rPr>
          <w:rFonts w:ascii="Arial" w:hAnsi="Arial" w:cs="Arial"/>
          <w:color w:val="48423F"/>
          <w:sz w:val="20"/>
          <w:szCs w:val="20"/>
        </w:rPr>
        <w:t>Izvod</w:t>
      </w:r>
      <w:proofErr w:type="spellEnd"/>
      <w:r>
        <w:rPr>
          <w:rFonts w:ascii="Arial" w:hAnsi="Arial" w:cs="Arial"/>
          <w:color w:val="48423F"/>
          <w:sz w:val="20"/>
          <w:szCs w:val="20"/>
        </w:rPr>
        <w:t xml:space="preserve"> </w:t>
      </w:r>
      <w:proofErr w:type="spellStart"/>
      <w:r>
        <w:rPr>
          <w:rFonts w:ascii="Arial" w:hAnsi="Arial" w:cs="Arial"/>
          <w:color w:val="48423F"/>
          <w:sz w:val="20"/>
          <w:szCs w:val="20"/>
        </w:rPr>
        <w:t>iz</w:t>
      </w:r>
      <w:proofErr w:type="spellEnd"/>
      <w:r>
        <w:rPr>
          <w:rFonts w:ascii="Arial" w:hAnsi="Arial" w:cs="Arial"/>
          <w:color w:val="48423F"/>
          <w:sz w:val="20"/>
          <w:szCs w:val="20"/>
        </w:rPr>
        <w:t xml:space="preserve"> </w:t>
      </w:r>
      <w:proofErr w:type="spellStart"/>
      <w:r>
        <w:rPr>
          <w:rFonts w:ascii="Arial" w:hAnsi="Arial" w:cs="Arial"/>
          <w:color w:val="48423F"/>
          <w:sz w:val="20"/>
          <w:szCs w:val="20"/>
        </w:rPr>
        <w:t>obrazloženja</w:t>
      </w:r>
      <w:proofErr w:type="spellEnd"/>
      <w:r>
        <w:rPr>
          <w:rFonts w:ascii="Arial" w:hAnsi="Arial" w:cs="Arial"/>
          <w:color w:val="48423F"/>
          <w:sz w:val="20"/>
          <w:szCs w:val="20"/>
        </w:rPr>
        <w:t xml:space="preserve"> </w:t>
      </w:r>
      <w:proofErr w:type="spellStart"/>
      <w:r>
        <w:rPr>
          <w:rFonts w:ascii="Arial" w:hAnsi="Arial" w:cs="Arial"/>
          <w:color w:val="48423F"/>
          <w:sz w:val="20"/>
          <w:szCs w:val="20"/>
        </w:rPr>
        <w:t>preuzet</w:t>
      </w:r>
      <w:proofErr w:type="spellEnd"/>
      <w:r>
        <w:rPr>
          <w:rFonts w:ascii="Arial" w:hAnsi="Arial" w:cs="Arial"/>
          <w:color w:val="48423F"/>
          <w:sz w:val="20"/>
          <w:szCs w:val="20"/>
        </w:rPr>
        <w:t xml:space="preserve"> </w:t>
      </w:r>
      <w:proofErr w:type="spellStart"/>
      <w:r>
        <w:rPr>
          <w:rFonts w:ascii="Arial" w:hAnsi="Arial" w:cs="Arial"/>
          <w:color w:val="48423F"/>
          <w:sz w:val="20"/>
          <w:szCs w:val="20"/>
        </w:rPr>
        <w:t>sa</w:t>
      </w:r>
      <w:proofErr w:type="spellEnd"/>
      <w:r>
        <w:rPr>
          <w:rFonts w:ascii="Arial" w:hAnsi="Arial" w:cs="Arial"/>
          <w:color w:val="48423F"/>
          <w:sz w:val="20"/>
          <w:szCs w:val="20"/>
        </w:rPr>
        <w:t xml:space="preserve"> </w:t>
      </w:r>
      <w:proofErr w:type="spellStart"/>
      <w:r>
        <w:rPr>
          <w:rFonts w:ascii="Arial" w:hAnsi="Arial" w:cs="Arial"/>
          <w:color w:val="48423F"/>
          <w:sz w:val="20"/>
          <w:szCs w:val="20"/>
        </w:rPr>
        <w:t>sajta</w:t>
      </w:r>
      <w:proofErr w:type="spellEnd"/>
      <w:r>
        <w:rPr>
          <w:rFonts w:ascii="Arial" w:hAnsi="Arial" w:cs="Arial"/>
          <w:color w:val="48423F"/>
          <w:sz w:val="20"/>
          <w:szCs w:val="20"/>
        </w:rPr>
        <w:t xml:space="preserve"> </w:t>
      </w:r>
      <w:proofErr w:type="spellStart"/>
      <w:r>
        <w:rPr>
          <w:rFonts w:ascii="Arial" w:hAnsi="Arial" w:cs="Arial"/>
          <w:color w:val="48423F"/>
          <w:sz w:val="20"/>
          <w:szCs w:val="20"/>
        </w:rPr>
        <w:t>Narodne</w:t>
      </w:r>
      <w:proofErr w:type="spellEnd"/>
      <w:r>
        <w:rPr>
          <w:rFonts w:ascii="Arial" w:hAnsi="Arial" w:cs="Arial"/>
          <w:color w:val="48423F"/>
          <w:sz w:val="20"/>
          <w:szCs w:val="20"/>
        </w:rPr>
        <w:t xml:space="preserve"> </w:t>
      </w:r>
      <w:proofErr w:type="spellStart"/>
      <w:r>
        <w:rPr>
          <w:rFonts w:ascii="Arial" w:hAnsi="Arial" w:cs="Arial"/>
          <w:color w:val="48423F"/>
          <w:sz w:val="20"/>
          <w:szCs w:val="20"/>
        </w:rPr>
        <w:t>skupštine</w:t>
      </w:r>
      <w:proofErr w:type="spellEnd"/>
      <w:r>
        <w:rPr>
          <w:rFonts w:ascii="Arial" w:hAnsi="Arial" w:cs="Arial"/>
          <w:color w:val="48423F"/>
          <w:sz w:val="20"/>
          <w:szCs w:val="20"/>
        </w:rPr>
        <w:t xml:space="preserve"> </w:t>
      </w:r>
      <w:proofErr w:type="spellStart"/>
      <w:r>
        <w:rPr>
          <w:rFonts w:ascii="Arial" w:hAnsi="Arial" w:cs="Arial"/>
          <w:color w:val="48423F"/>
          <w:sz w:val="20"/>
          <w:szCs w:val="20"/>
        </w:rPr>
        <w:t>Republike</w:t>
      </w:r>
      <w:proofErr w:type="spellEnd"/>
      <w:r>
        <w:rPr>
          <w:rFonts w:ascii="Arial" w:hAnsi="Arial" w:cs="Arial"/>
          <w:color w:val="48423F"/>
          <w:sz w:val="20"/>
          <w:szCs w:val="20"/>
        </w:rPr>
        <w:t xml:space="preserve"> </w:t>
      </w:r>
      <w:proofErr w:type="spellStart"/>
      <w:r>
        <w:rPr>
          <w:rFonts w:ascii="Arial" w:hAnsi="Arial" w:cs="Arial"/>
          <w:color w:val="48423F"/>
          <w:sz w:val="20"/>
          <w:szCs w:val="20"/>
        </w:rPr>
        <w:t>Srbije</w:t>
      </w:r>
      <w:proofErr w:type="spellEnd"/>
      <w:r>
        <w:rPr>
          <w:rFonts w:ascii="Arial" w:hAnsi="Arial" w:cs="Arial"/>
          <w:color w:val="48423F"/>
          <w:sz w:val="20"/>
          <w:szCs w:val="20"/>
        </w:rPr>
        <w:t xml:space="preserve"> (www.parlament.gov.rs)</w:t>
      </w:r>
    </w:p>
    <w:p w14:paraId="3805FD12" w14:textId="77777777" w:rsidR="002D104B" w:rsidRDefault="002D104B" w:rsidP="002D104B">
      <w:pPr>
        <w:pStyle w:val="NormalWeb"/>
        <w:numPr>
          <w:ilvl w:val="0"/>
          <w:numId w:val="1"/>
        </w:numPr>
        <w:shd w:val="clear" w:color="auto" w:fill="FFFFFF"/>
        <w:spacing w:before="0" w:beforeAutospacing="0" w:after="0" w:afterAutospacing="0" w:line="360" w:lineRule="atLeast"/>
        <w:textAlignment w:val="baseline"/>
        <w:rPr>
          <w:rFonts w:ascii="Arial" w:hAnsi="Arial" w:cs="Arial"/>
          <w:color w:val="48423F"/>
          <w:sz w:val="20"/>
          <w:szCs w:val="20"/>
        </w:rPr>
      </w:pPr>
      <w:proofErr w:type="spellStart"/>
      <w:r>
        <w:rPr>
          <w:rFonts w:ascii="Arial" w:hAnsi="Arial" w:cs="Arial"/>
          <w:color w:val="48423F"/>
          <w:sz w:val="20"/>
          <w:szCs w:val="20"/>
        </w:rPr>
        <w:t>Izvor</w:t>
      </w:r>
      <w:proofErr w:type="spellEnd"/>
      <w:r>
        <w:rPr>
          <w:rFonts w:ascii="Arial" w:hAnsi="Arial" w:cs="Arial"/>
          <w:color w:val="48423F"/>
          <w:sz w:val="20"/>
          <w:szCs w:val="20"/>
        </w:rPr>
        <w:t xml:space="preserve">: </w:t>
      </w:r>
      <w:proofErr w:type="spellStart"/>
      <w:r>
        <w:rPr>
          <w:rFonts w:ascii="Arial" w:hAnsi="Arial" w:cs="Arial"/>
          <w:color w:val="48423F"/>
          <w:sz w:val="20"/>
          <w:szCs w:val="20"/>
        </w:rPr>
        <w:t>Izvod</w:t>
      </w:r>
      <w:proofErr w:type="spellEnd"/>
      <w:r>
        <w:rPr>
          <w:rFonts w:ascii="Arial" w:hAnsi="Arial" w:cs="Arial"/>
          <w:color w:val="48423F"/>
          <w:sz w:val="20"/>
          <w:szCs w:val="20"/>
        </w:rPr>
        <w:t xml:space="preserve"> </w:t>
      </w:r>
      <w:proofErr w:type="spellStart"/>
      <w:r>
        <w:rPr>
          <w:rFonts w:ascii="Arial" w:hAnsi="Arial" w:cs="Arial"/>
          <w:color w:val="48423F"/>
          <w:sz w:val="20"/>
          <w:szCs w:val="20"/>
        </w:rPr>
        <w:t>iz</w:t>
      </w:r>
      <w:proofErr w:type="spellEnd"/>
      <w:r>
        <w:rPr>
          <w:rFonts w:ascii="Arial" w:hAnsi="Arial" w:cs="Arial"/>
          <w:color w:val="48423F"/>
          <w:sz w:val="20"/>
          <w:szCs w:val="20"/>
        </w:rPr>
        <w:t xml:space="preserve"> </w:t>
      </w:r>
      <w:proofErr w:type="spellStart"/>
      <w:r>
        <w:rPr>
          <w:rFonts w:ascii="Arial" w:hAnsi="Arial" w:cs="Arial"/>
          <w:color w:val="48423F"/>
          <w:sz w:val="20"/>
          <w:szCs w:val="20"/>
        </w:rPr>
        <w:t>propisa</w:t>
      </w:r>
      <w:proofErr w:type="spellEnd"/>
      <w:r>
        <w:rPr>
          <w:rFonts w:ascii="Arial" w:hAnsi="Arial" w:cs="Arial"/>
          <w:color w:val="48423F"/>
          <w:sz w:val="20"/>
          <w:szCs w:val="20"/>
        </w:rPr>
        <w:t xml:space="preserve"> </w:t>
      </w:r>
      <w:proofErr w:type="spellStart"/>
      <w:r>
        <w:rPr>
          <w:rFonts w:ascii="Arial" w:hAnsi="Arial" w:cs="Arial"/>
          <w:color w:val="48423F"/>
          <w:sz w:val="20"/>
          <w:szCs w:val="20"/>
        </w:rPr>
        <w:t>preuzet</w:t>
      </w:r>
      <w:proofErr w:type="spellEnd"/>
      <w:r>
        <w:rPr>
          <w:rFonts w:ascii="Arial" w:hAnsi="Arial" w:cs="Arial"/>
          <w:color w:val="48423F"/>
          <w:sz w:val="20"/>
          <w:szCs w:val="20"/>
        </w:rPr>
        <w:t xml:space="preserve"> </w:t>
      </w:r>
      <w:proofErr w:type="spellStart"/>
      <w:r>
        <w:rPr>
          <w:rFonts w:ascii="Arial" w:hAnsi="Arial" w:cs="Arial"/>
          <w:color w:val="48423F"/>
          <w:sz w:val="20"/>
          <w:szCs w:val="20"/>
        </w:rPr>
        <w:t>iz</w:t>
      </w:r>
      <w:proofErr w:type="spellEnd"/>
      <w:r>
        <w:rPr>
          <w:rFonts w:ascii="Arial" w:hAnsi="Arial" w:cs="Arial"/>
          <w:color w:val="48423F"/>
          <w:sz w:val="20"/>
          <w:szCs w:val="20"/>
        </w:rPr>
        <w:t xml:space="preserve"> </w:t>
      </w:r>
      <w:proofErr w:type="spellStart"/>
      <w:r>
        <w:rPr>
          <w:rFonts w:ascii="Arial" w:hAnsi="Arial" w:cs="Arial"/>
          <w:color w:val="48423F"/>
          <w:sz w:val="20"/>
          <w:szCs w:val="20"/>
        </w:rPr>
        <w:t>pravne</w:t>
      </w:r>
      <w:proofErr w:type="spellEnd"/>
      <w:r>
        <w:rPr>
          <w:rFonts w:ascii="Arial" w:hAnsi="Arial" w:cs="Arial"/>
          <w:color w:val="48423F"/>
          <w:sz w:val="20"/>
          <w:szCs w:val="20"/>
        </w:rPr>
        <w:t xml:space="preserve"> </w:t>
      </w:r>
      <w:proofErr w:type="spellStart"/>
      <w:r>
        <w:rPr>
          <w:rFonts w:ascii="Arial" w:hAnsi="Arial" w:cs="Arial"/>
          <w:color w:val="48423F"/>
          <w:sz w:val="20"/>
          <w:szCs w:val="20"/>
        </w:rPr>
        <w:t>baze</w:t>
      </w:r>
      <w:proofErr w:type="spellEnd"/>
      <w:r>
        <w:rPr>
          <w:rFonts w:ascii="Arial" w:hAnsi="Arial" w:cs="Arial"/>
          <w:color w:val="48423F"/>
          <w:sz w:val="20"/>
          <w:szCs w:val="20"/>
        </w:rPr>
        <w:t> </w:t>
      </w:r>
      <w:proofErr w:type="spellStart"/>
      <w:r>
        <w:rPr>
          <w:rFonts w:ascii="Arial" w:hAnsi="Arial" w:cs="Arial"/>
          <w:color w:val="48423F"/>
          <w:sz w:val="20"/>
          <w:szCs w:val="20"/>
        </w:rPr>
        <w:fldChar w:fldCharType="begin"/>
      </w:r>
      <w:r>
        <w:rPr>
          <w:rFonts w:ascii="Arial" w:hAnsi="Arial" w:cs="Arial"/>
          <w:color w:val="48423F"/>
          <w:sz w:val="20"/>
          <w:szCs w:val="20"/>
        </w:rPr>
        <w:instrText xml:space="preserve"> HYPERLINK "https://profisistem.com/proizvodi/propis-soft/" </w:instrText>
      </w:r>
      <w:r>
        <w:rPr>
          <w:rFonts w:ascii="Arial" w:hAnsi="Arial" w:cs="Arial"/>
          <w:color w:val="48423F"/>
          <w:sz w:val="20"/>
          <w:szCs w:val="20"/>
        </w:rPr>
        <w:fldChar w:fldCharType="separate"/>
      </w:r>
      <w:r>
        <w:rPr>
          <w:rStyle w:val="Hyperlink"/>
          <w:rFonts w:ascii="Arial" w:hAnsi="Arial" w:cs="Arial"/>
          <w:color w:val="00B7F3"/>
          <w:sz w:val="21"/>
          <w:szCs w:val="21"/>
          <w:bdr w:val="none" w:sz="0" w:space="0" w:color="auto" w:frame="1"/>
        </w:rPr>
        <w:t>Propis</w:t>
      </w:r>
      <w:proofErr w:type="spellEnd"/>
      <w:r>
        <w:rPr>
          <w:rStyle w:val="Hyperlink"/>
          <w:rFonts w:ascii="Arial" w:hAnsi="Arial" w:cs="Arial"/>
          <w:color w:val="00B7F3"/>
          <w:sz w:val="21"/>
          <w:szCs w:val="21"/>
          <w:bdr w:val="none" w:sz="0" w:space="0" w:color="auto" w:frame="1"/>
        </w:rPr>
        <w:t xml:space="preserve"> Soft</w:t>
      </w:r>
      <w:r>
        <w:rPr>
          <w:rFonts w:ascii="Arial" w:hAnsi="Arial" w:cs="Arial"/>
          <w:color w:val="48423F"/>
          <w:sz w:val="20"/>
          <w:szCs w:val="20"/>
        </w:rPr>
        <w:fldChar w:fldCharType="end"/>
      </w:r>
      <w:r>
        <w:rPr>
          <w:rFonts w:ascii="Arial" w:hAnsi="Arial" w:cs="Arial"/>
          <w:color w:val="48423F"/>
          <w:sz w:val="20"/>
          <w:szCs w:val="20"/>
        </w:rPr>
        <w:t xml:space="preserve">, </w:t>
      </w:r>
      <w:proofErr w:type="spellStart"/>
      <w:r>
        <w:rPr>
          <w:rFonts w:ascii="Arial" w:hAnsi="Arial" w:cs="Arial"/>
          <w:color w:val="48423F"/>
          <w:sz w:val="20"/>
          <w:szCs w:val="20"/>
        </w:rPr>
        <w:t>Redakcija</w:t>
      </w:r>
      <w:proofErr w:type="spellEnd"/>
      <w:r>
        <w:rPr>
          <w:rFonts w:ascii="Arial" w:hAnsi="Arial" w:cs="Arial"/>
          <w:color w:val="48423F"/>
          <w:sz w:val="20"/>
          <w:szCs w:val="20"/>
        </w:rPr>
        <w:t> </w:t>
      </w:r>
      <w:proofErr w:type="spellStart"/>
      <w:r>
        <w:rPr>
          <w:rFonts w:ascii="Arial" w:hAnsi="Arial" w:cs="Arial"/>
          <w:color w:val="48423F"/>
          <w:sz w:val="20"/>
          <w:szCs w:val="20"/>
        </w:rPr>
        <w:fldChar w:fldCharType="begin"/>
      </w:r>
      <w:r>
        <w:rPr>
          <w:rFonts w:ascii="Arial" w:hAnsi="Arial" w:cs="Arial"/>
          <w:color w:val="48423F"/>
          <w:sz w:val="20"/>
          <w:szCs w:val="20"/>
        </w:rPr>
        <w:instrText xml:space="preserve"> HYPERLINK "https://profisistem.com/" </w:instrText>
      </w:r>
      <w:r>
        <w:rPr>
          <w:rFonts w:ascii="Arial" w:hAnsi="Arial" w:cs="Arial"/>
          <w:color w:val="48423F"/>
          <w:sz w:val="20"/>
          <w:szCs w:val="20"/>
        </w:rPr>
        <w:fldChar w:fldCharType="separate"/>
      </w:r>
      <w:r>
        <w:rPr>
          <w:rStyle w:val="Hyperlink"/>
          <w:rFonts w:ascii="Arial" w:hAnsi="Arial" w:cs="Arial"/>
          <w:color w:val="00B7F3"/>
          <w:sz w:val="21"/>
          <w:szCs w:val="21"/>
          <w:bdr w:val="none" w:sz="0" w:space="0" w:color="auto" w:frame="1"/>
        </w:rPr>
        <w:t>Profi</w:t>
      </w:r>
      <w:proofErr w:type="spellEnd"/>
      <w:r>
        <w:rPr>
          <w:rStyle w:val="Hyperlink"/>
          <w:rFonts w:ascii="Arial" w:hAnsi="Arial" w:cs="Arial"/>
          <w:color w:val="00B7F3"/>
          <w:sz w:val="21"/>
          <w:szCs w:val="21"/>
          <w:bdr w:val="none" w:sz="0" w:space="0" w:color="auto" w:frame="1"/>
        </w:rPr>
        <w:t xml:space="preserve"> </w:t>
      </w:r>
      <w:proofErr w:type="spellStart"/>
      <w:r>
        <w:rPr>
          <w:rStyle w:val="Hyperlink"/>
          <w:rFonts w:ascii="Arial" w:hAnsi="Arial" w:cs="Arial"/>
          <w:color w:val="00B7F3"/>
          <w:sz w:val="21"/>
          <w:szCs w:val="21"/>
          <w:bdr w:val="none" w:sz="0" w:space="0" w:color="auto" w:frame="1"/>
        </w:rPr>
        <w:t>Sistem</w:t>
      </w:r>
      <w:proofErr w:type="spellEnd"/>
      <w:r>
        <w:rPr>
          <w:rStyle w:val="Hyperlink"/>
          <w:rFonts w:ascii="Arial" w:hAnsi="Arial" w:cs="Arial"/>
          <w:color w:val="00B7F3"/>
          <w:sz w:val="21"/>
          <w:szCs w:val="21"/>
          <w:bdr w:val="none" w:sz="0" w:space="0" w:color="auto" w:frame="1"/>
        </w:rPr>
        <w:t xml:space="preserve"> Com</w:t>
      </w:r>
      <w:r>
        <w:rPr>
          <w:rFonts w:ascii="Arial" w:hAnsi="Arial" w:cs="Arial"/>
          <w:color w:val="48423F"/>
          <w:sz w:val="20"/>
          <w:szCs w:val="20"/>
        </w:rPr>
        <w:fldChar w:fldCharType="end"/>
      </w:r>
    </w:p>
    <w:p w14:paraId="34A5A394" w14:textId="13B3DDC6" w:rsidR="00F74587" w:rsidRPr="00C17F19" w:rsidRDefault="00F74587" w:rsidP="00C17F19">
      <w:pPr>
        <w:spacing w:before="75" w:after="75" w:line="240" w:lineRule="auto"/>
        <w:textAlignment w:val="baseline"/>
        <w:rPr>
          <w:rFonts w:ascii="Open Sans" w:eastAsia="Times New Roman" w:hAnsi="Open Sans" w:cs="Open Sans"/>
          <w:color w:val="FFFFFF"/>
          <w:sz w:val="18"/>
          <w:szCs w:val="18"/>
        </w:rPr>
      </w:pPr>
    </w:p>
    <w:sectPr w:rsidR="00F74587" w:rsidRPr="00C17F19" w:rsidSect="00AD215A">
      <w:pgSz w:w="12240" w:h="15840"/>
      <w:pgMar w:top="510" w:right="454" w:bottom="51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B40"/>
    <w:multiLevelType w:val="multilevel"/>
    <w:tmpl w:val="8F02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0629"/>
    <w:multiLevelType w:val="multilevel"/>
    <w:tmpl w:val="F956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667C5"/>
    <w:multiLevelType w:val="multilevel"/>
    <w:tmpl w:val="56D0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D1C9C"/>
    <w:multiLevelType w:val="multilevel"/>
    <w:tmpl w:val="6D6A1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B2EDD"/>
    <w:multiLevelType w:val="multilevel"/>
    <w:tmpl w:val="0E124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92B49"/>
    <w:multiLevelType w:val="multilevel"/>
    <w:tmpl w:val="837CD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37350"/>
    <w:multiLevelType w:val="multilevel"/>
    <w:tmpl w:val="181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2217A"/>
    <w:multiLevelType w:val="multilevel"/>
    <w:tmpl w:val="E5BAC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541E7"/>
    <w:multiLevelType w:val="multilevel"/>
    <w:tmpl w:val="D37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45C0E"/>
    <w:multiLevelType w:val="multilevel"/>
    <w:tmpl w:val="999C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473D5"/>
    <w:multiLevelType w:val="multilevel"/>
    <w:tmpl w:val="E9201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9D1623"/>
    <w:multiLevelType w:val="multilevel"/>
    <w:tmpl w:val="FCE4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5"/>
  </w:num>
  <w:num w:numId="5">
    <w:abstractNumId w:val="1"/>
  </w:num>
  <w:num w:numId="6">
    <w:abstractNumId w:val="2"/>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9"/>
  </w:num>
  <w:num w:numId="9">
    <w:abstractNumId w:val="7"/>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5A"/>
    <w:rsid w:val="002D104B"/>
    <w:rsid w:val="00AD215A"/>
    <w:rsid w:val="00C17F19"/>
    <w:rsid w:val="00E870B5"/>
    <w:rsid w:val="00F7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33A9"/>
  <w15:chartTrackingRefBased/>
  <w15:docId w15:val="{4FDAAD0E-44A6-426B-92C3-A484CD99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2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2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D21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15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215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D215A"/>
  </w:style>
  <w:style w:type="paragraph" w:customStyle="1" w:styleId="msonormal0">
    <w:name w:val="msonormal"/>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propisa1">
    <w:name w:val="naslovpropisa1"/>
    <w:basedOn w:val="DefaultParagraphFont"/>
    <w:rsid w:val="00AD215A"/>
  </w:style>
  <w:style w:type="character" w:customStyle="1" w:styleId="naslovpropisa1a">
    <w:name w:val="naslovpropisa1a"/>
    <w:basedOn w:val="DefaultParagraphFont"/>
    <w:rsid w:val="00AD215A"/>
  </w:style>
  <w:style w:type="paragraph" w:customStyle="1" w:styleId="normalprored">
    <w:name w:val="normalprored"/>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ainer">
    <w:name w:val="widget-container"/>
    <w:basedOn w:val="Normal"/>
    <w:rsid w:val="00AD2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15A"/>
    <w:rPr>
      <w:color w:val="0000FF"/>
      <w:u w:val="single"/>
    </w:rPr>
  </w:style>
  <w:style w:type="character" w:styleId="FollowedHyperlink">
    <w:name w:val="FollowedHyperlink"/>
    <w:basedOn w:val="DefaultParagraphFont"/>
    <w:uiPriority w:val="99"/>
    <w:semiHidden/>
    <w:unhideWhenUsed/>
    <w:rsid w:val="00AD215A"/>
    <w:rPr>
      <w:color w:val="800080"/>
      <w:u w:val="single"/>
    </w:rPr>
  </w:style>
  <w:style w:type="paragraph" w:customStyle="1" w:styleId="meta-info">
    <w:name w:val="meta-info"/>
    <w:basedOn w:val="Normal"/>
    <w:rsid w:val="002D10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10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04B"/>
    <w:rPr>
      <w:b/>
      <w:bCs/>
    </w:rPr>
  </w:style>
  <w:style w:type="character" w:styleId="Emphasis">
    <w:name w:val="Emphasis"/>
    <w:basedOn w:val="DefaultParagraphFont"/>
    <w:uiPriority w:val="20"/>
    <w:qFormat/>
    <w:rsid w:val="002D104B"/>
    <w:rPr>
      <w:i/>
      <w:iCs/>
    </w:rPr>
  </w:style>
  <w:style w:type="paragraph" w:styleId="ListParagraph">
    <w:name w:val="List Paragraph"/>
    <w:basedOn w:val="Normal"/>
    <w:uiPriority w:val="34"/>
    <w:qFormat/>
    <w:rsid w:val="002D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9650">
      <w:bodyDiv w:val="1"/>
      <w:marLeft w:val="0"/>
      <w:marRight w:val="0"/>
      <w:marTop w:val="0"/>
      <w:marBottom w:val="0"/>
      <w:divBdr>
        <w:top w:val="none" w:sz="0" w:space="0" w:color="auto"/>
        <w:left w:val="none" w:sz="0" w:space="0" w:color="auto"/>
        <w:bottom w:val="none" w:sz="0" w:space="0" w:color="auto"/>
        <w:right w:val="none" w:sz="0" w:space="0" w:color="auto"/>
      </w:divBdr>
      <w:divsChild>
        <w:div w:id="1263799010">
          <w:marLeft w:val="45"/>
          <w:marRight w:val="0"/>
          <w:marTop w:val="3750"/>
          <w:marBottom w:val="0"/>
          <w:divBdr>
            <w:top w:val="none" w:sz="0" w:space="0" w:color="auto"/>
            <w:left w:val="none" w:sz="0" w:space="0" w:color="auto"/>
            <w:bottom w:val="none" w:sz="0" w:space="0" w:color="auto"/>
            <w:right w:val="none" w:sz="0" w:space="0" w:color="auto"/>
          </w:divBdr>
        </w:div>
      </w:divsChild>
    </w:div>
    <w:div w:id="1354696546">
      <w:bodyDiv w:val="1"/>
      <w:marLeft w:val="0"/>
      <w:marRight w:val="0"/>
      <w:marTop w:val="0"/>
      <w:marBottom w:val="0"/>
      <w:divBdr>
        <w:top w:val="none" w:sz="0" w:space="0" w:color="auto"/>
        <w:left w:val="none" w:sz="0" w:space="0" w:color="auto"/>
        <w:bottom w:val="none" w:sz="0" w:space="0" w:color="auto"/>
        <w:right w:val="none" w:sz="0" w:space="0" w:color="auto"/>
      </w:divBdr>
      <w:divsChild>
        <w:div w:id="2126146739">
          <w:marLeft w:val="0"/>
          <w:marRight w:val="0"/>
          <w:marTop w:val="0"/>
          <w:marBottom w:val="0"/>
          <w:divBdr>
            <w:top w:val="none" w:sz="0" w:space="0" w:color="auto"/>
            <w:left w:val="none" w:sz="0" w:space="0" w:color="auto"/>
            <w:bottom w:val="none" w:sz="0" w:space="0" w:color="auto"/>
            <w:right w:val="none" w:sz="0" w:space="0" w:color="auto"/>
          </w:divBdr>
        </w:div>
        <w:div w:id="1574972374">
          <w:marLeft w:val="0"/>
          <w:marRight w:val="0"/>
          <w:marTop w:val="0"/>
          <w:marBottom w:val="0"/>
          <w:divBdr>
            <w:top w:val="none" w:sz="0" w:space="0" w:color="auto"/>
            <w:left w:val="single" w:sz="6" w:space="11" w:color="144D90"/>
            <w:bottom w:val="none" w:sz="0" w:space="0" w:color="auto"/>
            <w:right w:val="single" w:sz="6" w:space="11" w:color="000000"/>
          </w:divBdr>
        </w:div>
        <w:div w:id="642738196">
          <w:marLeft w:val="0"/>
          <w:marRight w:val="0"/>
          <w:marTop w:val="0"/>
          <w:marBottom w:val="0"/>
          <w:divBdr>
            <w:top w:val="none" w:sz="0" w:space="0" w:color="auto"/>
            <w:left w:val="single" w:sz="6" w:space="11" w:color="144D90"/>
            <w:bottom w:val="none" w:sz="0" w:space="0" w:color="auto"/>
            <w:right w:val="single" w:sz="6" w:space="11" w:color="000000"/>
          </w:divBdr>
        </w:div>
        <w:div w:id="1184249071">
          <w:marLeft w:val="0"/>
          <w:marRight w:val="0"/>
          <w:marTop w:val="0"/>
          <w:marBottom w:val="0"/>
          <w:divBdr>
            <w:top w:val="none" w:sz="0" w:space="0" w:color="auto"/>
            <w:left w:val="single" w:sz="6" w:space="11" w:color="144D90"/>
            <w:bottom w:val="none" w:sz="0" w:space="0" w:color="auto"/>
            <w:right w:val="single" w:sz="6" w:space="11" w:color="000000"/>
          </w:divBdr>
        </w:div>
        <w:div w:id="831874270">
          <w:marLeft w:val="0"/>
          <w:marRight w:val="0"/>
          <w:marTop w:val="0"/>
          <w:marBottom w:val="0"/>
          <w:divBdr>
            <w:top w:val="none" w:sz="0" w:space="0" w:color="auto"/>
            <w:left w:val="single" w:sz="6" w:space="11" w:color="144D90"/>
            <w:bottom w:val="none" w:sz="0" w:space="0" w:color="auto"/>
            <w:right w:val="single" w:sz="6" w:space="11" w:color="000000"/>
          </w:divBdr>
        </w:div>
      </w:divsChild>
    </w:div>
    <w:div w:id="1741095351">
      <w:bodyDiv w:val="1"/>
      <w:marLeft w:val="0"/>
      <w:marRight w:val="0"/>
      <w:marTop w:val="0"/>
      <w:marBottom w:val="0"/>
      <w:divBdr>
        <w:top w:val="none" w:sz="0" w:space="0" w:color="auto"/>
        <w:left w:val="none" w:sz="0" w:space="0" w:color="auto"/>
        <w:bottom w:val="none" w:sz="0" w:space="0" w:color="auto"/>
        <w:right w:val="none" w:sz="0" w:space="0" w:color="auto"/>
      </w:divBdr>
      <w:divsChild>
        <w:div w:id="239756002">
          <w:marLeft w:val="0"/>
          <w:marRight w:val="0"/>
          <w:marTop w:val="120"/>
          <w:marBottom w:val="210"/>
          <w:divBdr>
            <w:top w:val="none" w:sz="0" w:space="0" w:color="auto"/>
            <w:left w:val="none" w:sz="0" w:space="0" w:color="auto"/>
            <w:bottom w:val="none" w:sz="0" w:space="0" w:color="auto"/>
            <w:right w:val="none" w:sz="0" w:space="0" w:color="auto"/>
          </w:divBdr>
        </w:div>
        <w:div w:id="707100170">
          <w:marLeft w:val="0"/>
          <w:marRight w:val="21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pissoft.profisistem.rs/Regulations/View?Id=17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ravniportal.com/pedlozene-izmene-zakona-o-srednjem-obrazovanju-i-vaspitanj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15072</Words>
  <Characters>85911</Characters>
  <Application>Microsoft Office Word</Application>
  <DocSecurity>0</DocSecurity>
  <Lines>715</Lines>
  <Paragraphs>201</Paragraphs>
  <ScaleCrop>false</ScaleCrop>
  <Company/>
  <LinksUpToDate>false</LinksUpToDate>
  <CharactersWithSpaces>100782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 Ljajic</dc:creator>
  <cp:keywords/>
  <dc:description/>
  <cp:lastModifiedBy>Hido Ljajic</cp:lastModifiedBy>
  <cp:revision>4</cp:revision>
  <dcterms:created xsi:type="dcterms:W3CDTF">2022-01-11T17:39:00Z</dcterms:created>
  <dcterms:modified xsi:type="dcterms:W3CDTF">2022-01-11T18:02:00Z</dcterms:modified>
</cp:coreProperties>
</file>